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0FAE0" w14:textId="4A469617" w:rsidR="00502F97" w:rsidRPr="002E1936" w:rsidRDefault="003B4B9D" w:rsidP="00502F97">
      <w:pPr>
        <w:jc w:val="right"/>
        <w:rPr>
          <w:rFonts w:ascii="Times New Roman" w:hAnsi="Times New Roman" w:cs="Times New Roman"/>
          <w:lang w:eastAsia="ru-RU"/>
        </w:rPr>
      </w:pPr>
      <w:bookmarkStart w:id="0" w:name="_Hlk196326319"/>
      <w:r w:rsidRPr="002E1936">
        <w:rPr>
          <w:rFonts w:ascii="Times New Roman" w:hAnsi="Times New Roman" w:cs="Times New Roman"/>
          <w:lang w:eastAsia="ru-RU"/>
        </w:rPr>
        <w:t>Приложение 1.1</w:t>
      </w:r>
    </w:p>
    <w:p w14:paraId="1E08D650" w14:textId="0947FE61" w:rsidR="003B4B9D" w:rsidRPr="002E1936" w:rsidRDefault="003B4B9D" w:rsidP="003B4B9D">
      <w:pPr>
        <w:jc w:val="right"/>
        <w:rPr>
          <w:rFonts w:ascii="Times New Roman" w:hAnsi="Times New Roman" w:cs="Times New Roman"/>
        </w:rPr>
      </w:pPr>
      <w:r w:rsidRPr="002E1936">
        <w:rPr>
          <w:rFonts w:ascii="Times New Roman" w:hAnsi="Times New Roman" w:cs="Times New Roman"/>
        </w:rPr>
        <w:t>К ОПОП-П по специальности</w:t>
      </w:r>
    </w:p>
    <w:p w14:paraId="327FFCC9" w14:textId="3F434589" w:rsidR="003B4B9D" w:rsidRPr="002E1936" w:rsidRDefault="003B4B9D" w:rsidP="003B4B9D">
      <w:pPr>
        <w:jc w:val="right"/>
        <w:rPr>
          <w:rFonts w:ascii="Times New Roman" w:hAnsi="Times New Roman" w:cs="Times New Roman"/>
        </w:rPr>
      </w:pPr>
      <w:bookmarkStart w:id="1" w:name="_Hlk196395059"/>
      <w:r w:rsidRPr="002E1936">
        <w:rPr>
          <w:rFonts w:ascii="Times New Roman" w:hAnsi="Times New Roman" w:cs="Times New Roman"/>
        </w:rPr>
        <w:t>23.02.08 Строительство железных дорог, путь и путевое хозяйство</w:t>
      </w:r>
    </w:p>
    <w:bookmarkEnd w:id="0"/>
    <w:bookmarkEnd w:id="1"/>
    <w:p w14:paraId="016AC5E0" w14:textId="77777777" w:rsidR="003B4B9D" w:rsidRDefault="003B4B9D" w:rsidP="003B4B9D">
      <w:pPr>
        <w:jc w:val="right"/>
      </w:pPr>
    </w:p>
    <w:p w14:paraId="439666AA" w14:textId="77777777" w:rsidR="003B4B9D" w:rsidRDefault="003B4B9D" w:rsidP="003B4B9D">
      <w:pPr>
        <w:jc w:val="right"/>
      </w:pPr>
    </w:p>
    <w:p w14:paraId="5A701727" w14:textId="77777777" w:rsidR="003B4B9D" w:rsidRDefault="003B4B9D" w:rsidP="003B4B9D">
      <w:pPr>
        <w:jc w:val="right"/>
      </w:pPr>
    </w:p>
    <w:p w14:paraId="252F4128" w14:textId="77777777" w:rsidR="003B4B9D" w:rsidRDefault="003B4B9D" w:rsidP="003B4B9D">
      <w:pPr>
        <w:jc w:val="right"/>
      </w:pPr>
    </w:p>
    <w:p w14:paraId="4E4BEF84" w14:textId="77777777" w:rsidR="003B4B9D" w:rsidRDefault="003B4B9D" w:rsidP="003B4B9D">
      <w:pPr>
        <w:jc w:val="right"/>
      </w:pPr>
    </w:p>
    <w:p w14:paraId="27176BC4" w14:textId="77777777" w:rsidR="003B4B9D" w:rsidRDefault="003B4B9D" w:rsidP="003B4B9D">
      <w:pPr>
        <w:jc w:val="right"/>
      </w:pPr>
    </w:p>
    <w:p w14:paraId="0BD60B59" w14:textId="385335FF" w:rsidR="003B4B9D" w:rsidRDefault="003B4B9D" w:rsidP="003B4B9D">
      <w:pPr>
        <w:autoSpaceDE w:val="0"/>
        <w:autoSpaceDN w:val="0"/>
        <w:adjustRightInd w:val="0"/>
        <w:jc w:val="center"/>
        <w:rPr>
          <w:rFonts w:ascii="Times New Roman" w:hAnsi="Times New Roman" w:cs="Times New Roman"/>
          <w:b/>
          <w:bCs/>
          <w:color w:val="000000"/>
          <w:sz w:val="23"/>
          <w:szCs w:val="23"/>
        </w:rPr>
      </w:pPr>
      <w:r w:rsidRPr="003B4B9D">
        <w:rPr>
          <w:rFonts w:ascii="Times New Roman" w:hAnsi="Times New Roman" w:cs="Times New Roman"/>
          <w:b/>
          <w:bCs/>
          <w:color w:val="000000"/>
          <w:sz w:val="23"/>
          <w:szCs w:val="23"/>
        </w:rPr>
        <w:t>Рабочая программа профессионального модуля</w:t>
      </w:r>
    </w:p>
    <w:p w14:paraId="6B4B3D3E" w14:textId="77777777" w:rsidR="003B4B9D" w:rsidRPr="003B4B9D" w:rsidRDefault="003B4B9D" w:rsidP="003B4B9D">
      <w:pPr>
        <w:autoSpaceDE w:val="0"/>
        <w:autoSpaceDN w:val="0"/>
        <w:adjustRightInd w:val="0"/>
        <w:jc w:val="center"/>
        <w:rPr>
          <w:rFonts w:ascii="Times New Roman" w:hAnsi="Times New Roman" w:cs="Times New Roman"/>
          <w:color w:val="000000"/>
          <w:sz w:val="23"/>
          <w:szCs w:val="23"/>
        </w:rPr>
      </w:pPr>
    </w:p>
    <w:p w14:paraId="0CE0E930" w14:textId="77777777" w:rsidR="003B4B9D" w:rsidRDefault="003B4B9D" w:rsidP="003B4B9D">
      <w:pPr>
        <w:jc w:val="center"/>
        <w:rPr>
          <w:rFonts w:ascii="Times New Roman" w:hAnsi="Times New Roman" w:cs="Times New Roman"/>
          <w:b/>
          <w:bCs/>
          <w:color w:val="000000"/>
          <w:sz w:val="28"/>
          <w:szCs w:val="28"/>
        </w:rPr>
      </w:pPr>
      <w:r w:rsidRPr="003B4B9D">
        <w:rPr>
          <w:rFonts w:ascii="Times New Roman" w:hAnsi="Times New Roman" w:cs="Times New Roman"/>
          <w:b/>
          <w:bCs/>
          <w:color w:val="000000"/>
          <w:sz w:val="28"/>
          <w:szCs w:val="28"/>
        </w:rPr>
        <w:t xml:space="preserve">«ПМ.01 ПРОВЕДЕНИЕ ГЕОДЕЗИЧЕСКИХ РАБОТ ПРИ ИЗЫСКАНИЯХ ПО РЕКОНСТРУКЦИИ, ПРОЕКТИРОВАНИЮ, СТРОИТЕЛЬСТВУ И ЭКСПЛУАТАЦИИ ЖЕЛЕЗНЫХ ДОРОГ </w:t>
      </w:r>
    </w:p>
    <w:p w14:paraId="6536C3AB" w14:textId="77777777" w:rsidR="003B4B9D" w:rsidRDefault="003B4B9D" w:rsidP="003B4B9D">
      <w:pPr>
        <w:jc w:val="center"/>
        <w:rPr>
          <w:rFonts w:ascii="Times New Roman" w:hAnsi="Times New Roman" w:cs="Times New Roman"/>
          <w:b/>
          <w:bCs/>
          <w:color w:val="000000"/>
          <w:sz w:val="28"/>
          <w:szCs w:val="28"/>
        </w:rPr>
      </w:pPr>
    </w:p>
    <w:p w14:paraId="14E07376" w14:textId="77777777" w:rsidR="003B4B9D" w:rsidRDefault="003B4B9D" w:rsidP="003B4B9D">
      <w:pPr>
        <w:jc w:val="center"/>
        <w:rPr>
          <w:rFonts w:ascii="Times New Roman" w:hAnsi="Times New Roman" w:cs="Times New Roman"/>
          <w:b/>
          <w:bCs/>
          <w:color w:val="000000"/>
          <w:sz w:val="28"/>
          <w:szCs w:val="28"/>
        </w:rPr>
      </w:pPr>
    </w:p>
    <w:p w14:paraId="5C97A03D" w14:textId="77777777" w:rsidR="003B4B9D" w:rsidRDefault="003B4B9D" w:rsidP="003B4B9D">
      <w:pPr>
        <w:jc w:val="center"/>
        <w:rPr>
          <w:rFonts w:ascii="Times New Roman" w:hAnsi="Times New Roman" w:cs="Times New Roman"/>
          <w:b/>
          <w:bCs/>
          <w:color w:val="000000"/>
          <w:sz w:val="28"/>
          <w:szCs w:val="28"/>
        </w:rPr>
      </w:pPr>
    </w:p>
    <w:p w14:paraId="3A5F3966" w14:textId="400428AC" w:rsidR="003B4B9D" w:rsidRDefault="00175364" w:rsidP="003B4B9D">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2026 год набора</w:t>
      </w:r>
    </w:p>
    <w:p w14:paraId="4C15494D" w14:textId="77777777" w:rsidR="003B4B9D" w:rsidRDefault="003B4B9D" w:rsidP="003B4B9D">
      <w:pPr>
        <w:jc w:val="center"/>
        <w:rPr>
          <w:rFonts w:ascii="Times New Roman" w:hAnsi="Times New Roman" w:cs="Times New Roman"/>
          <w:b/>
          <w:bCs/>
          <w:color w:val="000000"/>
          <w:sz w:val="28"/>
          <w:szCs w:val="28"/>
        </w:rPr>
      </w:pPr>
    </w:p>
    <w:p w14:paraId="7BD10B2E" w14:textId="77777777" w:rsidR="003B4B9D" w:rsidRDefault="003B4B9D" w:rsidP="003B4B9D">
      <w:pPr>
        <w:jc w:val="center"/>
        <w:rPr>
          <w:rFonts w:ascii="Times New Roman" w:hAnsi="Times New Roman" w:cs="Times New Roman"/>
          <w:b/>
          <w:bCs/>
          <w:color w:val="000000"/>
          <w:sz w:val="28"/>
          <w:szCs w:val="28"/>
        </w:rPr>
      </w:pPr>
    </w:p>
    <w:p w14:paraId="261ADE6A" w14:textId="77777777" w:rsidR="003B4B9D" w:rsidRDefault="003B4B9D" w:rsidP="003B4B9D">
      <w:pPr>
        <w:jc w:val="center"/>
        <w:rPr>
          <w:rFonts w:ascii="Times New Roman" w:hAnsi="Times New Roman" w:cs="Times New Roman"/>
          <w:b/>
          <w:bCs/>
          <w:color w:val="000000"/>
          <w:sz w:val="28"/>
          <w:szCs w:val="28"/>
        </w:rPr>
      </w:pPr>
    </w:p>
    <w:p w14:paraId="15E7A1C4" w14:textId="77777777" w:rsidR="003B4B9D" w:rsidRDefault="003B4B9D" w:rsidP="003B4B9D">
      <w:pPr>
        <w:jc w:val="center"/>
        <w:rPr>
          <w:rFonts w:ascii="Times New Roman" w:hAnsi="Times New Roman" w:cs="Times New Roman"/>
          <w:b/>
          <w:bCs/>
          <w:color w:val="000000"/>
          <w:sz w:val="28"/>
          <w:szCs w:val="28"/>
        </w:rPr>
      </w:pPr>
    </w:p>
    <w:p w14:paraId="0B8B1B40" w14:textId="77777777" w:rsidR="003B4B9D" w:rsidRDefault="003B4B9D" w:rsidP="003B4B9D">
      <w:pPr>
        <w:jc w:val="center"/>
        <w:rPr>
          <w:rFonts w:ascii="Times New Roman" w:hAnsi="Times New Roman" w:cs="Times New Roman"/>
          <w:b/>
          <w:bCs/>
          <w:color w:val="000000"/>
          <w:sz w:val="28"/>
          <w:szCs w:val="28"/>
        </w:rPr>
      </w:pPr>
    </w:p>
    <w:p w14:paraId="2822D4BA" w14:textId="77777777" w:rsidR="003B4B9D" w:rsidRDefault="003B4B9D" w:rsidP="003B4B9D">
      <w:pPr>
        <w:jc w:val="center"/>
        <w:rPr>
          <w:rFonts w:ascii="Times New Roman" w:hAnsi="Times New Roman" w:cs="Times New Roman"/>
          <w:b/>
          <w:bCs/>
          <w:color w:val="000000"/>
          <w:sz w:val="28"/>
          <w:szCs w:val="28"/>
        </w:rPr>
      </w:pPr>
    </w:p>
    <w:p w14:paraId="6A5CB543" w14:textId="77777777" w:rsidR="003B4B9D" w:rsidRDefault="003B4B9D" w:rsidP="003B4B9D">
      <w:pPr>
        <w:jc w:val="center"/>
        <w:rPr>
          <w:rFonts w:ascii="Times New Roman" w:hAnsi="Times New Roman" w:cs="Times New Roman"/>
          <w:b/>
          <w:bCs/>
          <w:color w:val="000000"/>
          <w:sz w:val="28"/>
          <w:szCs w:val="28"/>
        </w:rPr>
      </w:pPr>
    </w:p>
    <w:p w14:paraId="5BACB915" w14:textId="77777777" w:rsidR="003B4B9D" w:rsidRDefault="003B4B9D" w:rsidP="003B4B9D">
      <w:pPr>
        <w:jc w:val="center"/>
        <w:rPr>
          <w:rFonts w:ascii="Times New Roman" w:hAnsi="Times New Roman" w:cs="Times New Roman"/>
          <w:b/>
          <w:bCs/>
          <w:color w:val="000000"/>
          <w:sz w:val="28"/>
          <w:szCs w:val="28"/>
        </w:rPr>
      </w:pPr>
    </w:p>
    <w:p w14:paraId="5908998D" w14:textId="77777777" w:rsidR="003B4B9D" w:rsidRDefault="003B4B9D" w:rsidP="003B4B9D">
      <w:pPr>
        <w:jc w:val="center"/>
        <w:rPr>
          <w:rFonts w:ascii="Times New Roman" w:hAnsi="Times New Roman" w:cs="Times New Roman"/>
          <w:b/>
          <w:bCs/>
          <w:color w:val="000000"/>
          <w:sz w:val="28"/>
          <w:szCs w:val="28"/>
        </w:rPr>
      </w:pPr>
    </w:p>
    <w:p w14:paraId="6C97825E" w14:textId="77777777" w:rsidR="003B4B9D" w:rsidRDefault="003B4B9D" w:rsidP="003B4B9D">
      <w:pPr>
        <w:jc w:val="center"/>
        <w:rPr>
          <w:rFonts w:ascii="Times New Roman" w:hAnsi="Times New Roman" w:cs="Times New Roman"/>
          <w:b/>
          <w:bCs/>
          <w:color w:val="000000"/>
          <w:sz w:val="28"/>
          <w:szCs w:val="28"/>
        </w:rPr>
      </w:pPr>
    </w:p>
    <w:p w14:paraId="104D761C" w14:textId="77777777" w:rsidR="003B4B9D" w:rsidRDefault="003B4B9D" w:rsidP="003B4B9D">
      <w:pPr>
        <w:jc w:val="center"/>
        <w:rPr>
          <w:rFonts w:ascii="Times New Roman" w:hAnsi="Times New Roman" w:cs="Times New Roman"/>
          <w:b/>
          <w:bCs/>
          <w:color w:val="000000"/>
          <w:sz w:val="28"/>
          <w:szCs w:val="28"/>
        </w:rPr>
      </w:pPr>
    </w:p>
    <w:p w14:paraId="7ADD15F6" w14:textId="77777777" w:rsidR="003B4B9D" w:rsidRDefault="003B4B9D" w:rsidP="003B4B9D">
      <w:pPr>
        <w:jc w:val="center"/>
        <w:rPr>
          <w:rFonts w:ascii="Times New Roman" w:hAnsi="Times New Roman" w:cs="Times New Roman"/>
          <w:b/>
          <w:bCs/>
          <w:color w:val="000000"/>
          <w:sz w:val="28"/>
          <w:szCs w:val="28"/>
        </w:rPr>
      </w:pPr>
    </w:p>
    <w:p w14:paraId="3F46CBA6" w14:textId="77777777" w:rsidR="003B4B9D" w:rsidRDefault="003B4B9D" w:rsidP="003B4B9D">
      <w:pPr>
        <w:jc w:val="center"/>
        <w:rPr>
          <w:rFonts w:ascii="Times New Roman" w:hAnsi="Times New Roman" w:cs="Times New Roman"/>
          <w:b/>
          <w:bCs/>
          <w:color w:val="000000"/>
          <w:sz w:val="28"/>
          <w:szCs w:val="28"/>
        </w:rPr>
      </w:pPr>
    </w:p>
    <w:p w14:paraId="79A368EE" w14:textId="77777777" w:rsidR="003B4B9D" w:rsidRDefault="003B4B9D" w:rsidP="003B4B9D">
      <w:pPr>
        <w:jc w:val="center"/>
        <w:rPr>
          <w:rFonts w:ascii="Times New Roman" w:hAnsi="Times New Roman" w:cs="Times New Roman"/>
          <w:b/>
          <w:bCs/>
          <w:color w:val="000000"/>
          <w:sz w:val="28"/>
          <w:szCs w:val="28"/>
        </w:rPr>
      </w:pPr>
    </w:p>
    <w:p w14:paraId="6E78BFB7" w14:textId="77777777" w:rsidR="003B4B9D" w:rsidRDefault="003B4B9D" w:rsidP="003B4B9D">
      <w:pPr>
        <w:jc w:val="center"/>
        <w:rPr>
          <w:rFonts w:ascii="Times New Roman" w:hAnsi="Times New Roman" w:cs="Times New Roman"/>
          <w:b/>
          <w:bCs/>
          <w:color w:val="000000"/>
          <w:sz w:val="28"/>
          <w:szCs w:val="28"/>
        </w:rPr>
      </w:pPr>
    </w:p>
    <w:p w14:paraId="5C58D6C4" w14:textId="77777777" w:rsidR="003B4B9D" w:rsidRDefault="003B4B9D" w:rsidP="003B4B9D">
      <w:pPr>
        <w:jc w:val="center"/>
        <w:rPr>
          <w:rFonts w:ascii="Times New Roman" w:hAnsi="Times New Roman" w:cs="Times New Roman"/>
          <w:b/>
          <w:bCs/>
          <w:color w:val="000000"/>
          <w:sz w:val="28"/>
          <w:szCs w:val="28"/>
        </w:rPr>
      </w:pPr>
    </w:p>
    <w:p w14:paraId="7FAD51C2" w14:textId="77777777" w:rsidR="003B4B9D" w:rsidRDefault="003B4B9D" w:rsidP="003B4B9D">
      <w:pPr>
        <w:jc w:val="center"/>
        <w:rPr>
          <w:rFonts w:ascii="Times New Roman" w:hAnsi="Times New Roman" w:cs="Times New Roman"/>
          <w:b/>
          <w:bCs/>
          <w:color w:val="000000"/>
          <w:sz w:val="28"/>
          <w:szCs w:val="28"/>
        </w:rPr>
      </w:pPr>
    </w:p>
    <w:p w14:paraId="5C58D83C" w14:textId="77777777" w:rsidR="003B4B9D" w:rsidRDefault="003B4B9D" w:rsidP="003B4B9D">
      <w:pPr>
        <w:jc w:val="center"/>
        <w:rPr>
          <w:rFonts w:ascii="Times New Roman" w:hAnsi="Times New Roman" w:cs="Times New Roman"/>
          <w:b/>
          <w:bCs/>
          <w:color w:val="000000"/>
          <w:sz w:val="28"/>
          <w:szCs w:val="28"/>
        </w:rPr>
      </w:pPr>
    </w:p>
    <w:p w14:paraId="71299288" w14:textId="77777777" w:rsidR="003B4B9D" w:rsidRDefault="003B4B9D" w:rsidP="003B4B9D">
      <w:pPr>
        <w:jc w:val="center"/>
        <w:rPr>
          <w:rFonts w:ascii="Times New Roman" w:hAnsi="Times New Roman" w:cs="Times New Roman"/>
          <w:b/>
          <w:bCs/>
          <w:color w:val="000000"/>
          <w:sz w:val="28"/>
          <w:szCs w:val="28"/>
        </w:rPr>
      </w:pPr>
    </w:p>
    <w:p w14:paraId="605D90C5" w14:textId="77777777" w:rsidR="003B4B9D" w:rsidRDefault="003B4B9D" w:rsidP="003B4B9D">
      <w:pPr>
        <w:jc w:val="center"/>
        <w:rPr>
          <w:rFonts w:ascii="Times New Roman" w:hAnsi="Times New Roman" w:cs="Times New Roman"/>
          <w:b/>
          <w:bCs/>
          <w:color w:val="000000"/>
          <w:sz w:val="28"/>
          <w:szCs w:val="28"/>
        </w:rPr>
      </w:pPr>
    </w:p>
    <w:p w14:paraId="70E8145F" w14:textId="77777777" w:rsidR="003B4B9D" w:rsidRDefault="003B4B9D" w:rsidP="003B4B9D">
      <w:pPr>
        <w:jc w:val="center"/>
        <w:rPr>
          <w:rFonts w:ascii="Times New Roman" w:hAnsi="Times New Roman" w:cs="Times New Roman"/>
          <w:b/>
          <w:bCs/>
          <w:color w:val="000000"/>
          <w:sz w:val="28"/>
          <w:szCs w:val="28"/>
        </w:rPr>
      </w:pPr>
    </w:p>
    <w:p w14:paraId="6797ADB3" w14:textId="77777777" w:rsidR="003B4B9D" w:rsidRDefault="003B4B9D" w:rsidP="003B4B9D">
      <w:pPr>
        <w:jc w:val="center"/>
        <w:rPr>
          <w:rFonts w:ascii="Times New Roman" w:hAnsi="Times New Roman" w:cs="Times New Roman"/>
          <w:b/>
          <w:bCs/>
          <w:color w:val="000000"/>
          <w:sz w:val="28"/>
          <w:szCs w:val="28"/>
        </w:rPr>
      </w:pPr>
    </w:p>
    <w:p w14:paraId="419BB40D" w14:textId="77777777" w:rsidR="003B4B9D" w:rsidRDefault="003B4B9D" w:rsidP="003B4B9D">
      <w:pPr>
        <w:jc w:val="center"/>
        <w:rPr>
          <w:rFonts w:ascii="Times New Roman" w:hAnsi="Times New Roman" w:cs="Times New Roman"/>
          <w:b/>
          <w:bCs/>
          <w:color w:val="000000"/>
          <w:sz w:val="28"/>
          <w:szCs w:val="28"/>
        </w:rPr>
      </w:pPr>
    </w:p>
    <w:p w14:paraId="64D4F725" w14:textId="77777777" w:rsidR="003B4B9D" w:rsidRDefault="003B4B9D" w:rsidP="003B4B9D">
      <w:pPr>
        <w:jc w:val="center"/>
        <w:rPr>
          <w:rFonts w:ascii="Times New Roman" w:hAnsi="Times New Roman" w:cs="Times New Roman"/>
          <w:b/>
          <w:bCs/>
          <w:color w:val="000000"/>
          <w:sz w:val="28"/>
          <w:szCs w:val="28"/>
        </w:rPr>
      </w:pPr>
    </w:p>
    <w:p w14:paraId="5FD2DC96" w14:textId="77777777" w:rsidR="003B4B9D" w:rsidRDefault="003B4B9D" w:rsidP="003B4B9D">
      <w:pPr>
        <w:jc w:val="center"/>
        <w:rPr>
          <w:rFonts w:ascii="Times New Roman" w:hAnsi="Times New Roman" w:cs="Times New Roman"/>
          <w:b/>
          <w:bCs/>
          <w:color w:val="000000"/>
          <w:sz w:val="28"/>
          <w:szCs w:val="28"/>
        </w:rPr>
      </w:pPr>
    </w:p>
    <w:p w14:paraId="45055029" w14:textId="77777777" w:rsidR="003B4B9D" w:rsidRDefault="003B4B9D" w:rsidP="003B4B9D">
      <w:pPr>
        <w:jc w:val="center"/>
        <w:rPr>
          <w:rFonts w:ascii="Times New Roman" w:hAnsi="Times New Roman" w:cs="Times New Roman"/>
          <w:b/>
          <w:bCs/>
          <w:color w:val="000000"/>
          <w:sz w:val="28"/>
          <w:szCs w:val="28"/>
        </w:rPr>
      </w:pPr>
    </w:p>
    <w:p w14:paraId="6EDCDAD7" w14:textId="478F4F78" w:rsidR="003B4B9D" w:rsidRPr="003B4B9D" w:rsidRDefault="00175364" w:rsidP="003B4B9D">
      <w:pPr>
        <w:jc w:val="center"/>
        <w:rPr>
          <w:lang w:eastAsia="ru-RU"/>
        </w:rPr>
      </w:pPr>
      <w:r>
        <w:rPr>
          <w:rFonts w:ascii="Times New Roman" w:hAnsi="Times New Roman" w:cs="Times New Roman"/>
          <w:b/>
          <w:bCs/>
          <w:color w:val="000000"/>
          <w:sz w:val="28"/>
          <w:szCs w:val="28"/>
        </w:rPr>
        <w:t>2026</w:t>
      </w:r>
      <w:r w:rsidR="003B4B9D" w:rsidRPr="003B4B9D">
        <w:rPr>
          <w:lang w:eastAsia="ru-RU"/>
        </w:rPr>
        <w:br w:type="page"/>
      </w:r>
    </w:p>
    <w:p w14:paraId="0C1F2986" w14:textId="251A512A" w:rsidR="00502F97" w:rsidRPr="00B766E1" w:rsidRDefault="00AA2849" w:rsidP="00243A77">
      <w:pPr>
        <w:jc w:val="center"/>
        <w:rPr>
          <w:rFonts w:ascii="Times New Roman" w:hAnsi="Times New Roman" w:cs="Times New Roman"/>
          <w:b/>
          <w:bCs/>
          <w:sz w:val="24"/>
          <w:szCs w:val="24"/>
        </w:rPr>
      </w:pPr>
      <w:bookmarkStart w:id="2" w:name="_Hlk196311032"/>
      <w:r>
        <w:rPr>
          <w:rFonts w:ascii="Times New Roman" w:hAnsi="Times New Roman" w:cs="Times New Roman"/>
          <w:b/>
          <w:bCs/>
          <w:sz w:val="24"/>
          <w:szCs w:val="24"/>
        </w:rPr>
        <w:lastRenderedPageBreak/>
        <w:t xml:space="preserve">СОДЕРЖАНИЕ </w:t>
      </w:r>
      <w:r w:rsidR="00B766E1" w:rsidRPr="00B766E1">
        <w:rPr>
          <w:rFonts w:ascii="Times New Roman" w:hAnsi="Times New Roman" w:cs="Times New Roman"/>
          <w:b/>
          <w:bCs/>
          <w:sz w:val="24"/>
          <w:szCs w:val="24"/>
        </w:rPr>
        <w:t>ПРОГРАММЫ</w:t>
      </w:r>
    </w:p>
    <w:p w14:paraId="30CE296F" w14:textId="7018442A" w:rsidR="00B766E1" w:rsidRDefault="00B766E1" w:rsidP="00B766E1"/>
    <w:p w14:paraId="4930D86F" w14:textId="77777777" w:rsidR="007F2FA1" w:rsidRDefault="007F2FA1" w:rsidP="00B766E1"/>
    <w:p w14:paraId="4D360CD5" w14:textId="680496D0" w:rsidR="00846484" w:rsidRPr="00846484" w:rsidRDefault="00B766E1">
      <w:pPr>
        <w:pStyle w:val="14"/>
        <w:rPr>
          <w:rFonts w:asciiTheme="minorHAnsi" w:eastAsiaTheme="minorEastAsia" w:hAnsiTheme="minorHAnsi" w:cstheme="minorBidi"/>
          <w:b w:val="0"/>
          <w:bCs w:val="0"/>
          <w:caps/>
          <w:sz w:val="22"/>
          <w:szCs w:val="22"/>
          <w:lang w:eastAsia="ru-RU"/>
        </w:rPr>
      </w:pPr>
      <w:r w:rsidRPr="00846484">
        <w:rPr>
          <w:caps/>
        </w:rPr>
        <w:fldChar w:fldCharType="begin"/>
      </w:r>
      <w:r w:rsidRPr="00846484">
        <w:rPr>
          <w:caps/>
        </w:rPr>
        <w:instrText xml:space="preserve"> TOC \h \z \t "Раздел 1;1;Раздел 1.1;2" </w:instrText>
      </w:r>
      <w:r w:rsidRPr="00846484">
        <w:rPr>
          <w:caps/>
        </w:rPr>
        <w:fldChar w:fldCharType="separate"/>
      </w:r>
      <w:hyperlink w:anchor="_Toc215666036" w:history="1">
        <w:r w:rsidR="00846484" w:rsidRPr="00846484">
          <w:rPr>
            <w:rStyle w:val="af0"/>
            <w:caps/>
          </w:rPr>
          <w:t xml:space="preserve">1. </w:t>
        </w:r>
        <w:r w:rsidR="00846484" w:rsidRPr="00846484">
          <w:rPr>
            <w:rStyle w:val="af0"/>
            <w:rFonts w:ascii="Times New Roman Полужирный" w:hAnsi="Times New Roman Полужирный"/>
            <w:caps/>
          </w:rPr>
          <w:t>Общая характеристика</w:t>
        </w:r>
        <w:r w:rsidR="00846484" w:rsidRPr="00846484">
          <w:rPr>
            <w:rStyle w:val="af0"/>
            <w:caps/>
          </w:rPr>
          <w:t xml:space="preserve"> РАБОЧЕЙ ПРОГРАММЫ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_Toc215666036 \h </w:instrText>
        </w:r>
        <w:r w:rsidR="00846484" w:rsidRPr="00846484">
          <w:rPr>
            <w:caps/>
            <w:webHidden/>
          </w:rPr>
        </w:r>
        <w:r w:rsidR="00846484" w:rsidRPr="00846484">
          <w:rPr>
            <w:caps/>
            <w:webHidden/>
          </w:rPr>
          <w:fldChar w:fldCharType="separate"/>
        </w:r>
        <w:r w:rsidR="00846484" w:rsidRPr="00846484">
          <w:rPr>
            <w:caps/>
            <w:webHidden/>
          </w:rPr>
          <w:t>3</w:t>
        </w:r>
        <w:r w:rsidR="00846484" w:rsidRPr="00846484">
          <w:rPr>
            <w:caps/>
            <w:webHidden/>
          </w:rPr>
          <w:fldChar w:fldCharType="end"/>
        </w:r>
      </w:hyperlink>
    </w:p>
    <w:p w14:paraId="2D97281D" w14:textId="4AB29661" w:rsidR="00846484" w:rsidRPr="00846484" w:rsidRDefault="00B6166B">
      <w:pPr>
        <w:pStyle w:val="21"/>
        <w:rPr>
          <w:rFonts w:asciiTheme="minorHAnsi" w:eastAsiaTheme="minorEastAsia" w:hAnsiTheme="minorHAnsi" w:cstheme="minorBidi"/>
          <w:i w:val="0"/>
          <w:iCs w:val="0"/>
          <w:caps/>
          <w:sz w:val="22"/>
          <w:szCs w:val="22"/>
        </w:rPr>
      </w:pPr>
      <w:hyperlink w:anchor="_Toc215666037" w:history="1">
        <w:r w:rsidR="00846484" w:rsidRPr="00846484">
          <w:rPr>
            <w:rStyle w:val="af0"/>
            <w:caps/>
          </w:rPr>
          <w:t>1.1. Цель и место профессионального модуля в структуре образовательной программы</w:t>
        </w:r>
        <w:r w:rsidR="00846484" w:rsidRPr="00846484">
          <w:rPr>
            <w:caps/>
            <w:webHidden/>
          </w:rPr>
          <w:tab/>
        </w:r>
        <w:r w:rsidR="00846484" w:rsidRPr="00846484">
          <w:rPr>
            <w:caps/>
            <w:webHidden/>
          </w:rPr>
          <w:fldChar w:fldCharType="begin"/>
        </w:r>
        <w:r w:rsidR="00846484" w:rsidRPr="00846484">
          <w:rPr>
            <w:caps/>
            <w:webHidden/>
          </w:rPr>
          <w:instrText xml:space="preserve"> PAGEREF _Toc215666037 \h </w:instrText>
        </w:r>
        <w:r w:rsidR="00846484" w:rsidRPr="00846484">
          <w:rPr>
            <w:caps/>
            <w:webHidden/>
          </w:rPr>
        </w:r>
        <w:r w:rsidR="00846484" w:rsidRPr="00846484">
          <w:rPr>
            <w:caps/>
            <w:webHidden/>
          </w:rPr>
          <w:fldChar w:fldCharType="separate"/>
        </w:r>
        <w:r w:rsidR="00846484" w:rsidRPr="00846484">
          <w:rPr>
            <w:caps/>
            <w:webHidden/>
          </w:rPr>
          <w:t>3</w:t>
        </w:r>
        <w:r w:rsidR="00846484" w:rsidRPr="00846484">
          <w:rPr>
            <w:caps/>
            <w:webHidden/>
          </w:rPr>
          <w:fldChar w:fldCharType="end"/>
        </w:r>
      </w:hyperlink>
    </w:p>
    <w:p w14:paraId="1AEAA71F" w14:textId="7C0811AC" w:rsidR="00846484" w:rsidRPr="00846484" w:rsidRDefault="00B6166B">
      <w:pPr>
        <w:pStyle w:val="21"/>
        <w:rPr>
          <w:rFonts w:asciiTheme="minorHAnsi" w:eastAsiaTheme="minorEastAsia" w:hAnsiTheme="minorHAnsi" w:cstheme="minorBidi"/>
          <w:i w:val="0"/>
          <w:iCs w:val="0"/>
          <w:caps/>
          <w:sz w:val="22"/>
          <w:szCs w:val="22"/>
        </w:rPr>
      </w:pPr>
      <w:hyperlink w:anchor="_Toc215666038" w:history="1">
        <w:r w:rsidR="00846484" w:rsidRPr="00846484">
          <w:rPr>
            <w:rStyle w:val="af0"/>
            <w:caps/>
          </w:rPr>
          <w:t>1.2. Планируемые результаты освоения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_Toc215666038 \h </w:instrText>
        </w:r>
        <w:r w:rsidR="00846484" w:rsidRPr="00846484">
          <w:rPr>
            <w:caps/>
            <w:webHidden/>
          </w:rPr>
        </w:r>
        <w:r w:rsidR="00846484" w:rsidRPr="00846484">
          <w:rPr>
            <w:caps/>
            <w:webHidden/>
          </w:rPr>
          <w:fldChar w:fldCharType="separate"/>
        </w:r>
        <w:r w:rsidR="00846484" w:rsidRPr="00846484">
          <w:rPr>
            <w:caps/>
            <w:webHidden/>
          </w:rPr>
          <w:t>3</w:t>
        </w:r>
        <w:r w:rsidR="00846484" w:rsidRPr="00846484">
          <w:rPr>
            <w:caps/>
            <w:webHidden/>
          </w:rPr>
          <w:fldChar w:fldCharType="end"/>
        </w:r>
      </w:hyperlink>
    </w:p>
    <w:p w14:paraId="371A07C9" w14:textId="2E9FC552" w:rsidR="00846484" w:rsidRPr="00846484" w:rsidRDefault="00B6166B">
      <w:pPr>
        <w:pStyle w:val="14"/>
        <w:rPr>
          <w:rFonts w:asciiTheme="minorHAnsi" w:eastAsiaTheme="minorEastAsia" w:hAnsiTheme="minorHAnsi" w:cstheme="minorBidi"/>
          <w:b w:val="0"/>
          <w:bCs w:val="0"/>
          <w:caps/>
          <w:sz w:val="22"/>
          <w:szCs w:val="22"/>
          <w:lang w:eastAsia="ru-RU"/>
        </w:rPr>
      </w:pPr>
      <w:hyperlink w:anchor="_Toc215666039" w:history="1">
        <w:r w:rsidR="00846484" w:rsidRPr="00846484">
          <w:rPr>
            <w:rStyle w:val="af0"/>
            <w:rFonts w:ascii="Times New Roman Полужирный" w:hAnsi="Times New Roman Полужирный"/>
            <w:caps/>
          </w:rPr>
          <w:t>2. Структура и содержание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_Toc215666039 \h </w:instrText>
        </w:r>
        <w:r w:rsidR="00846484" w:rsidRPr="00846484">
          <w:rPr>
            <w:caps/>
            <w:webHidden/>
          </w:rPr>
        </w:r>
        <w:r w:rsidR="00846484" w:rsidRPr="00846484">
          <w:rPr>
            <w:caps/>
            <w:webHidden/>
          </w:rPr>
          <w:fldChar w:fldCharType="separate"/>
        </w:r>
        <w:r w:rsidR="00846484" w:rsidRPr="00846484">
          <w:rPr>
            <w:caps/>
            <w:webHidden/>
          </w:rPr>
          <w:t>6</w:t>
        </w:r>
        <w:r w:rsidR="00846484" w:rsidRPr="00846484">
          <w:rPr>
            <w:caps/>
            <w:webHidden/>
          </w:rPr>
          <w:fldChar w:fldCharType="end"/>
        </w:r>
      </w:hyperlink>
    </w:p>
    <w:p w14:paraId="7CA97458" w14:textId="57685B20" w:rsidR="00846484" w:rsidRPr="00846484" w:rsidRDefault="00B6166B">
      <w:pPr>
        <w:pStyle w:val="21"/>
        <w:rPr>
          <w:rFonts w:asciiTheme="minorHAnsi" w:eastAsiaTheme="minorEastAsia" w:hAnsiTheme="minorHAnsi" w:cstheme="minorBidi"/>
          <w:i w:val="0"/>
          <w:iCs w:val="0"/>
          <w:caps/>
          <w:sz w:val="22"/>
          <w:szCs w:val="22"/>
        </w:rPr>
      </w:pPr>
      <w:hyperlink w:anchor="_Toc215666040" w:history="1">
        <w:r w:rsidR="00846484" w:rsidRPr="00846484">
          <w:rPr>
            <w:rStyle w:val="af0"/>
            <w:caps/>
          </w:rPr>
          <w:t>2.1. Трудоемкость освоения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_Toc215666040 \h </w:instrText>
        </w:r>
        <w:r w:rsidR="00846484" w:rsidRPr="00846484">
          <w:rPr>
            <w:caps/>
            <w:webHidden/>
          </w:rPr>
        </w:r>
        <w:r w:rsidR="00846484" w:rsidRPr="00846484">
          <w:rPr>
            <w:caps/>
            <w:webHidden/>
          </w:rPr>
          <w:fldChar w:fldCharType="separate"/>
        </w:r>
        <w:r w:rsidR="00846484" w:rsidRPr="00846484">
          <w:rPr>
            <w:caps/>
            <w:webHidden/>
          </w:rPr>
          <w:t>6</w:t>
        </w:r>
        <w:r w:rsidR="00846484" w:rsidRPr="00846484">
          <w:rPr>
            <w:caps/>
            <w:webHidden/>
          </w:rPr>
          <w:fldChar w:fldCharType="end"/>
        </w:r>
      </w:hyperlink>
    </w:p>
    <w:p w14:paraId="0BE15B5E" w14:textId="7C149D07" w:rsidR="00846484" w:rsidRPr="00846484" w:rsidRDefault="00B6166B">
      <w:pPr>
        <w:pStyle w:val="21"/>
        <w:rPr>
          <w:rFonts w:asciiTheme="minorHAnsi" w:eastAsiaTheme="minorEastAsia" w:hAnsiTheme="minorHAnsi" w:cstheme="minorBidi"/>
          <w:i w:val="0"/>
          <w:iCs w:val="0"/>
          <w:caps/>
          <w:sz w:val="22"/>
          <w:szCs w:val="22"/>
        </w:rPr>
      </w:pPr>
      <w:hyperlink w:anchor="_Toc215666041" w:history="1">
        <w:r w:rsidR="00846484" w:rsidRPr="00846484">
          <w:rPr>
            <w:rStyle w:val="af0"/>
            <w:caps/>
          </w:rPr>
          <w:t>2.2. Структура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_Toc215666041 \h </w:instrText>
        </w:r>
        <w:r w:rsidR="00846484" w:rsidRPr="00846484">
          <w:rPr>
            <w:caps/>
            <w:webHidden/>
          </w:rPr>
        </w:r>
        <w:r w:rsidR="00846484" w:rsidRPr="00846484">
          <w:rPr>
            <w:caps/>
            <w:webHidden/>
          </w:rPr>
          <w:fldChar w:fldCharType="separate"/>
        </w:r>
        <w:r w:rsidR="00846484" w:rsidRPr="00846484">
          <w:rPr>
            <w:caps/>
            <w:webHidden/>
          </w:rPr>
          <w:t>7</w:t>
        </w:r>
        <w:r w:rsidR="00846484" w:rsidRPr="00846484">
          <w:rPr>
            <w:caps/>
            <w:webHidden/>
          </w:rPr>
          <w:fldChar w:fldCharType="end"/>
        </w:r>
      </w:hyperlink>
    </w:p>
    <w:p w14:paraId="5F7AE150" w14:textId="6308AEBD" w:rsidR="00846484" w:rsidRPr="00846484" w:rsidRDefault="00B6166B">
      <w:pPr>
        <w:pStyle w:val="21"/>
        <w:rPr>
          <w:rFonts w:asciiTheme="minorHAnsi" w:eastAsiaTheme="minorEastAsia" w:hAnsiTheme="minorHAnsi" w:cstheme="minorBidi"/>
          <w:i w:val="0"/>
          <w:iCs w:val="0"/>
          <w:caps/>
          <w:sz w:val="22"/>
          <w:szCs w:val="22"/>
        </w:rPr>
      </w:pPr>
      <w:hyperlink w:anchor="_Toc215666042" w:history="1">
        <w:r w:rsidR="00846484" w:rsidRPr="00846484">
          <w:rPr>
            <w:rStyle w:val="af0"/>
            <w:caps/>
          </w:rPr>
          <w:t>2.3. Содержание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_Toc215666042 \h </w:instrText>
        </w:r>
        <w:r w:rsidR="00846484" w:rsidRPr="00846484">
          <w:rPr>
            <w:caps/>
            <w:webHidden/>
          </w:rPr>
        </w:r>
        <w:r w:rsidR="00846484" w:rsidRPr="00846484">
          <w:rPr>
            <w:caps/>
            <w:webHidden/>
          </w:rPr>
          <w:fldChar w:fldCharType="separate"/>
        </w:r>
        <w:r w:rsidR="00846484" w:rsidRPr="00846484">
          <w:rPr>
            <w:caps/>
            <w:webHidden/>
          </w:rPr>
          <w:t>8</w:t>
        </w:r>
        <w:r w:rsidR="00846484" w:rsidRPr="00846484">
          <w:rPr>
            <w:caps/>
            <w:webHidden/>
          </w:rPr>
          <w:fldChar w:fldCharType="end"/>
        </w:r>
      </w:hyperlink>
    </w:p>
    <w:p w14:paraId="0822B4CC" w14:textId="54784E9F" w:rsidR="00846484" w:rsidRPr="00846484" w:rsidRDefault="00B6166B">
      <w:pPr>
        <w:pStyle w:val="14"/>
        <w:rPr>
          <w:rFonts w:asciiTheme="minorHAnsi" w:eastAsiaTheme="minorEastAsia" w:hAnsiTheme="minorHAnsi" w:cstheme="minorBidi"/>
          <w:b w:val="0"/>
          <w:bCs w:val="0"/>
          <w:caps/>
          <w:sz w:val="22"/>
          <w:szCs w:val="22"/>
          <w:lang w:eastAsia="ru-RU"/>
        </w:rPr>
      </w:pPr>
      <w:hyperlink w:anchor="_Toc215666043" w:history="1">
        <w:r w:rsidR="00846484" w:rsidRPr="00846484">
          <w:rPr>
            <w:rStyle w:val="af0"/>
            <w:caps/>
          </w:rPr>
          <w:t>3. Условия реализации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_Toc215666043 \h </w:instrText>
        </w:r>
        <w:r w:rsidR="00846484" w:rsidRPr="00846484">
          <w:rPr>
            <w:caps/>
            <w:webHidden/>
          </w:rPr>
        </w:r>
        <w:r w:rsidR="00846484" w:rsidRPr="00846484">
          <w:rPr>
            <w:caps/>
            <w:webHidden/>
          </w:rPr>
          <w:fldChar w:fldCharType="separate"/>
        </w:r>
        <w:r w:rsidR="00846484" w:rsidRPr="00846484">
          <w:rPr>
            <w:caps/>
            <w:webHidden/>
          </w:rPr>
          <w:t>15</w:t>
        </w:r>
        <w:r w:rsidR="00846484" w:rsidRPr="00846484">
          <w:rPr>
            <w:caps/>
            <w:webHidden/>
          </w:rPr>
          <w:fldChar w:fldCharType="end"/>
        </w:r>
      </w:hyperlink>
    </w:p>
    <w:p w14:paraId="367EBDD1" w14:textId="0A1B2675" w:rsidR="00846484" w:rsidRPr="00846484" w:rsidRDefault="00B6166B">
      <w:pPr>
        <w:pStyle w:val="21"/>
        <w:rPr>
          <w:rFonts w:asciiTheme="minorHAnsi" w:eastAsiaTheme="minorEastAsia" w:hAnsiTheme="minorHAnsi" w:cstheme="minorBidi"/>
          <w:i w:val="0"/>
          <w:iCs w:val="0"/>
          <w:caps/>
          <w:sz w:val="22"/>
          <w:szCs w:val="22"/>
        </w:rPr>
      </w:pPr>
      <w:hyperlink w:anchor="_Toc215666044" w:history="1">
        <w:r w:rsidR="00846484" w:rsidRPr="00846484">
          <w:rPr>
            <w:rStyle w:val="af0"/>
            <w:caps/>
          </w:rPr>
          <w:t>3.1. Материально-техническое обеспечение</w:t>
        </w:r>
        <w:r w:rsidR="00846484" w:rsidRPr="00846484">
          <w:rPr>
            <w:caps/>
            <w:webHidden/>
          </w:rPr>
          <w:tab/>
        </w:r>
        <w:r w:rsidR="00846484" w:rsidRPr="00846484">
          <w:rPr>
            <w:caps/>
            <w:webHidden/>
          </w:rPr>
          <w:fldChar w:fldCharType="begin"/>
        </w:r>
        <w:r w:rsidR="00846484" w:rsidRPr="00846484">
          <w:rPr>
            <w:caps/>
            <w:webHidden/>
          </w:rPr>
          <w:instrText xml:space="preserve"> PAGEREF _Toc215666044 \h </w:instrText>
        </w:r>
        <w:r w:rsidR="00846484" w:rsidRPr="00846484">
          <w:rPr>
            <w:caps/>
            <w:webHidden/>
          </w:rPr>
        </w:r>
        <w:r w:rsidR="00846484" w:rsidRPr="00846484">
          <w:rPr>
            <w:caps/>
            <w:webHidden/>
          </w:rPr>
          <w:fldChar w:fldCharType="separate"/>
        </w:r>
        <w:r w:rsidR="00846484" w:rsidRPr="00846484">
          <w:rPr>
            <w:caps/>
            <w:webHidden/>
          </w:rPr>
          <w:t>15</w:t>
        </w:r>
        <w:r w:rsidR="00846484" w:rsidRPr="00846484">
          <w:rPr>
            <w:caps/>
            <w:webHidden/>
          </w:rPr>
          <w:fldChar w:fldCharType="end"/>
        </w:r>
      </w:hyperlink>
    </w:p>
    <w:p w14:paraId="3744CE3F" w14:textId="423882CE" w:rsidR="00846484" w:rsidRPr="00846484" w:rsidRDefault="00B6166B">
      <w:pPr>
        <w:pStyle w:val="14"/>
        <w:rPr>
          <w:rFonts w:asciiTheme="minorHAnsi" w:eastAsiaTheme="minorEastAsia" w:hAnsiTheme="minorHAnsi" w:cstheme="minorBidi"/>
          <w:b w:val="0"/>
          <w:bCs w:val="0"/>
          <w:caps/>
          <w:sz w:val="22"/>
          <w:szCs w:val="22"/>
          <w:lang w:eastAsia="ru-RU"/>
        </w:rPr>
      </w:pPr>
      <w:hyperlink w:anchor="_Toc215666045" w:history="1">
        <w:r w:rsidR="00846484" w:rsidRPr="00846484">
          <w:rPr>
            <w:rStyle w:val="af0"/>
            <w:caps/>
          </w:rPr>
          <w:t>4. Контроль и оценка результатов освоения  профессионального модуля</w:t>
        </w:r>
        <w:r w:rsidR="00846484" w:rsidRPr="00846484">
          <w:rPr>
            <w:caps/>
            <w:webHidden/>
          </w:rPr>
          <w:tab/>
        </w:r>
        <w:r w:rsidR="00846484" w:rsidRPr="00846484">
          <w:rPr>
            <w:caps/>
            <w:webHidden/>
          </w:rPr>
          <w:fldChar w:fldCharType="begin"/>
        </w:r>
        <w:r w:rsidR="00846484" w:rsidRPr="00846484">
          <w:rPr>
            <w:caps/>
            <w:webHidden/>
          </w:rPr>
          <w:instrText xml:space="preserve"> PAGEREF _Toc215666045 \h </w:instrText>
        </w:r>
        <w:r w:rsidR="00846484" w:rsidRPr="00846484">
          <w:rPr>
            <w:caps/>
            <w:webHidden/>
          </w:rPr>
        </w:r>
        <w:r w:rsidR="00846484" w:rsidRPr="00846484">
          <w:rPr>
            <w:caps/>
            <w:webHidden/>
          </w:rPr>
          <w:fldChar w:fldCharType="separate"/>
        </w:r>
        <w:r w:rsidR="00846484" w:rsidRPr="00846484">
          <w:rPr>
            <w:caps/>
            <w:webHidden/>
          </w:rPr>
          <w:t>17</w:t>
        </w:r>
        <w:r w:rsidR="00846484" w:rsidRPr="00846484">
          <w:rPr>
            <w:caps/>
            <w:webHidden/>
          </w:rPr>
          <w:fldChar w:fldCharType="end"/>
        </w:r>
      </w:hyperlink>
    </w:p>
    <w:p w14:paraId="6DFBEBFA" w14:textId="599F3EB8" w:rsidR="00B766E1" w:rsidRPr="00846484" w:rsidRDefault="00B766E1" w:rsidP="00B766E1">
      <w:pPr>
        <w:rPr>
          <w:caps/>
        </w:rPr>
      </w:pPr>
      <w:r w:rsidRPr="00846484">
        <w:rPr>
          <w:caps/>
        </w:rPr>
        <w:fldChar w:fldCharType="end"/>
      </w:r>
      <w:bookmarkEnd w:id="2"/>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3" w:name="_Toc149904144"/>
      <w:bookmarkStart w:id="4" w:name="_Toc150695622"/>
      <w:bookmarkStart w:id="5" w:name="_Toc150695787"/>
    </w:p>
    <w:p w14:paraId="03B6880D" w14:textId="5311B1F2" w:rsidR="00E52263" w:rsidRPr="00C13371" w:rsidRDefault="006E7FF4" w:rsidP="00800426">
      <w:pPr>
        <w:pStyle w:val="1f"/>
        <w:keepNext w:val="0"/>
        <w:widowControl w:val="0"/>
        <w:spacing w:after="0"/>
      </w:pPr>
      <w:bookmarkStart w:id="6" w:name="_Toc215666036"/>
      <w:r w:rsidRPr="007863C1">
        <w:lastRenderedPageBreak/>
        <w:t xml:space="preserve">1. Общая </w:t>
      </w:r>
      <w:r w:rsidRPr="00C13371">
        <w:t>характеристика</w:t>
      </w:r>
      <w:bookmarkEnd w:id="3"/>
      <w:bookmarkEnd w:id="4"/>
      <w:bookmarkEnd w:id="5"/>
      <w:r w:rsidR="00E52263" w:rsidRPr="00C13371">
        <w:t xml:space="preserve"> РАБОЧЕЙ ПРОГРАММЫ</w:t>
      </w:r>
      <w:r w:rsidR="00E52263" w:rsidRPr="00C13371">
        <w:rPr>
          <w:rFonts w:asciiTheme="minorHAnsi" w:hAnsiTheme="minorHAnsi"/>
          <w:lang w:val="ru-RU"/>
        </w:rPr>
        <w:t xml:space="preserve"> </w:t>
      </w:r>
      <w:r w:rsidR="00E52263" w:rsidRPr="00C13371">
        <w:t>ПРОФЕССИОНАЛЬНОГО МОДУЛЯ</w:t>
      </w:r>
      <w:bookmarkEnd w:id="6"/>
    </w:p>
    <w:p w14:paraId="6973BAFD" w14:textId="4F1B7072" w:rsidR="00972BA1" w:rsidRPr="00800426" w:rsidRDefault="00972BA1" w:rsidP="00800426">
      <w:pPr>
        <w:pStyle w:val="af4"/>
        <w:spacing w:before="0" w:after="0"/>
        <w:jc w:val="center"/>
        <w:rPr>
          <w:bCs/>
        </w:rPr>
      </w:pPr>
      <w:r w:rsidRPr="00800426">
        <w:rPr>
          <w:bCs/>
        </w:rPr>
        <w:t xml:space="preserve">«ПМ.01 </w:t>
      </w:r>
      <w:r w:rsidR="00800426" w:rsidRPr="00800426">
        <w:rPr>
          <w:bCs/>
        </w:rPr>
        <w:t>Проведение геодезических работ при изысканиях по реконструкции, проектированию, строительству и эксплуатации железных дорог</w:t>
      </w:r>
      <w:r w:rsidRPr="00800426">
        <w:rPr>
          <w:bCs/>
        </w:rPr>
        <w:t>»</w:t>
      </w:r>
    </w:p>
    <w:p w14:paraId="19B931A0" w14:textId="794F26AC" w:rsidR="006E7FF4" w:rsidRPr="00C13371" w:rsidRDefault="006E7FF4" w:rsidP="00800426">
      <w:pPr>
        <w:pStyle w:val="1f"/>
        <w:keepNext w:val="0"/>
        <w:widowControl w:val="0"/>
        <w:spacing w:after="0"/>
        <w:rPr>
          <w:rFonts w:asciiTheme="minorHAnsi" w:hAnsiTheme="minorHAnsi"/>
          <w:lang w:val="ru-RU"/>
        </w:rPr>
      </w:pPr>
    </w:p>
    <w:p w14:paraId="46AC078F" w14:textId="476B70BD" w:rsidR="00C63897" w:rsidRPr="00EA6E1D" w:rsidRDefault="007863C1" w:rsidP="00800426">
      <w:pPr>
        <w:pStyle w:val="114"/>
        <w:widowControl w:val="0"/>
        <w:spacing w:after="0" w:line="240" w:lineRule="auto"/>
        <w:rPr>
          <w:rFonts w:ascii="Times New Roman" w:hAnsi="Times New Roman"/>
        </w:rPr>
      </w:pPr>
      <w:bookmarkStart w:id="7" w:name="_Toc150695623"/>
      <w:bookmarkStart w:id="8" w:name="_Toc215666037"/>
      <w:r w:rsidRPr="00C13371">
        <w:rPr>
          <w:rFonts w:ascii="Times New Roman" w:hAnsi="Times New Roman"/>
        </w:rPr>
        <w:t xml:space="preserve">1.1. </w:t>
      </w:r>
      <w:bookmarkEnd w:id="7"/>
      <w:r w:rsidR="00E52263" w:rsidRPr="00C13371">
        <w:rPr>
          <w:rFonts w:ascii="Times New Roman" w:hAnsi="Times New Roman"/>
        </w:rPr>
        <w:t>Цель и место профессионального модуля в структуре образовательной программы</w:t>
      </w:r>
      <w:bookmarkEnd w:id="8"/>
    </w:p>
    <w:p w14:paraId="1EFA392A" w14:textId="29AF71F6" w:rsidR="00C63897" w:rsidRPr="00972BA1" w:rsidRDefault="004F5C5E" w:rsidP="00800426">
      <w:pPr>
        <w:widowControl w:val="0"/>
        <w:ind w:firstLine="709"/>
        <w:jc w:val="both"/>
        <w:rPr>
          <w:rFonts w:ascii="Times New Roman" w:eastAsia="Times New Roman" w:hAnsi="Times New Roman" w:cs="Times New Roman"/>
          <w:sz w:val="24"/>
          <w:szCs w:val="24"/>
          <w:lang w:eastAsia="ru-RU"/>
        </w:rPr>
      </w:pPr>
      <w:r w:rsidRPr="00972BA1">
        <w:rPr>
          <w:rFonts w:ascii="Times New Roman" w:eastAsia="Times New Roman" w:hAnsi="Times New Roman" w:cs="Times New Roman"/>
          <w:sz w:val="24"/>
          <w:szCs w:val="24"/>
          <w:lang w:eastAsia="ru-RU"/>
        </w:rPr>
        <w:t xml:space="preserve">Цель модуля: освоение вида деятельности </w:t>
      </w:r>
      <w:r w:rsidR="00896BB3" w:rsidRPr="00972BA1">
        <w:rPr>
          <w:rFonts w:ascii="Times New Roman" w:eastAsia="Times New Roman" w:hAnsi="Times New Roman" w:cs="Times New Roman"/>
          <w:sz w:val="24"/>
          <w:szCs w:val="24"/>
          <w:lang w:eastAsia="ru-RU"/>
        </w:rPr>
        <w:t>«</w:t>
      </w:r>
      <w:r w:rsidR="00972BA1" w:rsidRPr="00972BA1">
        <w:rPr>
          <w:rFonts w:ascii="Times New Roman" w:hAnsi="Times New Roman" w:cs="Times New Roman"/>
          <w:sz w:val="24"/>
          <w:szCs w:val="24"/>
        </w:rPr>
        <w:t>Проведение геодезических работ при изысканиях по реконструкции, проектированию, строительству и эксплуатации железных дорог</w:t>
      </w:r>
      <w:r w:rsidR="00896BB3" w:rsidRPr="00972BA1">
        <w:rPr>
          <w:rFonts w:ascii="Times New Roman" w:eastAsia="Times New Roman" w:hAnsi="Times New Roman" w:cs="Times New Roman"/>
          <w:bCs/>
          <w:sz w:val="24"/>
          <w:szCs w:val="24"/>
          <w:lang w:eastAsia="ru-RU"/>
        </w:rPr>
        <w:t>»</w:t>
      </w:r>
      <w:r w:rsidR="00896BB3" w:rsidRPr="00972BA1">
        <w:rPr>
          <w:rFonts w:ascii="Times New Roman" w:eastAsia="Times New Roman" w:hAnsi="Times New Roman" w:cs="Times New Roman"/>
          <w:sz w:val="24"/>
          <w:szCs w:val="24"/>
          <w:lang w:eastAsia="ru-RU"/>
        </w:rPr>
        <w:t>.</w:t>
      </w:r>
      <w:r w:rsidRPr="00972BA1">
        <w:rPr>
          <w:rFonts w:ascii="Times New Roman" w:eastAsia="Times New Roman" w:hAnsi="Times New Roman" w:cs="Times New Roman"/>
          <w:sz w:val="24"/>
          <w:szCs w:val="24"/>
          <w:lang w:eastAsia="ru-RU"/>
        </w:rPr>
        <w:t xml:space="preserve"> </w:t>
      </w:r>
    </w:p>
    <w:p w14:paraId="6DF4969D" w14:textId="69C3D77A" w:rsidR="004F5C5E" w:rsidRPr="00972BA1" w:rsidRDefault="004F5C5E" w:rsidP="00800426">
      <w:pPr>
        <w:widowControl w:val="0"/>
        <w:ind w:firstLine="709"/>
        <w:jc w:val="both"/>
        <w:rPr>
          <w:rFonts w:ascii="Times New Roman" w:hAnsi="Times New Roman" w:cs="Times New Roman"/>
          <w:sz w:val="24"/>
          <w:szCs w:val="24"/>
        </w:rPr>
      </w:pPr>
      <w:r w:rsidRPr="00972BA1">
        <w:rPr>
          <w:rFonts w:ascii="Times New Roman" w:hAnsi="Times New Roman" w:cs="Times New Roman"/>
          <w:sz w:val="24"/>
          <w:szCs w:val="24"/>
        </w:rPr>
        <w:t>Профессиональный модуль включен в обязательную часть образовательной программы.</w:t>
      </w:r>
    </w:p>
    <w:p w14:paraId="3D789A95" w14:textId="56CF2AAE" w:rsidR="00EA6E1D" w:rsidRPr="00972BA1" w:rsidRDefault="00EA6E1D" w:rsidP="00800426">
      <w:pPr>
        <w:widowControl w:val="0"/>
        <w:ind w:firstLine="709"/>
        <w:jc w:val="both"/>
        <w:rPr>
          <w:rFonts w:ascii="Times New Roman" w:hAnsi="Times New Roman" w:cs="Times New Roman"/>
          <w:sz w:val="24"/>
          <w:szCs w:val="24"/>
        </w:rPr>
      </w:pPr>
    </w:p>
    <w:p w14:paraId="64A54C45" w14:textId="06AA0913" w:rsidR="00EA6E1D" w:rsidRPr="00EA6E1D" w:rsidRDefault="00EA6E1D" w:rsidP="00800426">
      <w:pPr>
        <w:pStyle w:val="114"/>
        <w:widowControl w:val="0"/>
        <w:spacing w:after="0" w:line="240" w:lineRule="auto"/>
        <w:rPr>
          <w:rFonts w:ascii="Times New Roman" w:hAnsi="Times New Roman"/>
        </w:rPr>
      </w:pPr>
      <w:bookmarkStart w:id="9" w:name="_Toc21566603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9"/>
    </w:p>
    <w:p w14:paraId="006FC725" w14:textId="498FB838" w:rsidR="00C63897" w:rsidRDefault="00EA6E1D" w:rsidP="00800426">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CF04B2">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530043CA" w:rsidR="0020413C" w:rsidRDefault="0020413C" w:rsidP="00800426">
      <w:pPr>
        <w:widowControl w:val="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835"/>
        <w:gridCol w:w="2545"/>
      </w:tblGrid>
      <w:tr w:rsidR="00324CDC" w:rsidRPr="000E591D" w14:paraId="4FBE83CA" w14:textId="77777777" w:rsidTr="00DA5F1D">
        <w:tc>
          <w:tcPr>
            <w:tcW w:w="1271" w:type="dxa"/>
            <w:tcBorders>
              <w:top w:val="single" w:sz="4" w:space="0" w:color="auto"/>
              <w:left w:val="single" w:sz="4" w:space="0" w:color="auto"/>
              <w:right w:val="single" w:sz="4" w:space="0" w:color="auto"/>
            </w:tcBorders>
          </w:tcPr>
          <w:p w14:paraId="44C6AED9" w14:textId="77777777" w:rsidR="00324CDC" w:rsidRPr="00046548" w:rsidRDefault="00324CDC" w:rsidP="00800426">
            <w:pPr>
              <w:widowControl w:val="0"/>
              <w:rPr>
                <w:rStyle w:val="afb"/>
                <w:b/>
                <w:i w:val="0"/>
                <w:sz w:val="24"/>
                <w:szCs w:val="24"/>
              </w:rPr>
            </w:pPr>
            <w:r w:rsidRPr="00046548">
              <w:rPr>
                <w:rStyle w:val="afb"/>
                <w:b/>
                <w:i w:val="0"/>
                <w:sz w:val="24"/>
                <w:szCs w:val="24"/>
              </w:rPr>
              <w:t>Код ОК, ПК</w:t>
            </w:r>
          </w:p>
        </w:tc>
        <w:tc>
          <w:tcPr>
            <w:tcW w:w="2977" w:type="dxa"/>
            <w:tcBorders>
              <w:top w:val="single" w:sz="4" w:space="0" w:color="auto"/>
              <w:left w:val="single" w:sz="4" w:space="0" w:color="auto"/>
              <w:right w:val="single" w:sz="4" w:space="0" w:color="auto"/>
            </w:tcBorders>
          </w:tcPr>
          <w:p w14:paraId="152E9AE5" w14:textId="77777777" w:rsidR="00324CDC" w:rsidRPr="00C13371" w:rsidRDefault="00324CDC" w:rsidP="00800426">
            <w:pPr>
              <w:widowControl w:val="0"/>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F8F16C" w14:textId="77777777" w:rsidR="00324CDC" w:rsidRPr="00C13371" w:rsidRDefault="00324CDC" w:rsidP="00800426">
            <w:pPr>
              <w:widowControl w:val="0"/>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545" w:type="dxa"/>
            <w:tcBorders>
              <w:top w:val="single" w:sz="4" w:space="0" w:color="auto"/>
              <w:left w:val="single" w:sz="4" w:space="0" w:color="auto"/>
              <w:bottom w:val="single" w:sz="4" w:space="0" w:color="auto"/>
              <w:right w:val="single" w:sz="4" w:space="0" w:color="auto"/>
            </w:tcBorders>
          </w:tcPr>
          <w:p w14:paraId="645298D8" w14:textId="77777777" w:rsidR="00324CDC" w:rsidRPr="00C13371" w:rsidRDefault="00324CDC" w:rsidP="00800426">
            <w:pPr>
              <w:widowControl w:val="0"/>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4A0046" w:rsidRPr="000E591D" w14:paraId="177E7B7E" w14:textId="77777777" w:rsidTr="00DA5F1D">
        <w:tc>
          <w:tcPr>
            <w:tcW w:w="1271" w:type="dxa"/>
            <w:tcBorders>
              <w:top w:val="single" w:sz="4" w:space="0" w:color="auto"/>
              <w:left w:val="single" w:sz="4" w:space="0" w:color="auto"/>
              <w:bottom w:val="single" w:sz="4" w:space="0" w:color="auto"/>
              <w:right w:val="single" w:sz="4" w:space="0" w:color="auto"/>
            </w:tcBorders>
          </w:tcPr>
          <w:p w14:paraId="7ECA581E" w14:textId="54E411D9" w:rsidR="004A0046" w:rsidRPr="00C13371" w:rsidRDefault="004A0046" w:rsidP="00800426">
            <w:pPr>
              <w:widowControl w:val="0"/>
              <w:rPr>
                <w:rFonts w:ascii="Times New Roman" w:hAnsi="Times New Roman" w:cs="Times New Roman"/>
                <w:bCs/>
                <w:sz w:val="24"/>
                <w:szCs w:val="24"/>
              </w:rPr>
            </w:pPr>
            <w:r>
              <w:rPr>
                <w:rFonts w:ascii="Times New Roman" w:hAnsi="Times New Roman" w:cs="Times New Roman"/>
                <w:bCs/>
                <w:sz w:val="24"/>
                <w:szCs w:val="24"/>
              </w:rPr>
              <w:t>ОК 01</w:t>
            </w:r>
          </w:p>
        </w:tc>
        <w:tc>
          <w:tcPr>
            <w:tcW w:w="2977" w:type="dxa"/>
            <w:tcBorders>
              <w:top w:val="single" w:sz="4" w:space="0" w:color="auto"/>
              <w:left w:val="single" w:sz="4" w:space="0" w:color="auto"/>
              <w:bottom w:val="single" w:sz="4" w:space="0" w:color="auto"/>
              <w:right w:val="single" w:sz="4" w:space="0" w:color="auto"/>
            </w:tcBorders>
          </w:tcPr>
          <w:p w14:paraId="55A174CA" w14:textId="176EFDDD" w:rsidR="004A0046" w:rsidRPr="00D6002F" w:rsidRDefault="00800426"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 </w:t>
            </w:r>
            <w:r w:rsidR="004A0046" w:rsidRPr="00D6002F">
              <w:rPr>
                <w:rFonts w:ascii="Times New Roman" w:hAnsi="Times New Roman" w:cs="Times New Roman"/>
                <w:sz w:val="24"/>
                <w:szCs w:val="24"/>
              </w:rPr>
              <w:t xml:space="preserve">распознавать задачу и/или проблему в профессиональном и/или социальном контексте; </w:t>
            </w:r>
          </w:p>
          <w:p w14:paraId="2E0A5ECC" w14:textId="29F680FE"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hAnsi="Times New Roman" w:cs="Times New Roman"/>
                <w:sz w:val="24"/>
                <w:szCs w:val="24"/>
              </w:rPr>
              <w:t xml:space="preserve">- 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5EE383C9"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hAnsi="Times New Roman" w:cs="Times New Roman"/>
                <w:sz w:val="24"/>
                <w:szCs w:val="24"/>
              </w:rPr>
              <w:t>- составлять план действия; - определять необходимые ресурсы;</w:t>
            </w:r>
          </w:p>
          <w:p w14:paraId="3FFB77EE" w14:textId="5943A164" w:rsidR="004A0046" w:rsidRPr="00C13371"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hAnsi="Times New Roman" w:cs="Times New Roman"/>
                <w:sz w:val="24"/>
                <w:szCs w:val="24"/>
              </w:rPr>
              <w:t>-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935E56"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hAnsi="Times New Roman" w:cs="Times New Roman"/>
                <w:sz w:val="24"/>
                <w:szCs w:val="24"/>
              </w:rPr>
              <w:t xml:space="preserve">- актуальный профессиональный и социальный контекст, в котором приходится работать и жить; </w:t>
            </w:r>
          </w:p>
          <w:p w14:paraId="3A96B706"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hAnsi="Times New Roman" w:cs="Times New Roman"/>
                <w:sz w:val="24"/>
                <w:szCs w:val="24"/>
              </w:rPr>
              <w:t xml:space="preserve">- структура плана для решения задач, алгоритмы выполнения работ в профессиональной и смежных областях; </w:t>
            </w:r>
          </w:p>
          <w:p w14:paraId="42F83A58"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hAnsi="Times New Roman" w:cs="Times New Roman"/>
                <w:sz w:val="24"/>
                <w:szCs w:val="24"/>
              </w:rPr>
              <w:t xml:space="preserve">- основные источники информации и ресурсы для решения задач и/или проблем в профессиональном и/или социальном контексте; </w:t>
            </w:r>
          </w:p>
          <w:p w14:paraId="47E321A7"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hAnsi="Times New Roman" w:cs="Times New Roman"/>
                <w:sz w:val="24"/>
                <w:szCs w:val="24"/>
              </w:rPr>
              <w:t xml:space="preserve">- методы работы в профессиональной и смежных сферах; </w:t>
            </w:r>
          </w:p>
          <w:p w14:paraId="0ED96751" w14:textId="6F8EDBC8" w:rsidR="004A0046" w:rsidRPr="00C13371" w:rsidRDefault="004A0046" w:rsidP="00800426">
            <w:pPr>
              <w:widowControl w:val="0"/>
              <w:tabs>
                <w:tab w:val="left" w:pos="256"/>
              </w:tabs>
              <w:jc w:val="both"/>
              <w:rPr>
                <w:rFonts w:ascii="Times New Roman" w:hAnsi="Times New Roman" w:cs="Times New Roman"/>
                <w:bCs/>
                <w:i/>
                <w:sz w:val="24"/>
                <w:szCs w:val="24"/>
              </w:rPr>
            </w:pPr>
            <w:r w:rsidRPr="00D6002F">
              <w:rPr>
                <w:rFonts w:ascii="Times New Roman" w:hAnsi="Times New Roman" w:cs="Times New Roman"/>
                <w:sz w:val="24"/>
                <w:szCs w:val="24"/>
              </w:rPr>
              <w:t>- порядок оценки результатов решения задач профессиональной деятельности</w:t>
            </w:r>
          </w:p>
        </w:tc>
        <w:tc>
          <w:tcPr>
            <w:tcW w:w="2545" w:type="dxa"/>
            <w:tcBorders>
              <w:top w:val="single" w:sz="4" w:space="0" w:color="auto"/>
              <w:left w:val="single" w:sz="4" w:space="0" w:color="auto"/>
              <w:bottom w:val="single" w:sz="4" w:space="0" w:color="auto"/>
              <w:right w:val="single" w:sz="4" w:space="0" w:color="auto"/>
            </w:tcBorders>
            <w:vAlign w:val="center"/>
          </w:tcPr>
          <w:p w14:paraId="61DA871E" w14:textId="5878AE92" w:rsidR="004A0046" w:rsidRPr="00C13371" w:rsidRDefault="0066115D" w:rsidP="00800426">
            <w:pPr>
              <w:widowControl w:val="0"/>
              <w:tabs>
                <w:tab w:val="left" w:pos="256"/>
              </w:tabs>
              <w:jc w:val="both"/>
              <w:rPr>
                <w:rFonts w:ascii="Times New Roman" w:hAnsi="Times New Roman" w:cs="Times New Roman"/>
                <w:bCs/>
                <w:i/>
                <w:sz w:val="24"/>
                <w:szCs w:val="24"/>
              </w:rPr>
            </w:pPr>
            <w:r>
              <w:rPr>
                <w:rFonts w:ascii="Times New Roman" w:hAnsi="Times New Roman" w:cs="Times New Roman"/>
                <w:bCs/>
                <w:i/>
                <w:sz w:val="24"/>
                <w:szCs w:val="24"/>
              </w:rPr>
              <w:t>-</w:t>
            </w:r>
          </w:p>
        </w:tc>
      </w:tr>
      <w:tr w:rsidR="004A0046" w:rsidRPr="000E591D" w14:paraId="3E1DCD28" w14:textId="77777777" w:rsidTr="00DA5F1D">
        <w:tc>
          <w:tcPr>
            <w:tcW w:w="1271" w:type="dxa"/>
            <w:tcBorders>
              <w:top w:val="single" w:sz="4" w:space="0" w:color="auto"/>
              <w:left w:val="single" w:sz="4" w:space="0" w:color="auto"/>
              <w:bottom w:val="single" w:sz="4" w:space="0" w:color="auto"/>
              <w:right w:val="single" w:sz="4" w:space="0" w:color="auto"/>
            </w:tcBorders>
          </w:tcPr>
          <w:p w14:paraId="1392E8EA" w14:textId="5057A798" w:rsidR="004A0046" w:rsidRPr="00C13371" w:rsidRDefault="004A0046" w:rsidP="00800426">
            <w:pPr>
              <w:widowControl w:val="0"/>
              <w:rPr>
                <w:rFonts w:ascii="Times New Roman" w:hAnsi="Times New Roman" w:cs="Times New Roman"/>
                <w:bCs/>
                <w:sz w:val="24"/>
                <w:szCs w:val="24"/>
              </w:rPr>
            </w:pPr>
            <w:r w:rsidRPr="00CE7237">
              <w:rPr>
                <w:rFonts w:ascii="Times New Roman" w:hAnsi="Times New Roman" w:cs="Times New Roman"/>
                <w:bCs/>
                <w:sz w:val="24"/>
                <w:szCs w:val="24"/>
              </w:rPr>
              <w:t>ОК 0</w:t>
            </w:r>
            <w:r>
              <w:rPr>
                <w:rFonts w:ascii="Times New Roman" w:hAnsi="Times New Roman" w:cs="Times New Roman"/>
                <w:bCs/>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05FE1388" w14:textId="569278DF" w:rsidR="004A0046" w:rsidRPr="00C13371"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w:t>
            </w:r>
            <w:r w:rsidRPr="00D6002F">
              <w:rPr>
                <w:rFonts w:ascii="Times New Roman" w:hAnsi="Times New Roman" w:cs="Times New Roman"/>
                <w:sz w:val="24"/>
                <w:szCs w:val="24"/>
              </w:rPr>
              <w:lastRenderedPageBreak/>
              <w:t>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3FF68F" w14:textId="4C33EE89" w:rsidR="004A0046" w:rsidRPr="00C13371" w:rsidRDefault="004A0046" w:rsidP="00800426">
            <w:pPr>
              <w:widowControl w:val="0"/>
              <w:tabs>
                <w:tab w:val="left" w:pos="256"/>
              </w:tabs>
              <w:jc w:val="both"/>
              <w:rPr>
                <w:rFonts w:ascii="Times New Roman" w:hAnsi="Times New Roman" w:cs="Times New Roman"/>
                <w:bCs/>
                <w:i/>
                <w:sz w:val="24"/>
                <w:szCs w:val="24"/>
              </w:rPr>
            </w:pPr>
            <w:r w:rsidRPr="00D6002F">
              <w:rPr>
                <w:rFonts w:ascii="Times New Roman" w:hAnsi="Times New Roman" w:cs="Times New Roman"/>
                <w:sz w:val="24"/>
                <w:szCs w:val="24"/>
              </w:rPr>
              <w:lastRenderedPageBreak/>
              <w:t>номенклатура информационных источников, применяемых в профессиональной деятельности; приемы структурирования информации; формат оформления ре</w:t>
            </w:r>
            <w:r w:rsidRPr="00D6002F">
              <w:rPr>
                <w:rFonts w:ascii="Times New Roman" w:hAnsi="Times New Roman" w:cs="Times New Roman"/>
                <w:sz w:val="24"/>
                <w:szCs w:val="24"/>
              </w:rPr>
              <w:lastRenderedPageBreak/>
              <w:t>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545" w:type="dxa"/>
            <w:tcBorders>
              <w:top w:val="single" w:sz="4" w:space="0" w:color="auto"/>
              <w:left w:val="single" w:sz="4" w:space="0" w:color="auto"/>
              <w:bottom w:val="single" w:sz="4" w:space="0" w:color="auto"/>
              <w:right w:val="single" w:sz="4" w:space="0" w:color="auto"/>
            </w:tcBorders>
            <w:vAlign w:val="center"/>
          </w:tcPr>
          <w:p w14:paraId="53E2C7F4" w14:textId="28CDFB38" w:rsidR="004A0046" w:rsidRPr="00C13371" w:rsidRDefault="0066115D" w:rsidP="00800426">
            <w:pPr>
              <w:widowControl w:val="0"/>
              <w:tabs>
                <w:tab w:val="left" w:pos="256"/>
              </w:tabs>
              <w:jc w:val="both"/>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4A0046" w:rsidRPr="000E591D" w14:paraId="3BD3005F" w14:textId="77777777" w:rsidTr="00DA5F1D">
        <w:tc>
          <w:tcPr>
            <w:tcW w:w="1271" w:type="dxa"/>
            <w:tcBorders>
              <w:top w:val="single" w:sz="4" w:space="0" w:color="auto"/>
              <w:left w:val="single" w:sz="4" w:space="0" w:color="auto"/>
              <w:bottom w:val="single" w:sz="4" w:space="0" w:color="auto"/>
              <w:right w:val="single" w:sz="4" w:space="0" w:color="auto"/>
            </w:tcBorders>
          </w:tcPr>
          <w:p w14:paraId="22F7E250" w14:textId="609DDFD0" w:rsidR="004A0046" w:rsidRPr="00C13371" w:rsidRDefault="004A0046" w:rsidP="00800426">
            <w:pPr>
              <w:widowControl w:val="0"/>
              <w:rPr>
                <w:rFonts w:ascii="Times New Roman" w:hAnsi="Times New Roman" w:cs="Times New Roman"/>
                <w:bCs/>
                <w:sz w:val="24"/>
                <w:szCs w:val="24"/>
              </w:rPr>
            </w:pPr>
            <w:r w:rsidRPr="00CE7237">
              <w:rPr>
                <w:rFonts w:ascii="Times New Roman" w:hAnsi="Times New Roman" w:cs="Times New Roman"/>
                <w:bCs/>
                <w:sz w:val="24"/>
                <w:szCs w:val="24"/>
              </w:rPr>
              <w:t>ОК 0</w:t>
            </w:r>
            <w:r>
              <w:rPr>
                <w:rFonts w:ascii="Times New Roman" w:hAnsi="Times New Roman" w:cs="Times New Roman"/>
                <w:bCs/>
                <w:sz w:val="24"/>
                <w:szCs w:val="24"/>
              </w:rPr>
              <w:t>3</w:t>
            </w:r>
          </w:p>
        </w:tc>
        <w:tc>
          <w:tcPr>
            <w:tcW w:w="2977" w:type="dxa"/>
            <w:tcBorders>
              <w:top w:val="single" w:sz="4" w:space="0" w:color="auto"/>
              <w:left w:val="single" w:sz="4" w:space="0" w:color="auto"/>
              <w:bottom w:val="single" w:sz="4" w:space="0" w:color="auto"/>
              <w:right w:val="single" w:sz="4" w:space="0" w:color="auto"/>
            </w:tcBorders>
          </w:tcPr>
          <w:p w14:paraId="7F52CA58"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определять актуальность нормативно-правовой документации в профессиональной деятельности</w:t>
            </w:r>
          </w:p>
          <w:p w14:paraId="2629843C"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применять современную научную профессиональную терминологию</w:t>
            </w:r>
          </w:p>
          <w:p w14:paraId="21C2CBCA"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p w14:paraId="4910BDA1"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выявлять достоинства и недостатки коммерческой идеи</w:t>
            </w:r>
          </w:p>
          <w:p w14:paraId="22479AA3"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определять инвестиционную привлекательность коммерческих идей в рамках профессиональной деятельности, выявлять источники финансирования</w:t>
            </w:r>
          </w:p>
          <w:p w14:paraId="30042E31"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презентовать идеи открытия собственного дела в профессиональной деятельности</w:t>
            </w:r>
          </w:p>
          <w:p w14:paraId="2B6CD283"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определять источники достоверной правовой информации</w:t>
            </w:r>
          </w:p>
          <w:p w14:paraId="08D4B4B9"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составлять различные правовые документы</w:t>
            </w:r>
          </w:p>
          <w:p w14:paraId="6325DB78"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p w14:paraId="1AB1E238" w14:textId="3E6188A0" w:rsidR="004A0046" w:rsidRPr="00C13371"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eastAsia="Times New Roman" w:hAnsi="Times New Roman" w:cs="Times New Roman"/>
                <w:sz w:val="24"/>
                <w:szCs w:val="24"/>
              </w:rPr>
              <w:t>- оценивать жизнеспособность проектной идеи, составлять план проекта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C32988"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содержание актуальной нормативно-правовой документации</w:t>
            </w:r>
          </w:p>
          <w:p w14:paraId="601D2437"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современная научная и профессиональная терминология</w:t>
            </w:r>
          </w:p>
          <w:p w14:paraId="59033BB4"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возможные траектории профессионального развития и самообразования</w:t>
            </w:r>
          </w:p>
          <w:p w14:paraId="6C164D8B"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основы предпринимательской деятельности, правовой и финансовой грамотности</w:t>
            </w:r>
          </w:p>
          <w:p w14:paraId="2EA9AF94"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правила разработки презентации</w:t>
            </w:r>
          </w:p>
          <w:p w14:paraId="354038F0" w14:textId="3EC191C3" w:rsidR="004A0046" w:rsidRPr="00C13371" w:rsidRDefault="004A0046" w:rsidP="00800426">
            <w:pPr>
              <w:widowControl w:val="0"/>
              <w:tabs>
                <w:tab w:val="left" w:pos="256"/>
              </w:tabs>
              <w:jc w:val="both"/>
              <w:rPr>
                <w:rFonts w:ascii="Times New Roman" w:hAnsi="Times New Roman" w:cs="Times New Roman"/>
                <w:bCs/>
                <w:i/>
                <w:sz w:val="24"/>
                <w:szCs w:val="24"/>
              </w:rPr>
            </w:pPr>
            <w:r w:rsidRPr="00D6002F">
              <w:rPr>
                <w:rFonts w:ascii="Times New Roman" w:eastAsia="Times New Roman" w:hAnsi="Times New Roman" w:cs="Times New Roman"/>
                <w:sz w:val="24"/>
                <w:szCs w:val="24"/>
              </w:rPr>
              <w:t>основные этапы разработки и реализации проекта</w:t>
            </w:r>
          </w:p>
        </w:tc>
        <w:tc>
          <w:tcPr>
            <w:tcW w:w="2545" w:type="dxa"/>
            <w:tcBorders>
              <w:top w:val="single" w:sz="4" w:space="0" w:color="auto"/>
              <w:left w:val="single" w:sz="4" w:space="0" w:color="auto"/>
              <w:bottom w:val="single" w:sz="4" w:space="0" w:color="auto"/>
              <w:right w:val="single" w:sz="4" w:space="0" w:color="auto"/>
            </w:tcBorders>
            <w:vAlign w:val="center"/>
          </w:tcPr>
          <w:p w14:paraId="7BD52AAC" w14:textId="62F8F3FA" w:rsidR="004A0046" w:rsidRPr="00C13371" w:rsidRDefault="0066115D" w:rsidP="00800426">
            <w:pPr>
              <w:widowControl w:val="0"/>
              <w:tabs>
                <w:tab w:val="left" w:pos="256"/>
              </w:tabs>
              <w:jc w:val="both"/>
              <w:rPr>
                <w:rFonts w:ascii="Times New Roman" w:hAnsi="Times New Roman" w:cs="Times New Roman"/>
                <w:bCs/>
                <w:i/>
                <w:sz w:val="24"/>
                <w:szCs w:val="24"/>
              </w:rPr>
            </w:pPr>
            <w:r>
              <w:rPr>
                <w:rFonts w:ascii="Times New Roman" w:hAnsi="Times New Roman" w:cs="Times New Roman"/>
                <w:bCs/>
                <w:i/>
                <w:sz w:val="24"/>
                <w:szCs w:val="24"/>
              </w:rPr>
              <w:t>-</w:t>
            </w:r>
          </w:p>
        </w:tc>
      </w:tr>
      <w:tr w:rsidR="004A0046" w:rsidRPr="000E591D" w14:paraId="2A2723F0" w14:textId="77777777" w:rsidTr="00DA5F1D">
        <w:tc>
          <w:tcPr>
            <w:tcW w:w="1271" w:type="dxa"/>
            <w:tcBorders>
              <w:top w:val="single" w:sz="4" w:space="0" w:color="auto"/>
              <w:left w:val="single" w:sz="4" w:space="0" w:color="auto"/>
              <w:bottom w:val="single" w:sz="4" w:space="0" w:color="auto"/>
              <w:right w:val="single" w:sz="4" w:space="0" w:color="auto"/>
            </w:tcBorders>
          </w:tcPr>
          <w:p w14:paraId="6D653D53" w14:textId="1EFC38A6" w:rsidR="004A0046" w:rsidRPr="00C13371" w:rsidRDefault="004A0046" w:rsidP="00800426">
            <w:pPr>
              <w:widowControl w:val="0"/>
              <w:rPr>
                <w:rFonts w:ascii="Times New Roman" w:hAnsi="Times New Roman" w:cs="Times New Roman"/>
                <w:bCs/>
                <w:sz w:val="24"/>
                <w:szCs w:val="24"/>
              </w:rPr>
            </w:pPr>
            <w:r w:rsidRPr="00CE7237">
              <w:rPr>
                <w:rFonts w:ascii="Times New Roman" w:hAnsi="Times New Roman" w:cs="Times New Roman"/>
                <w:bCs/>
                <w:sz w:val="24"/>
                <w:szCs w:val="24"/>
              </w:rPr>
              <w:t>ОК 0</w:t>
            </w:r>
            <w:r>
              <w:rPr>
                <w:rFonts w:ascii="Times New Roman" w:hAnsi="Times New Roman" w:cs="Times New Roman"/>
                <w:bCs/>
                <w:sz w:val="24"/>
                <w:szCs w:val="24"/>
              </w:rPr>
              <w:t>4</w:t>
            </w:r>
          </w:p>
        </w:tc>
        <w:tc>
          <w:tcPr>
            <w:tcW w:w="2977" w:type="dxa"/>
            <w:tcBorders>
              <w:top w:val="single" w:sz="4" w:space="0" w:color="auto"/>
              <w:left w:val="single" w:sz="4" w:space="0" w:color="auto"/>
              <w:bottom w:val="single" w:sz="4" w:space="0" w:color="auto"/>
              <w:right w:val="single" w:sz="4" w:space="0" w:color="auto"/>
            </w:tcBorders>
          </w:tcPr>
          <w:p w14:paraId="2301CD3E" w14:textId="77777777" w:rsidR="004A0046" w:rsidRPr="00D6002F" w:rsidRDefault="004A0046" w:rsidP="00800426">
            <w:pPr>
              <w:widowControl w:val="0"/>
              <w:tabs>
                <w:tab w:val="left" w:pos="256"/>
              </w:tabs>
              <w:rPr>
                <w:rFonts w:ascii="Times New Roman" w:hAnsi="Times New Roman" w:cs="Times New Roman"/>
                <w:bCs/>
                <w:sz w:val="24"/>
                <w:szCs w:val="24"/>
              </w:rPr>
            </w:pPr>
            <w:r w:rsidRPr="00D6002F">
              <w:rPr>
                <w:rFonts w:ascii="Times New Roman" w:hAnsi="Times New Roman" w:cs="Times New Roman"/>
                <w:spacing w:val="-4"/>
                <w:sz w:val="24"/>
                <w:szCs w:val="24"/>
              </w:rPr>
              <w:t xml:space="preserve">- организовывать работу </w:t>
            </w:r>
            <w:r w:rsidRPr="00D6002F">
              <w:rPr>
                <w:rFonts w:ascii="Times New Roman" w:hAnsi="Times New Roman" w:cs="Times New Roman"/>
                <w:spacing w:val="-4"/>
                <w:sz w:val="24"/>
                <w:szCs w:val="24"/>
              </w:rPr>
              <w:lastRenderedPageBreak/>
              <w:t>коллектива и команды</w:t>
            </w:r>
          </w:p>
          <w:p w14:paraId="5FEE905D" w14:textId="172B907A" w:rsidR="004A0046" w:rsidRPr="00C13371" w:rsidRDefault="004A0046" w:rsidP="00800426">
            <w:pPr>
              <w:widowControl w:val="0"/>
              <w:tabs>
                <w:tab w:val="left" w:pos="256"/>
              </w:tabs>
              <w:rPr>
                <w:rFonts w:ascii="Times New Roman" w:hAnsi="Times New Roman" w:cs="Times New Roman"/>
                <w:bCs/>
                <w:sz w:val="24"/>
                <w:szCs w:val="24"/>
              </w:rPr>
            </w:pPr>
            <w:r w:rsidRPr="00D6002F">
              <w:rPr>
                <w:rFonts w:ascii="Times New Roman" w:hAnsi="Times New Roman" w:cs="Times New Roman"/>
                <w:spacing w:val="-4"/>
                <w:sz w:val="24"/>
                <w:szCs w:val="24"/>
              </w:rPr>
              <w:t>- взаимодействовать с коллегами, руководством, клиентами в ходе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5260B3" w14:textId="77777777" w:rsidR="004A0046" w:rsidRPr="00D6002F" w:rsidRDefault="004A0046" w:rsidP="00800426">
            <w:pPr>
              <w:widowControl w:val="0"/>
              <w:tabs>
                <w:tab w:val="left" w:pos="256"/>
              </w:tabs>
              <w:rPr>
                <w:rFonts w:ascii="Times New Roman" w:hAnsi="Times New Roman" w:cs="Times New Roman"/>
                <w:bCs/>
                <w:sz w:val="24"/>
                <w:szCs w:val="24"/>
              </w:rPr>
            </w:pPr>
            <w:r w:rsidRPr="00D6002F">
              <w:rPr>
                <w:rFonts w:ascii="Times New Roman" w:hAnsi="Times New Roman" w:cs="Times New Roman"/>
                <w:sz w:val="24"/>
                <w:szCs w:val="24"/>
              </w:rPr>
              <w:lastRenderedPageBreak/>
              <w:t>- психологические осно</w:t>
            </w:r>
            <w:r w:rsidRPr="00D6002F">
              <w:rPr>
                <w:rFonts w:ascii="Times New Roman" w:hAnsi="Times New Roman" w:cs="Times New Roman"/>
                <w:sz w:val="24"/>
                <w:szCs w:val="24"/>
              </w:rPr>
              <w:lastRenderedPageBreak/>
              <w:t>вы деятельности коллектива</w:t>
            </w:r>
          </w:p>
          <w:p w14:paraId="5E251953" w14:textId="5C549EB3" w:rsidR="004A0046" w:rsidRPr="00C13371" w:rsidRDefault="004A0046" w:rsidP="00800426">
            <w:pPr>
              <w:widowControl w:val="0"/>
              <w:tabs>
                <w:tab w:val="left" w:pos="256"/>
              </w:tabs>
              <w:rPr>
                <w:rFonts w:ascii="Times New Roman" w:hAnsi="Times New Roman" w:cs="Times New Roman"/>
                <w:bCs/>
                <w:i/>
                <w:sz w:val="24"/>
                <w:szCs w:val="24"/>
              </w:rPr>
            </w:pPr>
            <w:r w:rsidRPr="00D6002F">
              <w:rPr>
                <w:rFonts w:ascii="Times New Roman" w:hAnsi="Times New Roman" w:cs="Times New Roman"/>
                <w:sz w:val="24"/>
                <w:szCs w:val="24"/>
              </w:rPr>
              <w:t>- психологические особенности личности</w:t>
            </w:r>
          </w:p>
        </w:tc>
        <w:tc>
          <w:tcPr>
            <w:tcW w:w="2545" w:type="dxa"/>
            <w:tcBorders>
              <w:top w:val="single" w:sz="4" w:space="0" w:color="auto"/>
              <w:left w:val="single" w:sz="4" w:space="0" w:color="auto"/>
              <w:bottom w:val="single" w:sz="4" w:space="0" w:color="auto"/>
              <w:right w:val="single" w:sz="4" w:space="0" w:color="auto"/>
            </w:tcBorders>
            <w:vAlign w:val="center"/>
          </w:tcPr>
          <w:p w14:paraId="50496150" w14:textId="03B4A1DB" w:rsidR="004A0046" w:rsidRPr="00C13371" w:rsidRDefault="0066115D" w:rsidP="00800426">
            <w:pPr>
              <w:widowControl w:val="0"/>
              <w:tabs>
                <w:tab w:val="left" w:pos="256"/>
              </w:tabs>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4A0046" w:rsidRPr="000E591D" w14:paraId="6D099C60" w14:textId="77777777" w:rsidTr="00DA5F1D">
        <w:tc>
          <w:tcPr>
            <w:tcW w:w="1271" w:type="dxa"/>
            <w:tcBorders>
              <w:top w:val="single" w:sz="4" w:space="0" w:color="auto"/>
              <w:left w:val="single" w:sz="4" w:space="0" w:color="auto"/>
              <w:bottom w:val="single" w:sz="4" w:space="0" w:color="auto"/>
              <w:right w:val="single" w:sz="4" w:space="0" w:color="auto"/>
            </w:tcBorders>
          </w:tcPr>
          <w:p w14:paraId="0BE17C1A" w14:textId="18675925" w:rsidR="004A0046" w:rsidRPr="00C13371" w:rsidRDefault="004A0046" w:rsidP="00800426">
            <w:pPr>
              <w:widowControl w:val="0"/>
              <w:rPr>
                <w:rFonts w:ascii="Times New Roman" w:hAnsi="Times New Roman" w:cs="Times New Roman"/>
                <w:bCs/>
                <w:sz w:val="24"/>
                <w:szCs w:val="24"/>
              </w:rPr>
            </w:pPr>
            <w:r w:rsidRPr="00CE7237">
              <w:rPr>
                <w:rFonts w:ascii="Times New Roman" w:hAnsi="Times New Roman" w:cs="Times New Roman"/>
                <w:bCs/>
                <w:sz w:val="24"/>
                <w:szCs w:val="24"/>
              </w:rPr>
              <w:t>ОК 0</w:t>
            </w:r>
            <w:r>
              <w:rPr>
                <w:rFonts w:ascii="Times New Roman" w:hAnsi="Times New Roman" w:cs="Times New Roman"/>
                <w:bCs/>
                <w:sz w:val="24"/>
                <w:szCs w:val="24"/>
              </w:rPr>
              <w:t>7</w:t>
            </w:r>
          </w:p>
        </w:tc>
        <w:tc>
          <w:tcPr>
            <w:tcW w:w="2977" w:type="dxa"/>
            <w:tcBorders>
              <w:top w:val="single" w:sz="4" w:space="0" w:color="auto"/>
              <w:left w:val="single" w:sz="4" w:space="0" w:color="auto"/>
              <w:bottom w:val="single" w:sz="4" w:space="0" w:color="auto"/>
              <w:right w:val="single" w:sz="4" w:space="0" w:color="auto"/>
            </w:tcBorders>
          </w:tcPr>
          <w:p w14:paraId="1FB93AA2" w14:textId="77777777" w:rsidR="004A0046" w:rsidRPr="00D6002F"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eastAsia="Times New Roman" w:hAnsi="Times New Roman" w:cs="Times New Roman"/>
                <w:sz w:val="24"/>
                <w:szCs w:val="24"/>
              </w:rPr>
              <w:t>- соблюдать нормы экологической безопасности</w:t>
            </w:r>
          </w:p>
          <w:p w14:paraId="200B15C5"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определять направления ресурсосбережения в рамках профессиональной деятельности по специальности</w:t>
            </w:r>
          </w:p>
          <w:p w14:paraId="644EF3E4"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организовывать профессиональную деятельность с соблюдением принципов бережливого производства</w:t>
            </w:r>
          </w:p>
          <w:p w14:paraId="43EF5D0D"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организовывать профессиональную деятельность с учетом знаний об изменении климатических условий региона</w:t>
            </w:r>
          </w:p>
          <w:p w14:paraId="6462B9AD" w14:textId="50D192CA" w:rsidR="004A0046" w:rsidRPr="00C13371"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eastAsia="Times New Roman" w:hAnsi="Times New Roman" w:cs="Times New Roman"/>
                <w:sz w:val="24"/>
                <w:szCs w:val="24"/>
              </w:rPr>
              <w:t>- эффективно действовать в чрезвычайных ситуациях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F92BC6" w14:textId="77777777" w:rsidR="004A0046" w:rsidRPr="00D6002F"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eastAsia="Times New Roman" w:hAnsi="Times New Roman" w:cs="Times New Roman"/>
                <w:sz w:val="24"/>
                <w:szCs w:val="24"/>
              </w:rPr>
              <w:t xml:space="preserve">- правила экологической безопасности при ведении профессиональной деятельности </w:t>
            </w:r>
          </w:p>
          <w:p w14:paraId="7C10FCFA" w14:textId="77777777" w:rsidR="004A0046" w:rsidRPr="00D6002F" w:rsidRDefault="004A0046" w:rsidP="00800426">
            <w:pPr>
              <w:widowControl w:val="0"/>
              <w:tabs>
                <w:tab w:val="left" w:pos="256"/>
              </w:tabs>
              <w:jc w:val="both"/>
              <w:rPr>
                <w:rFonts w:ascii="Times New Roman" w:hAnsi="Times New Roman" w:cs="Times New Roman"/>
                <w:bCs/>
                <w:sz w:val="24"/>
                <w:szCs w:val="24"/>
              </w:rPr>
            </w:pPr>
            <w:r w:rsidRPr="00D6002F">
              <w:rPr>
                <w:rFonts w:ascii="Times New Roman" w:eastAsia="Times New Roman" w:hAnsi="Times New Roman" w:cs="Times New Roman"/>
                <w:sz w:val="24"/>
                <w:szCs w:val="24"/>
              </w:rPr>
              <w:t>- основные ресурсы, задействованные в профессиональной деятельности</w:t>
            </w:r>
          </w:p>
          <w:p w14:paraId="32C60FE9"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пути обеспечения ресурсосбережения</w:t>
            </w:r>
          </w:p>
          <w:p w14:paraId="735D38AE"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принципы бережливого производства</w:t>
            </w:r>
          </w:p>
          <w:p w14:paraId="5A545FA6" w14:textId="77777777" w:rsidR="004A0046" w:rsidRPr="00D6002F" w:rsidRDefault="004A0046" w:rsidP="00800426">
            <w:pPr>
              <w:widowControl w:val="0"/>
              <w:tabs>
                <w:tab w:val="left" w:pos="256"/>
              </w:tabs>
              <w:jc w:val="both"/>
              <w:rPr>
                <w:rFonts w:ascii="Times New Roman" w:hAnsi="Times New Roman" w:cs="Times New Roman"/>
                <w:sz w:val="24"/>
                <w:szCs w:val="24"/>
              </w:rPr>
            </w:pPr>
            <w:r w:rsidRPr="00D6002F">
              <w:rPr>
                <w:rFonts w:ascii="Times New Roman" w:eastAsia="Times New Roman" w:hAnsi="Times New Roman" w:cs="Times New Roman"/>
                <w:sz w:val="24"/>
                <w:szCs w:val="24"/>
              </w:rPr>
              <w:t>- основные направления изменения климатических условий региона</w:t>
            </w:r>
          </w:p>
          <w:p w14:paraId="3A79FF95" w14:textId="71E647A2" w:rsidR="004A0046" w:rsidRPr="00C13371" w:rsidRDefault="004A0046" w:rsidP="00800426">
            <w:pPr>
              <w:widowControl w:val="0"/>
              <w:tabs>
                <w:tab w:val="left" w:pos="256"/>
              </w:tabs>
              <w:jc w:val="both"/>
              <w:rPr>
                <w:rFonts w:ascii="Times New Roman" w:hAnsi="Times New Roman" w:cs="Times New Roman"/>
                <w:bCs/>
                <w:i/>
                <w:sz w:val="24"/>
                <w:szCs w:val="24"/>
              </w:rPr>
            </w:pPr>
            <w:r w:rsidRPr="00D6002F">
              <w:rPr>
                <w:rFonts w:ascii="Times New Roman" w:eastAsia="Times New Roman" w:hAnsi="Times New Roman" w:cs="Times New Roman"/>
                <w:sz w:val="24"/>
                <w:szCs w:val="24"/>
              </w:rPr>
              <w:t>- правила поведения в чрезвычайных ситуациях</w:t>
            </w:r>
          </w:p>
        </w:tc>
        <w:tc>
          <w:tcPr>
            <w:tcW w:w="2545" w:type="dxa"/>
            <w:tcBorders>
              <w:top w:val="single" w:sz="4" w:space="0" w:color="auto"/>
              <w:left w:val="single" w:sz="4" w:space="0" w:color="auto"/>
              <w:bottom w:val="single" w:sz="4" w:space="0" w:color="auto"/>
              <w:right w:val="single" w:sz="4" w:space="0" w:color="auto"/>
            </w:tcBorders>
            <w:vAlign w:val="center"/>
          </w:tcPr>
          <w:p w14:paraId="754ED9E2" w14:textId="43B1EE7A" w:rsidR="004A0046" w:rsidRPr="00C13371" w:rsidRDefault="0066115D" w:rsidP="00800426">
            <w:pPr>
              <w:widowControl w:val="0"/>
              <w:tabs>
                <w:tab w:val="left" w:pos="256"/>
              </w:tabs>
              <w:jc w:val="both"/>
              <w:rPr>
                <w:rFonts w:ascii="Times New Roman" w:hAnsi="Times New Roman" w:cs="Times New Roman"/>
                <w:bCs/>
                <w:i/>
                <w:sz w:val="24"/>
                <w:szCs w:val="24"/>
              </w:rPr>
            </w:pPr>
            <w:r>
              <w:rPr>
                <w:rFonts w:ascii="Times New Roman" w:hAnsi="Times New Roman" w:cs="Times New Roman"/>
                <w:bCs/>
                <w:i/>
                <w:sz w:val="24"/>
                <w:szCs w:val="24"/>
              </w:rPr>
              <w:t>-</w:t>
            </w:r>
          </w:p>
        </w:tc>
      </w:tr>
      <w:tr w:rsidR="00DE26D8" w:rsidRPr="000E591D" w14:paraId="7636E2BA" w14:textId="77777777" w:rsidTr="00DA5F1D">
        <w:tc>
          <w:tcPr>
            <w:tcW w:w="1271" w:type="dxa"/>
            <w:tcBorders>
              <w:top w:val="single" w:sz="4" w:space="0" w:color="auto"/>
              <w:left w:val="single" w:sz="4" w:space="0" w:color="auto"/>
              <w:bottom w:val="single" w:sz="4" w:space="0" w:color="auto"/>
              <w:right w:val="single" w:sz="4" w:space="0" w:color="auto"/>
            </w:tcBorders>
          </w:tcPr>
          <w:p w14:paraId="74A69BD3" w14:textId="79A19F4E" w:rsidR="00DE26D8" w:rsidRPr="00C13371" w:rsidRDefault="00800426" w:rsidP="00800426">
            <w:pPr>
              <w:widowControl w:val="0"/>
              <w:rPr>
                <w:rFonts w:ascii="Times New Roman" w:hAnsi="Times New Roman" w:cs="Times New Roman"/>
                <w:bCs/>
                <w:sz w:val="24"/>
                <w:szCs w:val="24"/>
              </w:rPr>
            </w:pPr>
            <w:r>
              <w:rPr>
                <w:rFonts w:ascii="Times New Roman" w:hAnsi="Times New Roman" w:cs="Times New Roman"/>
                <w:bCs/>
                <w:sz w:val="24"/>
                <w:szCs w:val="24"/>
              </w:rPr>
              <w:t>ПК 1.</w:t>
            </w:r>
            <w:r w:rsidR="00DA5F1D">
              <w:rPr>
                <w:rFonts w:ascii="Times New Roman" w:hAnsi="Times New Roman" w:cs="Times New Roman"/>
                <w:bCs/>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6607C4A5" w14:textId="77777777" w:rsidR="00DA5F1D" w:rsidRPr="008477FD" w:rsidRDefault="00DA5F1D" w:rsidP="00800426">
            <w:pPr>
              <w:widowControl w:val="0"/>
              <w:tabs>
                <w:tab w:val="left" w:pos="256"/>
              </w:tabs>
              <w:jc w:val="both"/>
              <w:rPr>
                <w:rFonts w:ascii="Times New Roman" w:hAnsi="Times New Roman" w:cs="Times New Roman"/>
                <w:sz w:val="24"/>
                <w:szCs w:val="24"/>
              </w:rPr>
            </w:pPr>
            <w:bookmarkStart w:id="10" w:name="_Hlk196480799"/>
            <w:r w:rsidRPr="008477FD">
              <w:rPr>
                <w:rFonts w:ascii="Times New Roman" w:hAnsi="Times New Roman" w:cs="Times New Roman"/>
                <w:sz w:val="24"/>
                <w:szCs w:val="24"/>
              </w:rPr>
              <w:t xml:space="preserve">- выполнять трассирование по картам; </w:t>
            </w:r>
          </w:p>
          <w:p w14:paraId="530FC89B" w14:textId="77777777" w:rsidR="00DA5F1D" w:rsidRPr="008477FD" w:rsidRDefault="00DA5F1D" w:rsidP="00800426">
            <w:pPr>
              <w:widowControl w:val="0"/>
              <w:tabs>
                <w:tab w:val="left" w:pos="256"/>
              </w:tabs>
              <w:jc w:val="both"/>
              <w:rPr>
                <w:rFonts w:ascii="Times New Roman" w:hAnsi="Times New Roman" w:cs="Times New Roman"/>
                <w:sz w:val="24"/>
                <w:szCs w:val="24"/>
              </w:rPr>
            </w:pPr>
            <w:r w:rsidRPr="008477FD">
              <w:rPr>
                <w:rFonts w:ascii="Times New Roman" w:hAnsi="Times New Roman" w:cs="Times New Roman"/>
                <w:sz w:val="24"/>
                <w:szCs w:val="24"/>
              </w:rPr>
              <w:t>- проектировать продольные и поперечные профили, выбирать оптимальный вариант железнодорожной линии.</w:t>
            </w:r>
          </w:p>
          <w:p w14:paraId="1F8FB3E8" w14:textId="77777777" w:rsidR="00DA5F1D" w:rsidRPr="008477FD" w:rsidRDefault="00DA5F1D" w:rsidP="00800426">
            <w:pPr>
              <w:widowControl w:val="0"/>
              <w:tabs>
                <w:tab w:val="left" w:pos="256"/>
              </w:tabs>
              <w:jc w:val="both"/>
              <w:rPr>
                <w:rFonts w:ascii="Times New Roman" w:hAnsi="Times New Roman" w:cs="Times New Roman"/>
                <w:sz w:val="24"/>
                <w:szCs w:val="24"/>
              </w:rPr>
            </w:pPr>
            <w:r w:rsidRPr="008477FD">
              <w:rPr>
                <w:rFonts w:ascii="Times New Roman" w:hAnsi="Times New Roman" w:cs="Times New Roman"/>
                <w:sz w:val="24"/>
                <w:szCs w:val="24"/>
              </w:rPr>
              <w:t xml:space="preserve">- выполнять разбивочные работы, вести геодезический контроль на изысканиях и различных этапах строительства железных дорог </w:t>
            </w:r>
          </w:p>
          <w:bookmarkEnd w:id="10"/>
          <w:p w14:paraId="36B4E204" w14:textId="77777777" w:rsidR="00DE26D8" w:rsidRPr="00C13371" w:rsidRDefault="00DE26D8" w:rsidP="00800426">
            <w:pPr>
              <w:widowControl w:val="0"/>
              <w:tabs>
                <w:tab w:val="left" w:pos="256"/>
              </w:tabs>
              <w:jc w:val="both"/>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D8CA0E" w14:textId="77777777" w:rsidR="00810B1B" w:rsidRPr="008477FD" w:rsidRDefault="00810B1B" w:rsidP="00800426">
            <w:pPr>
              <w:widowControl w:val="0"/>
              <w:tabs>
                <w:tab w:val="left" w:pos="256"/>
              </w:tabs>
              <w:jc w:val="both"/>
              <w:rPr>
                <w:rFonts w:ascii="Times New Roman" w:hAnsi="Times New Roman" w:cs="Times New Roman"/>
                <w:sz w:val="24"/>
                <w:szCs w:val="24"/>
              </w:rPr>
            </w:pPr>
            <w:r w:rsidRPr="008477FD">
              <w:rPr>
                <w:rFonts w:ascii="Times New Roman" w:hAnsi="Times New Roman" w:cs="Times New Roman"/>
                <w:sz w:val="24"/>
                <w:szCs w:val="24"/>
              </w:rPr>
              <w:t xml:space="preserve">- устройство и применение геодезических приборов; </w:t>
            </w:r>
          </w:p>
          <w:p w14:paraId="63CC5FCA" w14:textId="77777777" w:rsidR="00810B1B" w:rsidRPr="008477FD" w:rsidRDefault="00810B1B" w:rsidP="00800426">
            <w:pPr>
              <w:widowControl w:val="0"/>
              <w:tabs>
                <w:tab w:val="left" w:pos="256"/>
              </w:tabs>
              <w:jc w:val="both"/>
              <w:rPr>
                <w:rFonts w:ascii="Times New Roman" w:hAnsi="Times New Roman" w:cs="Times New Roman"/>
                <w:sz w:val="24"/>
                <w:szCs w:val="24"/>
              </w:rPr>
            </w:pPr>
            <w:r w:rsidRPr="008477FD">
              <w:rPr>
                <w:rFonts w:ascii="Times New Roman" w:hAnsi="Times New Roman" w:cs="Times New Roman"/>
                <w:sz w:val="24"/>
                <w:szCs w:val="24"/>
              </w:rPr>
              <w:t xml:space="preserve">- способы и правила геодезических измерений; </w:t>
            </w:r>
          </w:p>
          <w:p w14:paraId="3283A705" w14:textId="77777777" w:rsidR="00810B1B" w:rsidRPr="008477FD" w:rsidRDefault="00810B1B" w:rsidP="00800426">
            <w:pPr>
              <w:widowControl w:val="0"/>
              <w:tabs>
                <w:tab w:val="left" w:pos="256"/>
              </w:tabs>
              <w:jc w:val="both"/>
              <w:rPr>
                <w:rFonts w:ascii="Times New Roman" w:hAnsi="Times New Roman" w:cs="Times New Roman"/>
                <w:sz w:val="24"/>
                <w:szCs w:val="24"/>
              </w:rPr>
            </w:pPr>
            <w:r w:rsidRPr="008477FD">
              <w:rPr>
                <w:rFonts w:ascii="Times New Roman" w:hAnsi="Times New Roman" w:cs="Times New Roman"/>
                <w:sz w:val="24"/>
                <w:szCs w:val="24"/>
              </w:rPr>
              <w:t>- правила трассирования и проектирования железных дорог, требования, предъявляемые к ним</w:t>
            </w:r>
          </w:p>
          <w:p w14:paraId="544F90BD" w14:textId="77777777" w:rsidR="00DE26D8" w:rsidRPr="00C13371" w:rsidRDefault="00DE26D8" w:rsidP="00800426">
            <w:pPr>
              <w:widowControl w:val="0"/>
              <w:tabs>
                <w:tab w:val="left" w:pos="256"/>
              </w:tabs>
              <w:jc w:val="both"/>
              <w:rPr>
                <w:rFonts w:ascii="Times New Roman" w:hAnsi="Times New Roman" w:cs="Times New Roman"/>
                <w:bCs/>
                <w:i/>
                <w:sz w:val="24"/>
                <w:szCs w:val="24"/>
              </w:rPr>
            </w:pPr>
          </w:p>
        </w:tc>
        <w:tc>
          <w:tcPr>
            <w:tcW w:w="2545" w:type="dxa"/>
            <w:tcBorders>
              <w:top w:val="single" w:sz="4" w:space="0" w:color="auto"/>
              <w:left w:val="single" w:sz="4" w:space="0" w:color="auto"/>
              <w:bottom w:val="single" w:sz="4" w:space="0" w:color="auto"/>
              <w:right w:val="single" w:sz="4" w:space="0" w:color="auto"/>
            </w:tcBorders>
          </w:tcPr>
          <w:p w14:paraId="2CD38235" w14:textId="77777777" w:rsidR="00E16F4A" w:rsidRDefault="00E16F4A"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 </w:t>
            </w:r>
            <w:r w:rsidRPr="00E16F4A">
              <w:rPr>
                <w:rFonts w:ascii="Times New Roman" w:hAnsi="Times New Roman" w:cs="Times New Roman"/>
                <w:sz w:val="24"/>
                <w:szCs w:val="24"/>
              </w:rPr>
              <w:t>применения геодезии в работе по специальности, выполнения основных видов геодезических съемок</w:t>
            </w:r>
            <w:r w:rsidRPr="008477FD">
              <w:rPr>
                <w:rFonts w:ascii="Times New Roman" w:hAnsi="Times New Roman" w:cs="Times New Roman"/>
                <w:sz w:val="24"/>
                <w:szCs w:val="24"/>
              </w:rPr>
              <w:t xml:space="preserve"> </w:t>
            </w:r>
          </w:p>
          <w:p w14:paraId="0B7081F9" w14:textId="77777777" w:rsidR="00DE26D8" w:rsidRPr="00C13371" w:rsidRDefault="00DE26D8" w:rsidP="00E16F4A">
            <w:pPr>
              <w:widowControl w:val="0"/>
              <w:tabs>
                <w:tab w:val="left" w:pos="256"/>
              </w:tabs>
              <w:jc w:val="both"/>
              <w:rPr>
                <w:rFonts w:ascii="Times New Roman" w:hAnsi="Times New Roman" w:cs="Times New Roman"/>
                <w:bCs/>
                <w:i/>
                <w:sz w:val="24"/>
                <w:szCs w:val="24"/>
              </w:rPr>
            </w:pPr>
          </w:p>
        </w:tc>
      </w:tr>
      <w:tr w:rsidR="00810B1B" w:rsidRPr="000E591D" w14:paraId="77B1C797" w14:textId="77777777" w:rsidTr="00DA5F1D">
        <w:tc>
          <w:tcPr>
            <w:tcW w:w="1271" w:type="dxa"/>
            <w:tcBorders>
              <w:top w:val="single" w:sz="4" w:space="0" w:color="auto"/>
              <w:left w:val="single" w:sz="4" w:space="0" w:color="auto"/>
              <w:bottom w:val="single" w:sz="4" w:space="0" w:color="auto"/>
              <w:right w:val="single" w:sz="4" w:space="0" w:color="auto"/>
            </w:tcBorders>
          </w:tcPr>
          <w:p w14:paraId="7D005C3D" w14:textId="5AA1D6BA" w:rsidR="00810B1B" w:rsidRPr="00C13371" w:rsidRDefault="00810B1B" w:rsidP="00800426">
            <w:pPr>
              <w:widowControl w:val="0"/>
              <w:rPr>
                <w:rFonts w:ascii="Times New Roman" w:hAnsi="Times New Roman" w:cs="Times New Roman"/>
                <w:bCs/>
                <w:sz w:val="24"/>
                <w:szCs w:val="24"/>
              </w:rPr>
            </w:pPr>
            <w:r w:rsidRPr="00783043">
              <w:rPr>
                <w:rFonts w:ascii="Times New Roman" w:hAnsi="Times New Roman" w:cs="Times New Roman"/>
                <w:bCs/>
                <w:sz w:val="24"/>
                <w:szCs w:val="24"/>
              </w:rPr>
              <w:t>ПК 1.</w:t>
            </w:r>
            <w:r>
              <w:rPr>
                <w:rFonts w:ascii="Times New Roman" w:hAnsi="Times New Roman" w:cs="Times New Roman"/>
                <w:bCs/>
                <w:sz w:val="24"/>
                <w:szCs w:val="24"/>
              </w:rPr>
              <w:t>2</w:t>
            </w:r>
            <w:r w:rsidRPr="00783043">
              <w:rPr>
                <w:rFonts w:ascii="Times New Roman" w:hAnsi="Times New Roman" w:cs="Times New Roman"/>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144B8E4E" w14:textId="77777777" w:rsidR="00094625" w:rsidRPr="008477FD" w:rsidRDefault="00094625" w:rsidP="00800426">
            <w:pPr>
              <w:widowControl w:val="0"/>
              <w:tabs>
                <w:tab w:val="left" w:pos="256"/>
              </w:tabs>
              <w:jc w:val="both"/>
              <w:rPr>
                <w:rFonts w:ascii="Times New Roman" w:hAnsi="Times New Roman" w:cs="Times New Roman"/>
                <w:sz w:val="24"/>
                <w:szCs w:val="24"/>
              </w:rPr>
            </w:pPr>
            <w:bookmarkStart w:id="11" w:name="_Hlk196480831"/>
            <w:r>
              <w:rPr>
                <w:rFonts w:ascii="Times New Roman" w:hAnsi="Times New Roman" w:cs="Times New Roman"/>
                <w:sz w:val="24"/>
                <w:szCs w:val="24"/>
              </w:rPr>
              <w:t>- в</w:t>
            </w:r>
            <w:r w:rsidRPr="008477FD">
              <w:rPr>
                <w:rFonts w:ascii="Times New Roman" w:hAnsi="Times New Roman" w:cs="Times New Roman"/>
                <w:sz w:val="24"/>
                <w:szCs w:val="24"/>
              </w:rPr>
              <w:t>ыполнять трассирование по картам</w:t>
            </w:r>
            <w:r>
              <w:rPr>
                <w:rFonts w:ascii="Times New Roman" w:hAnsi="Times New Roman" w:cs="Times New Roman"/>
                <w:sz w:val="24"/>
                <w:szCs w:val="24"/>
              </w:rPr>
              <w:t>;</w:t>
            </w:r>
            <w:r w:rsidRPr="008477FD">
              <w:rPr>
                <w:rFonts w:ascii="Times New Roman" w:hAnsi="Times New Roman" w:cs="Times New Roman"/>
                <w:sz w:val="24"/>
                <w:szCs w:val="24"/>
              </w:rPr>
              <w:t xml:space="preserve"> </w:t>
            </w:r>
          </w:p>
          <w:p w14:paraId="319EFF22" w14:textId="77777777" w:rsidR="00094625" w:rsidRPr="008477FD"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п</w:t>
            </w:r>
            <w:r w:rsidRPr="008477FD">
              <w:rPr>
                <w:rFonts w:ascii="Times New Roman" w:hAnsi="Times New Roman" w:cs="Times New Roman"/>
                <w:sz w:val="24"/>
                <w:szCs w:val="24"/>
              </w:rPr>
              <w:t>роектировать продольные и поперечные профили</w:t>
            </w:r>
            <w:r>
              <w:rPr>
                <w:rFonts w:ascii="Times New Roman" w:hAnsi="Times New Roman" w:cs="Times New Roman"/>
                <w:sz w:val="24"/>
                <w:szCs w:val="24"/>
              </w:rPr>
              <w:t>;</w:t>
            </w:r>
          </w:p>
          <w:p w14:paraId="3BAE890E" w14:textId="77777777" w:rsidR="00094625" w:rsidRPr="008477FD"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в</w:t>
            </w:r>
            <w:r w:rsidRPr="008477FD">
              <w:rPr>
                <w:rFonts w:ascii="Times New Roman" w:hAnsi="Times New Roman" w:cs="Times New Roman"/>
                <w:sz w:val="24"/>
                <w:szCs w:val="24"/>
              </w:rPr>
              <w:t xml:space="preserve">ыбирать оптимальный вариант железнодорожной линии </w:t>
            </w:r>
          </w:p>
          <w:bookmarkEnd w:id="11"/>
          <w:p w14:paraId="11DF95AF" w14:textId="77777777" w:rsidR="00810B1B" w:rsidRPr="00C13371" w:rsidRDefault="00810B1B" w:rsidP="00800426">
            <w:pPr>
              <w:widowControl w:val="0"/>
              <w:tabs>
                <w:tab w:val="left" w:pos="256"/>
              </w:tabs>
              <w:jc w:val="both"/>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23B886" w14:textId="77777777" w:rsidR="00094625" w:rsidRPr="008477FD"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с</w:t>
            </w:r>
            <w:r w:rsidRPr="008477FD">
              <w:rPr>
                <w:rFonts w:ascii="Times New Roman" w:hAnsi="Times New Roman" w:cs="Times New Roman"/>
                <w:sz w:val="24"/>
                <w:szCs w:val="24"/>
              </w:rPr>
              <w:t>пособы и правила геодезических измерений</w:t>
            </w:r>
            <w:r>
              <w:rPr>
                <w:rFonts w:ascii="Times New Roman" w:hAnsi="Times New Roman" w:cs="Times New Roman"/>
                <w:sz w:val="24"/>
                <w:szCs w:val="24"/>
              </w:rPr>
              <w:t>;</w:t>
            </w:r>
          </w:p>
          <w:p w14:paraId="046AD103" w14:textId="77777777" w:rsidR="00094625"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п</w:t>
            </w:r>
            <w:r w:rsidRPr="008477FD">
              <w:rPr>
                <w:rFonts w:ascii="Times New Roman" w:hAnsi="Times New Roman" w:cs="Times New Roman"/>
                <w:sz w:val="24"/>
                <w:szCs w:val="24"/>
              </w:rPr>
              <w:t>равила трассирования и проектирования железных дорог, требования, предъявляемые к ним</w:t>
            </w:r>
          </w:p>
          <w:p w14:paraId="497E286D" w14:textId="77777777" w:rsidR="00810B1B" w:rsidRPr="00C13371" w:rsidRDefault="00810B1B" w:rsidP="00800426">
            <w:pPr>
              <w:widowControl w:val="0"/>
              <w:tabs>
                <w:tab w:val="left" w:pos="256"/>
              </w:tabs>
              <w:jc w:val="both"/>
              <w:rPr>
                <w:rFonts w:ascii="Times New Roman" w:hAnsi="Times New Roman" w:cs="Times New Roman"/>
                <w:bCs/>
                <w:i/>
                <w:sz w:val="24"/>
                <w:szCs w:val="24"/>
              </w:rPr>
            </w:pPr>
          </w:p>
        </w:tc>
        <w:tc>
          <w:tcPr>
            <w:tcW w:w="2545" w:type="dxa"/>
            <w:tcBorders>
              <w:top w:val="single" w:sz="4" w:space="0" w:color="auto"/>
              <w:left w:val="single" w:sz="4" w:space="0" w:color="auto"/>
              <w:bottom w:val="single" w:sz="4" w:space="0" w:color="auto"/>
              <w:right w:val="single" w:sz="4" w:space="0" w:color="auto"/>
            </w:tcBorders>
          </w:tcPr>
          <w:p w14:paraId="5C75ABF0" w14:textId="77777777" w:rsidR="00094625" w:rsidRPr="008477FD"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о</w:t>
            </w:r>
            <w:r w:rsidRPr="008477FD">
              <w:rPr>
                <w:rFonts w:ascii="Times New Roman" w:hAnsi="Times New Roman" w:cs="Times New Roman"/>
                <w:sz w:val="24"/>
                <w:szCs w:val="24"/>
              </w:rPr>
              <w:t xml:space="preserve">бработки технической документации </w:t>
            </w:r>
          </w:p>
          <w:p w14:paraId="07E1ACE0" w14:textId="77777777" w:rsidR="00810B1B" w:rsidRPr="00C13371" w:rsidRDefault="00810B1B" w:rsidP="00800426">
            <w:pPr>
              <w:widowControl w:val="0"/>
              <w:tabs>
                <w:tab w:val="left" w:pos="256"/>
              </w:tabs>
              <w:jc w:val="both"/>
              <w:rPr>
                <w:rFonts w:ascii="Times New Roman" w:hAnsi="Times New Roman" w:cs="Times New Roman"/>
                <w:bCs/>
                <w:i/>
                <w:sz w:val="24"/>
                <w:szCs w:val="24"/>
              </w:rPr>
            </w:pPr>
          </w:p>
        </w:tc>
      </w:tr>
      <w:tr w:rsidR="00810B1B" w:rsidRPr="000E591D" w14:paraId="0009D4F9" w14:textId="77777777" w:rsidTr="00DA5F1D">
        <w:tc>
          <w:tcPr>
            <w:tcW w:w="1271" w:type="dxa"/>
            <w:tcBorders>
              <w:top w:val="single" w:sz="4" w:space="0" w:color="auto"/>
              <w:left w:val="single" w:sz="4" w:space="0" w:color="auto"/>
              <w:bottom w:val="single" w:sz="4" w:space="0" w:color="auto"/>
              <w:right w:val="single" w:sz="4" w:space="0" w:color="auto"/>
            </w:tcBorders>
          </w:tcPr>
          <w:p w14:paraId="06F4662B" w14:textId="2235C753" w:rsidR="00810B1B" w:rsidRPr="00C13371" w:rsidRDefault="00810B1B" w:rsidP="00800426">
            <w:pPr>
              <w:widowControl w:val="0"/>
              <w:rPr>
                <w:rFonts w:ascii="Times New Roman" w:hAnsi="Times New Roman" w:cs="Times New Roman"/>
                <w:bCs/>
                <w:sz w:val="24"/>
                <w:szCs w:val="24"/>
              </w:rPr>
            </w:pPr>
            <w:r w:rsidRPr="00783043">
              <w:rPr>
                <w:rFonts w:ascii="Times New Roman" w:hAnsi="Times New Roman" w:cs="Times New Roman"/>
                <w:bCs/>
                <w:sz w:val="24"/>
                <w:szCs w:val="24"/>
              </w:rPr>
              <w:t xml:space="preserve">ПК </w:t>
            </w:r>
            <w:r w:rsidR="00800426">
              <w:rPr>
                <w:rFonts w:ascii="Times New Roman" w:hAnsi="Times New Roman" w:cs="Times New Roman"/>
                <w:bCs/>
                <w:sz w:val="24"/>
                <w:szCs w:val="24"/>
              </w:rPr>
              <w:t>1.</w:t>
            </w:r>
            <w:r>
              <w:rPr>
                <w:rFonts w:ascii="Times New Roman" w:hAnsi="Times New Roman" w:cs="Times New Roman"/>
                <w:bCs/>
                <w:sz w:val="24"/>
                <w:szCs w:val="24"/>
              </w:rPr>
              <w:t>3</w:t>
            </w:r>
            <w:r w:rsidRPr="00783043">
              <w:rPr>
                <w:rFonts w:ascii="Times New Roman" w:hAnsi="Times New Roman" w:cs="Times New Roman"/>
                <w:bCs/>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419D5714" w14:textId="77777777" w:rsidR="00094625" w:rsidRPr="00422233" w:rsidRDefault="00094625" w:rsidP="00800426">
            <w:pPr>
              <w:widowControl w:val="0"/>
              <w:tabs>
                <w:tab w:val="left" w:pos="256"/>
              </w:tabs>
              <w:jc w:val="both"/>
              <w:rPr>
                <w:rFonts w:ascii="Times New Roman" w:hAnsi="Times New Roman" w:cs="Times New Roman"/>
                <w:sz w:val="24"/>
                <w:szCs w:val="24"/>
              </w:rPr>
            </w:pPr>
            <w:bookmarkStart w:id="12" w:name="_Hlk196480842"/>
            <w:r>
              <w:rPr>
                <w:rFonts w:ascii="Times New Roman" w:hAnsi="Times New Roman" w:cs="Times New Roman"/>
                <w:sz w:val="24"/>
                <w:szCs w:val="24"/>
              </w:rPr>
              <w:t>- в</w:t>
            </w:r>
            <w:r w:rsidRPr="00422233">
              <w:rPr>
                <w:rFonts w:ascii="Times New Roman" w:hAnsi="Times New Roman" w:cs="Times New Roman"/>
                <w:sz w:val="24"/>
                <w:szCs w:val="24"/>
              </w:rPr>
              <w:t>ыполнять трассирование по картам</w:t>
            </w:r>
            <w:r>
              <w:rPr>
                <w:rFonts w:ascii="Times New Roman" w:hAnsi="Times New Roman" w:cs="Times New Roman"/>
                <w:sz w:val="24"/>
                <w:szCs w:val="24"/>
              </w:rPr>
              <w:t>;</w:t>
            </w:r>
            <w:r w:rsidRPr="00422233">
              <w:rPr>
                <w:rFonts w:ascii="Times New Roman" w:hAnsi="Times New Roman" w:cs="Times New Roman"/>
                <w:sz w:val="24"/>
                <w:szCs w:val="24"/>
              </w:rPr>
              <w:t xml:space="preserve"> </w:t>
            </w:r>
          </w:p>
          <w:p w14:paraId="4C2283D7" w14:textId="77777777" w:rsidR="00094625" w:rsidRPr="00422233"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п</w:t>
            </w:r>
            <w:r w:rsidRPr="00422233">
              <w:rPr>
                <w:rFonts w:ascii="Times New Roman" w:hAnsi="Times New Roman" w:cs="Times New Roman"/>
                <w:sz w:val="24"/>
                <w:szCs w:val="24"/>
              </w:rPr>
              <w:t>роектировать продольные и поперечные профили</w:t>
            </w:r>
            <w:r>
              <w:rPr>
                <w:rFonts w:ascii="Times New Roman" w:hAnsi="Times New Roman" w:cs="Times New Roman"/>
                <w:sz w:val="24"/>
                <w:szCs w:val="24"/>
              </w:rPr>
              <w:t>;</w:t>
            </w:r>
            <w:r w:rsidRPr="00422233">
              <w:rPr>
                <w:rFonts w:ascii="Times New Roman" w:hAnsi="Times New Roman" w:cs="Times New Roman"/>
                <w:sz w:val="24"/>
                <w:szCs w:val="24"/>
              </w:rPr>
              <w:t xml:space="preserve"> </w:t>
            </w:r>
          </w:p>
          <w:p w14:paraId="6328A652" w14:textId="77777777" w:rsidR="00094625" w:rsidRPr="00422233"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lastRenderedPageBreak/>
              <w:t>- в</w:t>
            </w:r>
            <w:r w:rsidRPr="00422233">
              <w:rPr>
                <w:rFonts w:ascii="Times New Roman" w:hAnsi="Times New Roman" w:cs="Times New Roman"/>
                <w:sz w:val="24"/>
                <w:szCs w:val="24"/>
              </w:rPr>
              <w:t xml:space="preserve">ыбирать оптимальный вариант железнодорожной линии </w:t>
            </w:r>
          </w:p>
          <w:p w14:paraId="2981821D" w14:textId="77777777" w:rsidR="00094625" w:rsidRPr="00422233"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в</w:t>
            </w:r>
            <w:r w:rsidRPr="00422233">
              <w:rPr>
                <w:rFonts w:ascii="Times New Roman" w:hAnsi="Times New Roman" w:cs="Times New Roman"/>
                <w:sz w:val="24"/>
                <w:szCs w:val="24"/>
              </w:rPr>
              <w:t>ыполнять разбивочные работы</w:t>
            </w:r>
            <w:r>
              <w:rPr>
                <w:rFonts w:ascii="Times New Roman" w:hAnsi="Times New Roman" w:cs="Times New Roman"/>
                <w:sz w:val="24"/>
                <w:szCs w:val="24"/>
              </w:rPr>
              <w:t>;</w:t>
            </w:r>
          </w:p>
          <w:p w14:paraId="69004587" w14:textId="7287DEBD" w:rsidR="00810B1B" w:rsidRPr="00800426"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 </w:t>
            </w:r>
            <w:r w:rsidRPr="00422233">
              <w:rPr>
                <w:rFonts w:ascii="Times New Roman" w:hAnsi="Times New Roman" w:cs="Times New Roman"/>
                <w:sz w:val="24"/>
                <w:szCs w:val="24"/>
              </w:rPr>
              <w:t xml:space="preserve">вести геодезический контроль на изысканиях и различных этапах строительства железных дорог </w:t>
            </w:r>
            <w:bookmarkEnd w:id="12"/>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7837F0" w14:textId="2DF3E279" w:rsidR="00810B1B" w:rsidRPr="00C13371" w:rsidRDefault="00094625" w:rsidP="00800426">
            <w:pPr>
              <w:widowControl w:val="0"/>
              <w:tabs>
                <w:tab w:val="left" w:pos="256"/>
              </w:tabs>
              <w:jc w:val="both"/>
              <w:rPr>
                <w:rFonts w:ascii="Times New Roman" w:hAnsi="Times New Roman" w:cs="Times New Roman"/>
                <w:bCs/>
                <w:i/>
                <w:sz w:val="24"/>
                <w:szCs w:val="24"/>
              </w:rPr>
            </w:pPr>
            <w:r>
              <w:rPr>
                <w:rFonts w:ascii="Times New Roman" w:hAnsi="Times New Roman" w:cs="Times New Roman"/>
                <w:sz w:val="24"/>
                <w:szCs w:val="24"/>
              </w:rPr>
              <w:lastRenderedPageBreak/>
              <w:t>- п</w:t>
            </w:r>
            <w:r w:rsidRPr="00422233">
              <w:rPr>
                <w:rFonts w:ascii="Times New Roman" w:hAnsi="Times New Roman" w:cs="Times New Roman"/>
                <w:sz w:val="24"/>
                <w:szCs w:val="24"/>
              </w:rPr>
              <w:t>равила трассирования и проектирования железных дорог, требования, предъявляемые к ним</w:t>
            </w:r>
          </w:p>
        </w:tc>
        <w:tc>
          <w:tcPr>
            <w:tcW w:w="2545" w:type="dxa"/>
            <w:tcBorders>
              <w:top w:val="single" w:sz="4" w:space="0" w:color="auto"/>
              <w:left w:val="single" w:sz="4" w:space="0" w:color="auto"/>
              <w:bottom w:val="single" w:sz="4" w:space="0" w:color="auto"/>
              <w:right w:val="single" w:sz="4" w:space="0" w:color="auto"/>
            </w:tcBorders>
          </w:tcPr>
          <w:p w14:paraId="2EAF6F6E" w14:textId="77777777" w:rsidR="00094625" w:rsidRPr="00422233"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р</w:t>
            </w:r>
            <w:r w:rsidRPr="00422233">
              <w:rPr>
                <w:rFonts w:ascii="Times New Roman" w:hAnsi="Times New Roman" w:cs="Times New Roman"/>
                <w:sz w:val="24"/>
                <w:szCs w:val="24"/>
              </w:rPr>
              <w:t>азбивки трассы</w:t>
            </w:r>
            <w:r>
              <w:rPr>
                <w:rFonts w:ascii="Times New Roman" w:hAnsi="Times New Roman" w:cs="Times New Roman"/>
                <w:sz w:val="24"/>
                <w:szCs w:val="24"/>
              </w:rPr>
              <w:t>;</w:t>
            </w:r>
            <w:r w:rsidRPr="00422233">
              <w:rPr>
                <w:rFonts w:ascii="Times New Roman" w:hAnsi="Times New Roman" w:cs="Times New Roman"/>
                <w:sz w:val="24"/>
                <w:szCs w:val="24"/>
              </w:rPr>
              <w:t xml:space="preserve"> </w:t>
            </w:r>
          </w:p>
          <w:p w14:paraId="1B528A3C" w14:textId="77777777" w:rsidR="00094625" w:rsidRPr="00422233" w:rsidRDefault="00094625"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з</w:t>
            </w:r>
            <w:r w:rsidRPr="00422233">
              <w:rPr>
                <w:rFonts w:ascii="Times New Roman" w:hAnsi="Times New Roman" w:cs="Times New Roman"/>
                <w:sz w:val="24"/>
                <w:szCs w:val="24"/>
              </w:rPr>
              <w:t xml:space="preserve">акрепления точек на местности </w:t>
            </w:r>
          </w:p>
          <w:p w14:paraId="0106E19C" w14:textId="77777777" w:rsidR="00810B1B" w:rsidRPr="00C13371" w:rsidRDefault="00810B1B" w:rsidP="00800426">
            <w:pPr>
              <w:widowControl w:val="0"/>
              <w:tabs>
                <w:tab w:val="left" w:pos="256"/>
              </w:tabs>
              <w:jc w:val="both"/>
              <w:rPr>
                <w:rFonts w:ascii="Times New Roman" w:hAnsi="Times New Roman" w:cs="Times New Roman"/>
                <w:bCs/>
                <w:i/>
                <w:sz w:val="24"/>
                <w:szCs w:val="24"/>
              </w:rPr>
            </w:pPr>
          </w:p>
        </w:tc>
      </w:tr>
      <w:tr w:rsidR="00810B1B" w:rsidRPr="000E591D" w14:paraId="23828478" w14:textId="77777777" w:rsidTr="00DA5F1D">
        <w:tc>
          <w:tcPr>
            <w:tcW w:w="1271" w:type="dxa"/>
            <w:tcBorders>
              <w:top w:val="single" w:sz="4" w:space="0" w:color="auto"/>
              <w:left w:val="single" w:sz="4" w:space="0" w:color="auto"/>
              <w:right w:val="single" w:sz="4" w:space="0" w:color="auto"/>
            </w:tcBorders>
          </w:tcPr>
          <w:p w14:paraId="3476987E" w14:textId="313598B9" w:rsidR="00810B1B" w:rsidRPr="00C13371" w:rsidRDefault="00800426" w:rsidP="00800426">
            <w:pPr>
              <w:widowControl w:val="0"/>
              <w:rPr>
                <w:rFonts w:ascii="Times New Roman" w:hAnsi="Times New Roman" w:cs="Times New Roman"/>
                <w:bCs/>
                <w:sz w:val="24"/>
                <w:szCs w:val="24"/>
              </w:rPr>
            </w:pPr>
            <w:r>
              <w:rPr>
                <w:rFonts w:ascii="Times New Roman" w:hAnsi="Times New Roman" w:cs="Times New Roman"/>
                <w:bCs/>
                <w:sz w:val="24"/>
                <w:szCs w:val="24"/>
              </w:rPr>
              <w:t>ПК 1.</w:t>
            </w:r>
            <w:r w:rsidR="00810B1B">
              <w:rPr>
                <w:rFonts w:ascii="Times New Roman" w:hAnsi="Times New Roman" w:cs="Times New Roman"/>
                <w:bCs/>
                <w:sz w:val="24"/>
                <w:szCs w:val="24"/>
              </w:rPr>
              <w:t>4</w:t>
            </w:r>
            <w:r w:rsidR="00810B1B" w:rsidRPr="00783043">
              <w:rPr>
                <w:rFonts w:ascii="Times New Roman" w:hAnsi="Times New Roman" w:cs="Times New Roman"/>
                <w:bCs/>
                <w:sz w:val="24"/>
                <w:szCs w:val="24"/>
              </w:rPr>
              <w:t>.</w:t>
            </w:r>
          </w:p>
        </w:tc>
        <w:tc>
          <w:tcPr>
            <w:tcW w:w="2977" w:type="dxa"/>
            <w:tcBorders>
              <w:top w:val="single" w:sz="4" w:space="0" w:color="auto"/>
              <w:left w:val="single" w:sz="4" w:space="0" w:color="auto"/>
              <w:right w:val="single" w:sz="4" w:space="0" w:color="auto"/>
            </w:tcBorders>
          </w:tcPr>
          <w:p w14:paraId="44C4F915" w14:textId="58288CE0" w:rsidR="00810B1B" w:rsidRPr="00800426" w:rsidRDefault="0016381C" w:rsidP="00800426">
            <w:pPr>
              <w:widowControl w:val="0"/>
              <w:tabs>
                <w:tab w:val="left" w:pos="256"/>
              </w:tabs>
              <w:jc w:val="both"/>
              <w:rPr>
                <w:rFonts w:ascii="Times New Roman" w:hAnsi="Times New Roman" w:cs="Times New Roman"/>
                <w:sz w:val="24"/>
                <w:szCs w:val="24"/>
              </w:rPr>
            </w:pPr>
            <w:bookmarkStart w:id="13" w:name="_Hlk196480853"/>
            <w:r>
              <w:rPr>
                <w:rFonts w:ascii="Times New Roman" w:hAnsi="Times New Roman" w:cs="Times New Roman"/>
                <w:sz w:val="24"/>
                <w:szCs w:val="24"/>
              </w:rPr>
              <w:t>- о</w:t>
            </w:r>
            <w:r w:rsidRPr="00551CA3">
              <w:rPr>
                <w:rFonts w:ascii="Times New Roman" w:hAnsi="Times New Roman" w:cs="Times New Roman"/>
                <w:sz w:val="24"/>
                <w:szCs w:val="24"/>
              </w:rPr>
              <w:t xml:space="preserve">рганизация соблюдения требований охраны труда на производственном объекте при проведении геодезических работ при изысканиях по реконструкции, проектированию, строительству и эксплуатации железных дорог </w:t>
            </w:r>
            <w:bookmarkEnd w:id="13"/>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06C984" w14:textId="77777777" w:rsidR="0016381C" w:rsidRDefault="0016381C"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т</w:t>
            </w:r>
            <w:r w:rsidRPr="00551CA3">
              <w:rPr>
                <w:rFonts w:ascii="Times New Roman" w:hAnsi="Times New Roman" w:cs="Times New Roman"/>
                <w:sz w:val="24"/>
                <w:szCs w:val="24"/>
              </w:rPr>
              <w:t>ребования охраны труда при проведении геодезических работ на производственном объекте при изысканиях по реконструкции, проектированию, строительству и эксплуатации железных</w:t>
            </w:r>
          </w:p>
          <w:p w14:paraId="53947644" w14:textId="77777777" w:rsidR="00810B1B" w:rsidRPr="00C13371" w:rsidRDefault="00810B1B" w:rsidP="00800426">
            <w:pPr>
              <w:widowControl w:val="0"/>
              <w:tabs>
                <w:tab w:val="left" w:pos="256"/>
              </w:tabs>
              <w:jc w:val="both"/>
              <w:rPr>
                <w:rFonts w:ascii="Times New Roman" w:hAnsi="Times New Roman" w:cs="Times New Roman"/>
                <w:bCs/>
                <w:i/>
                <w:sz w:val="24"/>
                <w:szCs w:val="24"/>
              </w:rPr>
            </w:pPr>
          </w:p>
        </w:tc>
        <w:tc>
          <w:tcPr>
            <w:tcW w:w="2545" w:type="dxa"/>
            <w:tcBorders>
              <w:top w:val="single" w:sz="4" w:space="0" w:color="auto"/>
              <w:left w:val="single" w:sz="4" w:space="0" w:color="auto"/>
              <w:bottom w:val="single" w:sz="4" w:space="0" w:color="auto"/>
              <w:right w:val="single" w:sz="4" w:space="0" w:color="auto"/>
            </w:tcBorders>
          </w:tcPr>
          <w:p w14:paraId="0189EE2A" w14:textId="27A719AA" w:rsidR="00810B1B" w:rsidRPr="00800426" w:rsidRDefault="0016381C" w:rsidP="00800426">
            <w:pPr>
              <w:widowControl w:val="0"/>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 </w:t>
            </w:r>
            <w:r w:rsidR="00E16F4A" w:rsidRPr="00E16F4A">
              <w:rPr>
                <w:rFonts w:ascii="Times New Roman" w:hAnsi="Times New Roman" w:cs="Times New Roman"/>
                <w:sz w:val="24"/>
                <w:szCs w:val="24"/>
              </w:rPr>
              <w:t>выполнения геодезических работ с соблюдением требований охраны труда</w:t>
            </w:r>
          </w:p>
        </w:tc>
      </w:tr>
    </w:tbl>
    <w:p w14:paraId="16926D2E" w14:textId="5436C2BB" w:rsidR="0020413C" w:rsidRDefault="0020413C" w:rsidP="00EA6E1D">
      <w:pPr>
        <w:ind w:firstLine="709"/>
        <w:rPr>
          <w:rFonts w:ascii="Times New Roman" w:eastAsia="Times New Roman" w:hAnsi="Times New Roman" w:cs="Times New Roman"/>
          <w:sz w:val="24"/>
          <w:szCs w:val="24"/>
          <w:lang w:eastAsia="ru-RU"/>
        </w:rPr>
      </w:pPr>
    </w:p>
    <w:p w14:paraId="53D95B92" w14:textId="77777777" w:rsidR="00782EFC" w:rsidRDefault="00782EFC"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
        <w:rPr>
          <w:rFonts w:ascii="Times New Roman" w:hAnsi="Times New Roman"/>
        </w:rPr>
      </w:pPr>
      <w:bookmarkStart w:id="14" w:name="_Toc152334663"/>
      <w:bookmarkStart w:id="15" w:name="_Toc215666039"/>
      <w:r w:rsidRPr="00E11160">
        <w:rPr>
          <w:rFonts w:ascii="Times New Roman" w:hAnsi="Times New Roman"/>
        </w:rPr>
        <w:t>2. Структура и содержание профессионального модуля</w:t>
      </w:r>
      <w:bookmarkEnd w:id="14"/>
      <w:bookmarkEnd w:id="15"/>
    </w:p>
    <w:p w14:paraId="757157CD" w14:textId="77777777" w:rsidR="000156CF" w:rsidRPr="00E11160" w:rsidRDefault="000156CF" w:rsidP="000156CF">
      <w:pPr>
        <w:pStyle w:val="114"/>
        <w:rPr>
          <w:rFonts w:ascii="Times New Roman" w:hAnsi="Times New Roman"/>
        </w:rPr>
      </w:pPr>
      <w:bookmarkStart w:id="16" w:name="_Toc152334664"/>
      <w:bookmarkStart w:id="17" w:name="_Toc215666040"/>
      <w:r w:rsidRPr="00E11160">
        <w:rPr>
          <w:rFonts w:ascii="Times New Roman" w:hAnsi="Times New Roman"/>
        </w:rPr>
        <w:t>2.1. Трудоемкость освоения модуля</w:t>
      </w:r>
      <w:bookmarkEnd w:id="16"/>
      <w:bookmarkEnd w:id="17"/>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545"/>
      </w:tblGrid>
      <w:tr w:rsidR="00E52263" w:rsidRPr="000E591D" w14:paraId="2AAF9ABC" w14:textId="77777777" w:rsidTr="001626C6">
        <w:trPr>
          <w:trHeight w:val="23"/>
        </w:trPr>
        <w:tc>
          <w:tcPr>
            <w:tcW w:w="2497" w:type="pct"/>
            <w:vAlign w:val="center"/>
          </w:tcPr>
          <w:p w14:paraId="5B206047" w14:textId="77777777" w:rsidR="00E52263" w:rsidRPr="00C13371" w:rsidRDefault="00E52263" w:rsidP="00CF04B2">
            <w:pPr>
              <w:jc w:val="center"/>
              <w:rPr>
                <w:rFonts w:ascii="Times New Roman" w:hAnsi="Times New Roman" w:cs="Times New Roman"/>
                <w:b/>
                <w:sz w:val="24"/>
              </w:rPr>
            </w:pPr>
            <w:bookmarkStart w:id="18" w:name="_Hlk152333186"/>
            <w:r w:rsidRPr="00C13371">
              <w:rPr>
                <w:rFonts w:ascii="Times New Roman" w:hAnsi="Times New Roman" w:cs="Times New Roman"/>
                <w:b/>
                <w:sz w:val="24"/>
              </w:rPr>
              <w:t>Наименование составных частей модуля</w:t>
            </w:r>
          </w:p>
        </w:tc>
        <w:tc>
          <w:tcPr>
            <w:tcW w:w="1213" w:type="pct"/>
            <w:vAlign w:val="center"/>
          </w:tcPr>
          <w:p w14:paraId="041A6B93" w14:textId="77777777" w:rsidR="00E52263" w:rsidRPr="00C13371" w:rsidRDefault="00E52263" w:rsidP="00CF04B2">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14:paraId="049D8979" w14:textId="77777777" w:rsidR="00E52263" w:rsidRPr="00C13371" w:rsidRDefault="00E52263" w:rsidP="00CF04B2">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D44722" w:rsidRPr="000E591D" w14:paraId="28B769CC" w14:textId="77777777" w:rsidTr="001626C6">
        <w:trPr>
          <w:trHeight w:val="23"/>
        </w:trPr>
        <w:tc>
          <w:tcPr>
            <w:tcW w:w="2497" w:type="pct"/>
            <w:vAlign w:val="center"/>
          </w:tcPr>
          <w:p w14:paraId="2DCFE57B" w14:textId="1EDAC308" w:rsidR="00D44722" w:rsidRPr="00C13371" w:rsidRDefault="00D44722" w:rsidP="00D44722">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r w:rsidR="000654F4">
              <w:rPr>
                <w:rFonts w:ascii="Times New Roman" w:hAnsi="Times New Roman" w:cs="Times New Roman"/>
                <w:bCs/>
                <w:sz w:val="24"/>
                <w:szCs w:val="24"/>
              </w:rPr>
              <w:t>, в том числе:</w:t>
            </w:r>
          </w:p>
        </w:tc>
        <w:tc>
          <w:tcPr>
            <w:tcW w:w="1213" w:type="pct"/>
            <w:vAlign w:val="center"/>
          </w:tcPr>
          <w:p w14:paraId="1BA36897" w14:textId="1958C288" w:rsidR="00D44722" w:rsidRPr="00D44722" w:rsidRDefault="00EA546B" w:rsidP="00D44722">
            <w:pPr>
              <w:jc w:val="center"/>
              <w:rPr>
                <w:rFonts w:ascii="Times New Roman" w:hAnsi="Times New Roman" w:cs="Times New Roman"/>
                <w:bCs/>
                <w:sz w:val="24"/>
                <w:szCs w:val="24"/>
              </w:rPr>
            </w:pPr>
            <w:r>
              <w:rPr>
                <w:rFonts w:ascii="Times New Roman" w:hAnsi="Times New Roman" w:cs="Times New Roman"/>
                <w:b/>
                <w:bCs/>
                <w:sz w:val="24"/>
                <w:szCs w:val="24"/>
              </w:rPr>
              <w:t>146</w:t>
            </w:r>
          </w:p>
        </w:tc>
        <w:tc>
          <w:tcPr>
            <w:tcW w:w="1290" w:type="pct"/>
          </w:tcPr>
          <w:p w14:paraId="66F03894" w14:textId="33637C19" w:rsidR="00D44722" w:rsidRPr="00D44722" w:rsidRDefault="00F164A5" w:rsidP="00D44722">
            <w:pPr>
              <w:jc w:val="center"/>
              <w:rPr>
                <w:rFonts w:ascii="Times New Roman" w:hAnsi="Times New Roman" w:cs="Times New Roman"/>
                <w:bCs/>
                <w:sz w:val="24"/>
                <w:szCs w:val="24"/>
              </w:rPr>
            </w:pPr>
            <w:r>
              <w:rPr>
                <w:rFonts w:ascii="Times New Roman" w:eastAsia="Times New Roman" w:hAnsi="Times New Roman" w:cs="Times New Roman"/>
                <w:b/>
                <w:i/>
                <w:sz w:val="24"/>
                <w:szCs w:val="24"/>
                <w:lang w:eastAsia="ru-RU"/>
              </w:rPr>
              <w:t>68</w:t>
            </w:r>
          </w:p>
        </w:tc>
      </w:tr>
      <w:tr w:rsidR="000654F4" w:rsidRPr="000E591D" w14:paraId="428FF845" w14:textId="77777777" w:rsidTr="001626C6">
        <w:trPr>
          <w:trHeight w:val="23"/>
        </w:trPr>
        <w:tc>
          <w:tcPr>
            <w:tcW w:w="2497" w:type="pct"/>
            <w:vAlign w:val="center"/>
          </w:tcPr>
          <w:p w14:paraId="3DF2E56D" w14:textId="098A5097" w:rsidR="000654F4" w:rsidRPr="00C13371" w:rsidRDefault="000654F4" w:rsidP="00D44722">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1213" w:type="pct"/>
            <w:vAlign w:val="center"/>
          </w:tcPr>
          <w:p w14:paraId="2A586A67" w14:textId="340B7EF4" w:rsidR="000654F4" w:rsidRDefault="00F164A5" w:rsidP="00D44722">
            <w:pPr>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1290" w:type="pct"/>
          </w:tcPr>
          <w:p w14:paraId="1CF6C929" w14:textId="747222A0" w:rsidR="000654F4" w:rsidRDefault="00BB79CB" w:rsidP="00D4472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r>
      <w:tr w:rsidR="000654F4" w:rsidRPr="000E591D" w14:paraId="61D576CB" w14:textId="77777777" w:rsidTr="001626C6">
        <w:trPr>
          <w:trHeight w:val="23"/>
        </w:trPr>
        <w:tc>
          <w:tcPr>
            <w:tcW w:w="2497" w:type="pct"/>
            <w:vAlign w:val="center"/>
          </w:tcPr>
          <w:p w14:paraId="68C747CC" w14:textId="33A2BF62" w:rsidR="000654F4" w:rsidRPr="00C13371" w:rsidRDefault="000654F4" w:rsidP="00D44722">
            <w:pPr>
              <w:jc w:val="both"/>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1213" w:type="pct"/>
            <w:vAlign w:val="center"/>
          </w:tcPr>
          <w:p w14:paraId="401A5D3D" w14:textId="2C1A1906" w:rsidR="000654F4" w:rsidRDefault="00F164A5" w:rsidP="00D44722">
            <w:pPr>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1290" w:type="pct"/>
          </w:tcPr>
          <w:p w14:paraId="4E77B7DD" w14:textId="105D41CC" w:rsidR="000654F4" w:rsidRDefault="00BB79CB" w:rsidP="00D4472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68</w:t>
            </w:r>
          </w:p>
        </w:tc>
      </w:tr>
      <w:tr w:rsidR="00E52263" w:rsidRPr="000E591D" w14:paraId="73D3236C" w14:textId="77777777" w:rsidTr="001626C6">
        <w:trPr>
          <w:trHeight w:val="23"/>
        </w:trPr>
        <w:tc>
          <w:tcPr>
            <w:tcW w:w="2497" w:type="pct"/>
            <w:vAlign w:val="center"/>
          </w:tcPr>
          <w:p w14:paraId="1F627D65" w14:textId="77777777" w:rsidR="00E52263" w:rsidRPr="00C13371" w:rsidRDefault="00E52263" w:rsidP="00CF04B2">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213" w:type="pct"/>
            <w:vAlign w:val="center"/>
          </w:tcPr>
          <w:p w14:paraId="20714DB5" w14:textId="0B19C916" w:rsidR="00E52263" w:rsidRPr="00D44722" w:rsidRDefault="000C4D2B" w:rsidP="00CF04B2">
            <w:pPr>
              <w:jc w:val="center"/>
              <w:rPr>
                <w:rFonts w:ascii="Times New Roman" w:hAnsi="Times New Roman" w:cs="Times New Roman"/>
                <w:bCs/>
                <w:sz w:val="24"/>
                <w:szCs w:val="24"/>
              </w:rPr>
            </w:pPr>
            <w:r w:rsidRPr="00D44722">
              <w:rPr>
                <w:rFonts w:ascii="Times New Roman" w:hAnsi="Times New Roman" w:cs="Times New Roman"/>
                <w:bCs/>
                <w:sz w:val="24"/>
                <w:szCs w:val="24"/>
              </w:rPr>
              <w:t>х</w:t>
            </w:r>
          </w:p>
        </w:tc>
        <w:tc>
          <w:tcPr>
            <w:tcW w:w="1290" w:type="pct"/>
            <w:vAlign w:val="center"/>
          </w:tcPr>
          <w:p w14:paraId="35BECD34" w14:textId="77440B95" w:rsidR="00E52263" w:rsidRPr="00D44722" w:rsidRDefault="000C4D2B" w:rsidP="00CF04B2">
            <w:pPr>
              <w:jc w:val="center"/>
              <w:rPr>
                <w:rFonts w:ascii="Times New Roman" w:hAnsi="Times New Roman" w:cs="Times New Roman"/>
                <w:bCs/>
                <w:sz w:val="24"/>
                <w:szCs w:val="24"/>
              </w:rPr>
            </w:pPr>
            <w:r w:rsidRPr="00D44722">
              <w:rPr>
                <w:rFonts w:ascii="Times New Roman" w:hAnsi="Times New Roman" w:cs="Times New Roman"/>
                <w:bCs/>
                <w:sz w:val="24"/>
                <w:szCs w:val="24"/>
              </w:rPr>
              <w:t>х</w:t>
            </w:r>
          </w:p>
        </w:tc>
      </w:tr>
      <w:tr w:rsidR="00E52263" w:rsidRPr="000E591D" w14:paraId="11D29532" w14:textId="77777777" w:rsidTr="001626C6">
        <w:trPr>
          <w:trHeight w:val="23"/>
        </w:trPr>
        <w:tc>
          <w:tcPr>
            <w:tcW w:w="2497" w:type="pct"/>
            <w:vAlign w:val="center"/>
          </w:tcPr>
          <w:p w14:paraId="0602D6C8" w14:textId="77777777" w:rsidR="00E52263" w:rsidRPr="00C13371" w:rsidRDefault="00E52263" w:rsidP="00CF04B2">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35F6638A" w14:textId="624D0FCF" w:rsidR="00E52263" w:rsidRPr="00D44722" w:rsidRDefault="00E52263" w:rsidP="00CF04B2">
            <w:pPr>
              <w:jc w:val="center"/>
              <w:rPr>
                <w:rFonts w:ascii="Times New Roman" w:hAnsi="Times New Roman" w:cs="Times New Roman"/>
                <w:bCs/>
                <w:sz w:val="24"/>
                <w:szCs w:val="24"/>
              </w:rPr>
            </w:pPr>
            <w:r w:rsidRPr="00D44722">
              <w:rPr>
                <w:rFonts w:ascii="Times New Roman" w:hAnsi="Times New Roman" w:cs="Times New Roman"/>
                <w:bCs/>
                <w:sz w:val="24"/>
                <w:szCs w:val="24"/>
              </w:rPr>
              <w:t>-</w:t>
            </w:r>
          </w:p>
        </w:tc>
        <w:tc>
          <w:tcPr>
            <w:tcW w:w="1290" w:type="pct"/>
            <w:vAlign w:val="center"/>
          </w:tcPr>
          <w:p w14:paraId="48557767" w14:textId="77777777" w:rsidR="00E52263" w:rsidRPr="00D44722" w:rsidRDefault="00E52263" w:rsidP="00CF04B2">
            <w:pPr>
              <w:jc w:val="center"/>
              <w:rPr>
                <w:rFonts w:ascii="Times New Roman" w:hAnsi="Times New Roman" w:cs="Times New Roman"/>
                <w:bCs/>
                <w:sz w:val="24"/>
                <w:szCs w:val="24"/>
              </w:rPr>
            </w:pPr>
            <w:r w:rsidRPr="00D44722">
              <w:rPr>
                <w:rFonts w:ascii="Times New Roman" w:hAnsi="Times New Roman" w:cs="Times New Roman"/>
                <w:bCs/>
                <w:sz w:val="24"/>
                <w:szCs w:val="24"/>
              </w:rPr>
              <w:t>-</w:t>
            </w:r>
          </w:p>
        </w:tc>
      </w:tr>
      <w:tr w:rsidR="00E52263" w:rsidRPr="000E591D" w14:paraId="13A6F7FA" w14:textId="77777777" w:rsidTr="001626C6">
        <w:trPr>
          <w:trHeight w:val="23"/>
        </w:trPr>
        <w:tc>
          <w:tcPr>
            <w:tcW w:w="2497" w:type="pct"/>
            <w:vAlign w:val="center"/>
          </w:tcPr>
          <w:p w14:paraId="56B24C6B" w14:textId="77777777" w:rsidR="00E52263" w:rsidRPr="00C13371" w:rsidRDefault="00E52263" w:rsidP="00CF04B2">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112A99FD" w14:textId="5501729D" w:rsidR="00E52263" w:rsidRPr="00D44722" w:rsidRDefault="000C4D2B" w:rsidP="00CF04B2">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290" w:type="pct"/>
            <w:vAlign w:val="center"/>
          </w:tcPr>
          <w:p w14:paraId="2A622EB7" w14:textId="7594D335" w:rsidR="00E52263" w:rsidRPr="00D44722" w:rsidRDefault="000C4D2B" w:rsidP="00CF04B2">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972BA1" w:rsidRPr="000E591D" w14:paraId="3DFC8064" w14:textId="77777777" w:rsidTr="001626C6">
        <w:trPr>
          <w:trHeight w:val="23"/>
        </w:trPr>
        <w:tc>
          <w:tcPr>
            <w:tcW w:w="2497" w:type="pct"/>
            <w:vAlign w:val="center"/>
          </w:tcPr>
          <w:p w14:paraId="0783EEF7" w14:textId="77777777" w:rsidR="00972BA1" w:rsidRPr="00C13371" w:rsidRDefault="00972BA1" w:rsidP="00972BA1">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6B733599" w14:textId="2C86B21B" w:rsidR="00972BA1" w:rsidRPr="00D44722" w:rsidRDefault="00972BA1" w:rsidP="00972BA1">
            <w:pPr>
              <w:jc w:val="center"/>
              <w:rPr>
                <w:rFonts w:ascii="Times New Roman" w:hAnsi="Times New Roman" w:cs="Times New Roman"/>
                <w:bCs/>
                <w:i/>
                <w:iCs/>
                <w:sz w:val="24"/>
                <w:szCs w:val="24"/>
              </w:rPr>
            </w:pPr>
            <w:r w:rsidRPr="00D44722">
              <w:rPr>
                <w:rFonts w:ascii="Times New Roman" w:hAnsi="Times New Roman" w:cs="Times New Roman"/>
                <w:sz w:val="24"/>
                <w:szCs w:val="24"/>
              </w:rPr>
              <w:t>144</w:t>
            </w:r>
          </w:p>
        </w:tc>
        <w:tc>
          <w:tcPr>
            <w:tcW w:w="1290" w:type="pct"/>
            <w:vAlign w:val="center"/>
          </w:tcPr>
          <w:p w14:paraId="3DDC0D71" w14:textId="23B2902C" w:rsidR="00972BA1" w:rsidRPr="00D44722" w:rsidRDefault="00972BA1" w:rsidP="00972BA1">
            <w:pPr>
              <w:jc w:val="center"/>
              <w:rPr>
                <w:rFonts w:ascii="Times New Roman" w:hAnsi="Times New Roman" w:cs="Times New Roman"/>
                <w:bCs/>
                <w:i/>
                <w:iCs/>
                <w:sz w:val="24"/>
                <w:szCs w:val="24"/>
              </w:rPr>
            </w:pPr>
            <w:r w:rsidRPr="00D44722">
              <w:rPr>
                <w:rFonts w:ascii="Times New Roman" w:hAnsi="Times New Roman" w:cs="Times New Roman"/>
                <w:sz w:val="24"/>
                <w:szCs w:val="24"/>
              </w:rPr>
              <w:t>144</w:t>
            </w:r>
          </w:p>
        </w:tc>
      </w:tr>
      <w:tr w:rsidR="00972BA1" w:rsidRPr="000E591D" w14:paraId="5DAC4275" w14:textId="77777777" w:rsidTr="001626C6">
        <w:trPr>
          <w:trHeight w:val="23"/>
        </w:trPr>
        <w:tc>
          <w:tcPr>
            <w:tcW w:w="2497" w:type="pct"/>
            <w:vAlign w:val="center"/>
          </w:tcPr>
          <w:p w14:paraId="1AD65C17" w14:textId="77777777" w:rsidR="00972BA1" w:rsidRPr="00C13371" w:rsidRDefault="00972BA1" w:rsidP="00972BA1">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2C979714" w14:textId="2B267D6E" w:rsidR="00972BA1" w:rsidRPr="00D44722" w:rsidRDefault="000C4D2B" w:rsidP="00972BA1">
            <w:pPr>
              <w:jc w:val="center"/>
              <w:rPr>
                <w:rFonts w:ascii="Times New Roman" w:hAnsi="Times New Roman" w:cs="Times New Roman"/>
                <w:bCs/>
                <w:i/>
                <w:iCs/>
                <w:sz w:val="24"/>
                <w:szCs w:val="24"/>
              </w:rPr>
            </w:pPr>
            <w:r>
              <w:rPr>
                <w:rFonts w:ascii="Times New Roman" w:hAnsi="Times New Roman" w:cs="Times New Roman"/>
                <w:sz w:val="24"/>
                <w:szCs w:val="24"/>
              </w:rPr>
              <w:t>х</w:t>
            </w:r>
          </w:p>
        </w:tc>
        <w:tc>
          <w:tcPr>
            <w:tcW w:w="1290" w:type="pct"/>
            <w:vAlign w:val="center"/>
          </w:tcPr>
          <w:p w14:paraId="4E8BA0FF" w14:textId="5A1E5C3E" w:rsidR="00972BA1" w:rsidRPr="00D44722" w:rsidRDefault="000C4D2B" w:rsidP="00972BA1">
            <w:pPr>
              <w:jc w:val="center"/>
              <w:rPr>
                <w:rFonts w:ascii="Times New Roman" w:hAnsi="Times New Roman" w:cs="Times New Roman"/>
                <w:bCs/>
                <w:i/>
                <w:iCs/>
                <w:sz w:val="24"/>
                <w:szCs w:val="24"/>
              </w:rPr>
            </w:pPr>
            <w:r>
              <w:rPr>
                <w:rFonts w:ascii="Times New Roman" w:hAnsi="Times New Roman" w:cs="Times New Roman"/>
                <w:sz w:val="24"/>
                <w:szCs w:val="24"/>
              </w:rPr>
              <w:t>х</w:t>
            </w:r>
          </w:p>
        </w:tc>
      </w:tr>
      <w:tr w:rsidR="00E52263" w:rsidRPr="000E591D" w14:paraId="5472E0DC" w14:textId="77777777" w:rsidTr="001626C6">
        <w:trPr>
          <w:trHeight w:val="23"/>
        </w:trPr>
        <w:tc>
          <w:tcPr>
            <w:tcW w:w="2497" w:type="pct"/>
            <w:vAlign w:val="center"/>
          </w:tcPr>
          <w:p w14:paraId="347E6AF4" w14:textId="77777777" w:rsidR="00E52263" w:rsidRPr="00C13371" w:rsidRDefault="00E52263" w:rsidP="00CF04B2">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213" w:type="pct"/>
            <w:vAlign w:val="center"/>
          </w:tcPr>
          <w:p w14:paraId="70D9F46B" w14:textId="42C7D4E4" w:rsidR="00E52263" w:rsidRPr="00D44722" w:rsidRDefault="00F164A5" w:rsidP="00CF04B2">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290" w:type="pct"/>
            <w:vAlign w:val="center"/>
          </w:tcPr>
          <w:p w14:paraId="7482AEA5" w14:textId="15A01CF8" w:rsidR="00E52263" w:rsidRPr="00D44722" w:rsidRDefault="000C4D2B" w:rsidP="00CF04B2">
            <w:pPr>
              <w:jc w:val="center"/>
              <w:rPr>
                <w:rFonts w:ascii="Times New Roman" w:hAnsi="Times New Roman" w:cs="Times New Roman"/>
                <w:bCs/>
                <w:sz w:val="24"/>
                <w:szCs w:val="24"/>
              </w:rPr>
            </w:pPr>
            <w:r w:rsidRPr="00D44722">
              <w:rPr>
                <w:rFonts w:ascii="Times New Roman" w:hAnsi="Times New Roman" w:cs="Times New Roman"/>
                <w:bCs/>
                <w:sz w:val="24"/>
                <w:szCs w:val="24"/>
              </w:rPr>
              <w:t>хх</w:t>
            </w:r>
          </w:p>
        </w:tc>
      </w:tr>
      <w:tr w:rsidR="00972BA1" w:rsidRPr="00257255" w14:paraId="1B09F0D6" w14:textId="77777777" w:rsidTr="001626C6">
        <w:trPr>
          <w:trHeight w:val="23"/>
        </w:trPr>
        <w:tc>
          <w:tcPr>
            <w:tcW w:w="2497" w:type="pct"/>
            <w:vAlign w:val="center"/>
          </w:tcPr>
          <w:p w14:paraId="56292792" w14:textId="77777777" w:rsidR="00972BA1" w:rsidRPr="00C13371" w:rsidRDefault="00972BA1" w:rsidP="00972BA1">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03DFE91B" w14:textId="12CC416A" w:rsidR="00972BA1" w:rsidRPr="00D44722" w:rsidRDefault="00F164A5" w:rsidP="00972BA1">
            <w:pPr>
              <w:jc w:val="center"/>
              <w:rPr>
                <w:rFonts w:ascii="Times New Roman" w:hAnsi="Times New Roman" w:cs="Times New Roman"/>
                <w:b/>
                <w:sz w:val="24"/>
                <w:szCs w:val="24"/>
              </w:rPr>
            </w:pPr>
            <w:r>
              <w:rPr>
                <w:rFonts w:ascii="Times New Roman" w:hAnsi="Times New Roman" w:cs="Times New Roman"/>
                <w:b/>
                <w:bCs/>
                <w:sz w:val="24"/>
                <w:szCs w:val="24"/>
              </w:rPr>
              <w:t>308</w:t>
            </w:r>
          </w:p>
        </w:tc>
        <w:tc>
          <w:tcPr>
            <w:tcW w:w="1290" w:type="pct"/>
            <w:vAlign w:val="center"/>
          </w:tcPr>
          <w:p w14:paraId="3FFE54D9" w14:textId="4036FD69" w:rsidR="00972BA1" w:rsidRPr="00D44722" w:rsidRDefault="00EA546B" w:rsidP="00972BA1">
            <w:pPr>
              <w:jc w:val="center"/>
              <w:rPr>
                <w:rFonts w:ascii="Times New Roman" w:hAnsi="Times New Roman" w:cs="Times New Roman"/>
                <w:b/>
                <w:sz w:val="24"/>
                <w:szCs w:val="24"/>
              </w:rPr>
            </w:pPr>
            <w:r>
              <w:rPr>
                <w:rFonts w:ascii="Times New Roman" w:hAnsi="Times New Roman" w:cs="Times New Roman"/>
                <w:b/>
                <w:bCs/>
                <w:sz w:val="24"/>
                <w:szCs w:val="24"/>
              </w:rPr>
              <w:t>21</w:t>
            </w:r>
            <w:r w:rsidR="00F164A5">
              <w:rPr>
                <w:rFonts w:ascii="Times New Roman" w:hAnsi="Times New Roman" w:cs="Times New Roman"/>
                <w:b/>
                <w:bCs/>
                <w:sz w:val="24"/>
                <w:szCs w:val="24"/>
              </w:rPr>
              <w:t>2</w:t>
            </w:r>
          </w:p>
        </w:tc>
      </w:tr>
      <w:bookmarkEnd w:id="18"/>
    </w:tbl>
    <w:p w14:paraId="76B5549A" w14:textId="42709E82" w:rsidR="00EA6E1D" w:rsidRDefault="00EA6E1D" w:rsidP="00C63897">
      <w:pPr>
        <w:rPr>
          <w:rFonts w:ascii="Times New Roman" w:hAnsi="Times New Roman" w:cs="Times New Roman"/>
          <w:i/>
          <w:sz w:val="24"/>
          <w:szCs w:val="24"/>
        </w:rPr>
      </w:pPr>
    </w:p>
    <w:p w14:paraId="757DB0B9" w14:textId="2EACC2DB" w:rsidR="00800426" w:rsidRDefault="00800426" w:rsidP="00C63897">
      <w:pPr>
        <w:rPr>
          <w:rFonts w:ascii="Times New Roman" w:hAnsi="Times New Roman" w:cs="Times New Roman"/>
          <w:i/>
          <w:sz w:val="24"/>
          <w:szCs w:val="24"/>
        </w:rPr>
      </w:pPr>
    </w:p>
    <w:p w14:paraId="34BC149D" w14:textId="201D2F8B" w:rsidR="00800426" w:rsidRDefault="00800426" w:rsidP="00C63897">
      <w:pPr>
        <w:rPr>
          <w:rFonts w:ascii="Times New Roman" w:hAnsi="Times New Roman" w:cs="Times New Roman"/>
          <w:i/>
          <w:sz w:val="24"/>
          <w:szCs w:val="24"/>
        </w:rPr>
      </w:pPr>
    </w:p>
    <w:p w14:paraId="1AB5B14E" w14:textId="4A084ABB" w:rsidR="00800426" w:rsidRDefault="00800426" w:rsidP="00C63897">
      <w:pPr>
        <w:rPr>
          <w:rFonts w:ascii="Times New Roman" w:hAnsi="Times New Roman" w:cs="Times New Roman"/>
          <w:i/>
          <w:sz w:val="24"/>
          <w:szCs w:val="24"/>
        </w:rPr>
      </w:pPr>
    </w:p>
    <w:p w14:paraId="3B27BCD4" w14:textId="3010C285" w:rsidR="00800426" w:rsidRDefault="00800426" w:rsidP="00C63897">
      <w:pPr>
        <w:rPr>
          <w:rFonts w:ascii="Times New Roman" w:hAnsi="Times New Roman" w:cs="Times New Roman"/>
          <w:i/>
          <w:sz w:val="24"/>
          <w:szCs w:val="24"/>
        </w:rPr>
      </w:pPr>
    </w:p>
    <w:p w14:paraId="0E03223D" w14:textId="4D90677D" w:rsidR="00800426" w:rsidRDefault="00800426" w:rsidP="00C63897">
      <w:pPr>
        <w:rPr>
          <w:rFonts w:ascii="Times New Roman" w:hAnsi="Times New Roman" w:cs="Times New Roman"/>
          <w:i/>
          <w:sz w:val="24"/>
          <w:szCs w:val="24"/>
        </w:rPr>
      </w:pPr>
    </w:p>
    <w:p w14:paraId="37DF0F16" w14:textId="189847E5" w:rsidR="00800426" w:rsidRDefault="00800426" w:rsidP="00C63897">
      <w:pPr>
        <w:rPr>
          <w:rFonts w:ascii="Times New Roman" w:hAnsi="Times New Roman" w:cs="Times New Roman"/>
          <w:i/>
          <w:sz w:val="24"/>
          <w:szCs w:val="24"/>
        </w:rPr>
      </w:pPr>
    </w:p>
    <w:p w14:paraId="250AE015" w14:textId="4620402C" w:rsidR="00800426" w:rsidRDefault="00800426" w:rsidP="00C63897">
      <w:pPr>
        <w:rPr>
          <w:rFonts w:ascii="Times New Roman" w:hAnsi="Times New Roman" w:cs="Times New Roman"/>
          <w:i/>
          <w:sz w:val="24"/>
          <w:szCs w:val="24"/>
        </w:rPr>
      </w:pPr>
    </w:p>
    <w:p w14:paraId="5E4AC3E1" w14:textId="6E91574D" w:rsidR="00800426" w:rsidRDefault="00800426" w:rsidP="00C63897">
      <w:pPr>
        <w:rPr>
          <w:rFonts w:ascii="Times New Roman" w:hAnsi="Times New Roman" w:cs="Times New Roman"/>
          <w:i/>
          <w:sz w:val="24"/>
          <w:szCs w:val="24"/>
        </w:rPr>
      </w:pPr>
    </w:p>
    <w:p w14:paraId="58CF1B95" w14:textId="2E539C8C" w:rsidR="00800426" w:rsidRDefault="00800426" w:rsidP="00C63897">
      <w:pPr>
        <w:rPr>
          <w:rFonts w:ascii="Times New Roman" w:hAnsi="Times New Roman" w:cs="Times New Roman"/>
          <w:i/>
          <w:sz w:val="24"/>
          <w:szCs w:val="24"/>
        </w:rPr>
      </w:pPr>
    </w:p>
    <w:p w14:paraId="58A97010" w14:textId="173E72A9" w:rsidR="00800426" w:rsidRDefault="00800426" w:rsidP="00C63897">
      <w:pPr>
        <w:rPr>
          <w:rFonts w:ascii="Times New Roman" w:hAnsi="Times New Roman" w:cs="Times New Roman"/>
          <w:i/>
          <w:sz w:val="24"/>
          <w:szCs w:val="24"/>
        </w:rPr>
      </w:pPr>
    </w:p>
    <w:p w14:paraId="51C176CA" w14:textId="49A1EB4A" w:rsidR="00800426" w:rsidRDefault="00800426" w:rsidP="00C63897">
      <w:pPr>
        <w:rPr>
          <w:rFonts w:ascii="Times New Roman" w:hAnsi="Times New Roman" w:cs="Times New Roman"/>
          <w:i/>
          <w:sz w:val="24"/>
          <w:szCs w:val="24"/>
        </w:rPr>
      </w:pPr>
    </w:p>
    <w:p w14:paraId="63CC4874" w14:textId="479151AF" w:rsidR="00800426" w:rsidRDefault="00800426" w:rsidP="00C63897">
      <w:pPr>
        <w:rPr>
          <w:rFonts w:ascii="Times New Roman" w:hAnsi="Times New Roman" w:cs="Times New Roman"/>
          <w:i/>
          <w:sz w:val="24"/>
          <w:szCs w:val="24"/>
        </w:rPr>
      </w:pPr>
    </w:p>
    <w:p w14:paraId="2CF76E95" w14:textId="6203CAE7" w:rsidR="00800426" w:rsidRDefault="00800426" w:rsidP="00C63897">
      <w:pPr>
        <w:rPr>
          <w:rFonts w:ascii="Times New Roman" w:hAnsi="Times New Roman" w:cs="Times New Roman"/>
          <w:i/>
          <w:sz w:val="24"/>
          <w:szCs w:val="24"/>
        </w:rPr>
      </w:pPr>
    </w:p>
    <w:p w14:paraId="468BEE70" w14:textId="44A0E044" w:rsidR="00800426" w:rsidRDefault="00800426" w:rsidP="00C63897">
      <w:pPr>
        <w:rPr>
          <w:rFonts w:ascii="Times New Roman" w:hAnsi="Times New Roman" w:cs="Times New Roman"/>
          <w:i/>
          <w:sz w:val="24"/>
          <w:szCs w:val="24"/>
        </w:rPr>
      </w:pPr>
    </w:p>
    <w:p w14:paraId="6AC87AF3" w14:textId="77777777" w:rsidR="00800426" w:rsidRDefault="00800426" w:rsidP="00C63897">
      <w:pPr>
        <w:rPr>
          <w:rFonts w:ascii="Times New Roman" w:hAnsi="Times New Roman" w:cs="Times New Roman"/>
          <w:i/>
          <w:sz w:val="24"/>
          <w:szCs w:val="24"/>
        </w:rPr>
      </w:pPr>
    </w:p>
    <w:p w14:paraId="45C3D17D" w14:textId="69903F48" w:rsidR="00782EFC" w:rsidRDefault="00782EFC" w:rsidP="00C63897">
      <w:pPr>
        <w:rPr>
          <w:rFonts w:ascii="Times New Roman" w:hAnsi="Times New Roman" w:cs="Times New Roman"/>
          <w:i/>
          <w:sz w:val="24"/>
          <w:szCs w:val="24"/>
        </w:rPr>
      </w:pPr>
    </w:p>
    <w:p w14:paraId="5DD891DC" w14:textId="6B4583FB" w:rsidR="00E52263" w:rsidRDefault="00E52263"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19" w:name="_Toc150695625"/>
      <w:bookmarkStart w:id="20" w:name="_Toc215666041"/>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9"/>
      <w:bookmarkEnd w:id="20"/>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2078"/>
        <w:gridCol w:w="809"/>
        <w:gridCol w:w="690"/>
        <w:gridCol w:w="581"/>
        <w:gridCol w:w="579"/>
        <w:gridCol w:w="579"/>
        <w:gridCol w:w="436"/>
        <w:gridCol w:w="581"/>
        <w:gridCol w:w="579"/>
        <w:gridCol w:w="579"/>
        <w:gridCol w:w="660"/>
        <w:gridCol w:w="784"/>
      </w:tblGrid>
      <w:tr w:rsidR="001061C6" w:rsidRPr="00C63897" w14:paraId="6F87E685" w14:textId="44FDD72C" w:rsidTr="00BB79CB">
        <w:trPr>
          <w:cantSplit/>
          <w:trHeight w:val="3271"/>
        </w:trPr>
        <w:tc>
          <w:tcPr>
            <w:tcW w:w="466" w:type="pct"/>
            <w:tcBorders>
              <w:bottom w:val="single" w:sz="4" w:space="0" w:color="auto"/>
            </w:tcBorders>
          </w:tcPr>
          <w:p w14:paraId="64CDAFAF"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bookmarkStart w:id="21" w:name="_Hlk196327579"/>
            <w:r w:rsidRPr="00D44722">
              <w:rPr>
                <w:rFonts w:ascii="Times New Roman" w:eastAsia="Times New Roman" w:hAnsi="Times New Roman" w:cs="Times New Roman"/>
                <w:sz w:val="24"/>
                <w:szCs w:val="24"/>
                <w:lang w:eastAsia="ru-RU"/>
              </w:rPr>
              <w:t>Код ОК, ПК</w:t>
            </w:r>
          </w:p>
        </w:tc>
        <w:tc>
          <w:tcPr>
            <w:tcW w:w="1054" w:type="pct"/>
            <w:tcBorders>
              <w:bottom w:val="single" w:sz="4" w:space="0" w:color="auto"/>
            </w:tcBorders>
            <w:vAlign w:val="center"/>
          </w:tcPr>
          <w:p w14:paraId="41D9AA4F"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Наименования разделов профессионального модуля</w:t>
            </w:r>
          </w:p>
        </w:tc>
        <w:tc>
          <w:tcPr>
            <w:tcW w:w="410" w:type="pct"/>
            <w:tcBorders>
              <w:bottom w:val="single" w:sz="4" w:space="0" w:color="auto"/>
            </w:tcBorders>
            <w:vAlign w:val="center"/>
          </w:tcPr>
          <w:p w14:paraId="56677B74" w14:textId="77777777" w:rsidR="001061C6" w:rsidRPr="00D44722" w:rsidRDefault="001061C6" w:rsidP="000654F4">
            <w:pPr>
              <w:ind w:left="-35" w:right="-37"/>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Всего, час.</w:t>
            </w:r>
          </w:p>
        </w:tc>
        <w:tc>
          <w:tcPr>
            <w:tcW w:w="350" w:type="pct"/>
            <w:tcBorders>
              <w:bottom w:val="single" w:sz="4" w:space="0" w:color="auto"/>
            </w:tcBorders>
            <w:textDirection w:val="btLr"/>
            <w:vAlign w:val="center"/>
          </w:tcPr>
          <w:p w14:paraId="5AF7FA6A" w14:textId="77777777" w:rsidR="001061C6" w:rsidRPr="00D44722" w:rsidRDefault="001061C6" w:rsidP="00CF04B2">
            <w:pPr>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В т.ч. в форме практической подготовки</w:t>
            </w:r>
          </w:p>
        </w:tc>
        <w:tc>
          <w:tcPr>
            <w:tcW w:w="295" w:type="pct"/>
            <w:shd w:val="clear" w:color="auto" w:fill="D9D9D9" w:themeFill="background1" w:themeFillShade="D9"/>
            <w:textDirection w:val="btLr"/>
            <w:vAlign w:val="center"/>
          </w:tcPr>
          <w:p w14:paraId="764E9636" w14:textId="77777777" w:rsidR="001061C6" w:rsidRPr="00D44722" w:rsidRDefault="001061C6" w:rsidP="00CF04B2">
            <w:pPr>
              <w:suppressAutoHyphens/>
              <w:ind w:left="113" w:right="113"/>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Обучение по МДК, в т.ч.:</w:t>
            </w:r>
          </w:p>
        </w:tc>
        <w:tc>
          <w:tcPr>
            <w:tcW w:w="294" w:type="pct"/>
            <w:textDirection w:val="btLr"/>
          </w:tcPr>
          <w:p w14:paraId="34585A03" w14:textId="7857C6C5" w:rsidR="001061C6" w:rsidRPr="00D44722" w:rsidRDefault="001061C6" w:rsidP="00CF04B2">
            <w:pPr>
              <w:suppressAutoHyphens/>
              <w:jc w:val="center"/>
              <w:rPr>
                <w:rFonts w:ascii="Times New Roman" w:hAnsi="Times New Roman" w:cs="Times New Roman"/>
                <w:bCs/>
                <w:sz w:val="24"/>
                <w:szCs w:val="24"/>
              </w:rPr>
            </w:pPr>
            <w:r w:rsidRPr="00D44722">
              <w:rPr>
                <w:rFonts w:ascii="Times New Roman" w:hAnsi="Times New Roman" w:cs="Times New Roman"/>
                <w:bCs/>
                <w:sz w:val="24"/>
                <w:szCs w:val="24"/>
              </w:rPr>
              <w:t>Учебные занятия</w:t>
            </w:r>
            <w:r>
              <w:rPr>
                <w:rFonts w:ascii="Times New Roman" w:hAnsi="Times New Roman" w:cs="Times New Roman"/>
                <w:bCs/>
                <w:sz w:val="24"/>
                <w:szCs w:val="24"/>
              </w:rPr>
              <w:t xml:space="preserve"> </w:t>
            </w:r>
          </w:p>
        </w:tc>
        <w:tc>
          <w:tcPr>
            <w:tcW w:w="294" w:type="pct"/>
            <w:textDirection w:val="btLr"/>
            <w:vAlign w:val="center"/>
          </w:tcPr>
          <w:p w14:paraId="3FE5906D" w14:textId="5A71689A" w:rsidR="001061C6" w:rsidRPr="00D44722" w:rsidRDefault="001061C6" w:rsidP="00CF04B2">
            <w:pPr>
              <w:suppressAutoHyphen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Практические занятия</w:t>
            </w:r>
          </w:p>
        </w:tc>
        <w:tc>
          <w:tcPr>
            <w:tcW w:w="221" w:type="pct"/>
            <w:textDirection w:val="btLr"/>
            <w:vAlign w:val="center"/>
          </w:tcPr>
          <w:p w14:paraId="64E27458"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Курсовая работа (проект)</w:t>
            </w:r>
          </w:p>
        </w:tc>
        <w:tc>
          <w:tcPr>
            <w:tcW w:w="295" w:type="pct"/>
            <w:textDirection w:val="btLr"/>
            <w:vAlign w:val="center"/>
          </w:tcPr>
          <w:p w14:paraId="5E96507F" w14:textId="1AF8DE2E" w:rsidR="001061C6" w:rsidRPr="00D44722" w:rsidRDefault="001061C6" w:rsidP="00800426">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Самостоятельная работа</w:t>
            </w:r>
          </w:p>
        </w:tc>
        <w:tc>
          <w:tcPr>
            <w:tcW w:w="294" w:type="pct"/>
            <w:shd w:val="clear" w:color="auto" w:fill="auto"/>
            <w:textDirection w:val="btLr"/>
            <w:vAlign w:val="center"/>
          </w:tcPr>
          <w:p w14:paraId="479B13FE"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Учебная практика</w:t>
            </w:r>
          </w:p>
        </w:tc>
        <w:tc>
          <w:tcPr>
            <w:tcW w:w="294" w:type="pct"/>
            <w:shd w:val="clear" w:color="auto" w:fill="auto"/>
            <w:textDirection w:val="btLr"/>
          </w:tcPr>
          <w:p w14:paraId="235ADAC8"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Производственная практика</w:t>
            </w:r>
          </w:p>
        </w:tc>
        <w:tc>
          <w:tcPr>
            <w:tcW w:w="335" w:type="pct"/>
            <w:textDirection w:val="btLr"/>
          </w:tcPr>
          <w:p w14:paraId="1E5CD5FD" w14:textId="2B35131A" w:rsidR="001061C6" w:rsidRDefault="001061C6" w:rsidP="00CF04B2">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398" w:type="pct"/>
            <w:shd w:val="clear" w:color="auto" w:fill="auto"/>
            <w:textDirection w:val="btLr"/>
          </w:tcPr>
          <w:p w14:paraId="59348E2C" w14:textId="5A49C12D" w:rsidR="001061C6" w:rsidRPr="00D44722" w:rsidRDefault="00BB79CB" w:rsidP="00CF04B2">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СРС</w:t>
            </w:r>
          </w:p>
        </w:tc>
      </w:tr>
      <w:tr w:rsidR="001061C6" w:rsidRPr="005643D7" w14:paraId="1E0380C1" w14:textId="503F09FF" w:rsidTr="00BB79CB">
        <w:trPr>
          <w:cantSplit/>
          <w:trHeight w:val="73"/>
        </w:trPr>
        <w:tc>
          <w:tcPr>
            <w:tcW w:w="466" w:type="pct"/>
            <w:tcBorders>
              <w:bottom w:val="single" w:sz="4" w:space="0" w:color="auto"/>
            </w:tcBorders>
            <w:vAlign w:val="center"/>
          </w:tcPr>
          <w:p w14:paraId="4BA3818A"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1</w:t>
            </w:r>
          </w:p>
        </w:tc>
        <w:tc>
          <w:tcPr>
            <w:tcW w:w="1054" w:type="pct"/>
            <w:tcBorders>
              <w:bottom w:val="single" w:sz="4" w:space="0" w:color="auto"/>
            </w:tcBorders>
            <w:vAlign w:val="center"/>
          </w:tcPr>
          <w:p w14:paraId="5AAD6379"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2</w:t>
            </w:r>
          </w:p>
        </w:tc>
        <w:tc>
          <w:tcPr>
            <w:tcW w:w="410" w:type="pct"/>
            <w:tcBorders>
              <w:bottom w:val="single" w:sz="4" w:space="0" w:color="auto"/>
            </w:tcBorders>
            <w:vAlign w:val="center"/>
          </w:tcPr>
          <w:p w14:paraId="48CDF8B7" w14:textId="77777777" w:rsidR="001061C6" w:rsidRPr="00D44722" w:rsidRDefault="001061C6" w:rsidP="00CF04B2">
            <w:pPr>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3</w:t>
            </w:r>
          </w:p>
        </w:tc>
        <w:tc>
          <w:tcPr>
            <w:tcW w:w="350" w:type="pct"/>
            <w:tcBorders>
              <w:bottom w:val="single" w:sz="4" w:space="0" w:color="auto"/>
            </w:tcBorders>
            <w:vAlign w:val="center"/>
          </w:tcPr>
          <w:p w14:paraId="20CB6391" w14:textId="77777777" w:rsidR="001061C6" w:rsidRPr="00D44722" w:rsidRDefault="001061C6" w:rsidP="00CF04B2">
            <w:pPr>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4</w:t>
            </w:r>
          </w:p>
        </w:tc>
        <w:tc>
          <w:tcPr>
            <w:tcW w:w="295" w:type="pct"/>
            <w:shd w:val="clear" w:color="auto" w:fill="D9D9D9" w:themeFill="background1" w:themeFillShade="D9"/>
            <w:vAlign w:val="center"/>
          </w:tcPr>
          <w:p w14:paraId="35B77869"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5</w:t>
            </w:r>
          </w:p>
        </w:tc>
        <w:tc>
          <w:tcPr>
            <w:tcW w:w="294" w:type="pct"/>
            <w:vAlign w:val="center"/>
          </w:tcPr>
          <w:p w14:paraId="62E41935" w14:textId="3E3BB965" w:rsidR="001061C6" w:rsidRPr="00D44722" w:rsidRDefault="001061C6" w:rsidP="00CF04B2">
            <w:pPr>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94" w:type="pct"/>
            <w:vAlign w:val="center"/>
          </w:tcPr>
          <w:p w14:paraId="5A93199A" w14:textId="14E85A34" w:rsidR="001061C6" w:rsidRPr="00D44722" w:rsidRDefault="001061C6" w:rsidP="00CF04B2">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221" w:type="pct"/>
            <w:vAlign w:val="center"/>
          </w:tcPr>
          <w:p w14:paraId="584A1165" w14:textId="1B152A4D" w:rsidR="001061C6" w:rsidRPr="00D44722" w:rsidRDefault="001061C6" w:rsidP="00CF04B2">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95" w:type="pct"/>
            <w:vAlign w:val="center"/>
          </w:tcPr>
          <w:p w14:paraId="2C8A3179" w14:textId="469CE4CF" w:rsidR="001061C6" w:rsidRPr="00D44722" w:rsidRDefault="001061C6" w:rsidP="00CF04B2">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94" w:type="pct"/>
            <w:shd w:val="clear" w:color="auto" w:fill="auto"/>
            <w:vAlign w:val="center"/>
          </w:tcPr>
          <w:p w14:paraId="4C98CA5E" w14:textId="2DB357CC" w:rsidR="001061C6" w:rsidRPr="00D44722" w:rsidRDefault="001061C6" w:rsidP="00CF04B2">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94" w:type="pct"/>
            <w:shd w:val="clear" w:color="auto" w:fill="auto"/>
            <w:vAlign w:val="center"/>
          </w:tcPr>
          <w:p w14:paraId="1C986911" w14:textId="19DB7861" w:rsidR="001061C6" w:rsidRPr="00D44722" w:rsidRDefault="001061C6" w:rsidP="00CF04B2">
            <w:pPr>
              <w:suppressAutoHyphens/>
              <w:jc w:val="center"/>
              <w:rPr>
                <w:rFonts w:ascii="Times New Roman" w:eastAsia="Times New Roman" w:hAnsi="Times New Roman" w:cs="Times New Roman"/>
                <w:sz w:val="24"/>
                <w:szCs w:val="24"/>
                <w:lang w:eastAsia="ru-RU"/>
              </w:rPr>
            </w:pPr>
            <w:r w:rsidRPr="00D4472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335" w:type="pct"/>
            <w:vAlign w:val="center"/>
          </w:tcPr>
          <w:p w14:paraId="4D15F4EF" w14:textId="77777777" w:rsidR="001061C6" w:rsidRPr="00D44722" w:rsidRDefault="001061C6" w:rsidP="00CF04B2">
            <w:pPr>
              <w:suppressAutoHyphens/>
              <w:jc w:val="center"/>
              <w:rPr>
                <w:rFonts w:ascii="Times New Roman" w:eastAsia="Times New Roman" w:hAnsi="Times New Roman" w:cs="Times New Roman"/>
                <w:sz w:val="24"/>
                <w:szCs w:val="24"/>
                <w:lang w:eastAsia="ru-RU"/>
              </w:rPr>
            </w:pPr>
          </w:p>
        </w:tc>
        <w:tc>
          <w:tcPr>
            <w:tcW w:w="398" w:type="pct"/>
            <w:shd w:val="clear" w:color="auto" w:fill="auto"/>
            <w:vAlign w:val="center"/>
          </w:tcPr>
          <w:p w14:paraId="1D6F5793" w14:textId="6A8A0CB2" w:rsidR="001061C6" w:rsidRPr="00D44722" w:rsidRDefault="001061C6" w:rsidP="00CF04B2">
            <w:pPr>
              <w:suppressAutoHyphens/>
              <w:jc w:val="center"/>
              <w:rPr>
                <w:rFonts w:ascii="Times New Roman" w:eastAsia="Times New Roman" w:hAnsi="Times New Roman" w:cs="Times New Roman"/>
                <w:sz w:val="24"/>
                <w:szCs w:val="24"/>
                <w:lang w:eastAsia="ru-RU"/>
              </w:rPr>
            </w:pPr>
          </w:p>
        </w:tc>
      </w:tr>
      <w:tr w:rsidR="001061C6" w:rsidRPr="00C63897" w14:paraId="69946EFA" w14:textId="537F775F" w:rsidTr="00BB79CB">
        <w:tc>
          <w:tcPr>
            <w:tcW w:w="466" w:type="pct"/>
            <w:vMerge w:val="restart"/>
          </w:tcPr>
          <w:p w14:paraId="6EBD6E31" w14:textId="4905A2B9" w:rsidR="001061C6" w:rsidRPr="00D44722" w:rsidRDefault="001061C6" w:rsidP="000654F4">
            <w:pPr>
              <w:rPr>
                <w:rStyle w:val="afb"/>
                <w:i w:val="0"/>
                <w:sz w:val="24"/>
                <w:szCs w:val="24"/>
              </w:rPr>
            </w:pPr>
            <w:r w:rsidRPr="00D44722">
              <w:rPr>
                <w:rStyle w:val="afb"/>
                <w:i w:val="0"/>
                <w:sz w:val="24"/>
                <w:szCs w:val="24"/>
              </w:rPr>
              <w:t>ОК 01</w:t>
            </w:r>
          </w:p>
          <w:p w14:paraId="7439496E" w14:textId="36CBF1BD" w:rsidR="001061C6" w:rsidRPr="00D44722" w:rsidRDefault="001061C6" w:rsidP="000654F4">
            <w:pPr>
              <w:rPr>
                <w:rStyle w:val="afb"/>
                <w:i w:val="0"/>
                <w:sz w:val="24"/>
                <w:szCs w:val="24"/>
              </w:rPr>
            </w:pPr>
            <w:r w:rsidRPr="00D44722">
              <w:rPr>
                <w:rStyle w:val="afb"/>
                <w:i w:val="0"/>
                <w:sz w:val="24"/>
                <w:szCs w:val="24"/>
              </w:rPr>
              <w:t>ОК 02</w:t>
            </w:r>
          </w:p>
          <w:p w14:paraId="54C2F613" w14:textId="4FB6E715" w:rsidR="001061C6" w:rsidRPr="00D44722" w:rsidRDefault="001061C6" w:rsidP="000654F4">
            <w:pPr>
              <w:rPr>
                <w:rStyle w:val="afb"/>
                <w:i w:val="0"/>
                <w:sz w:val="24"/>
                <w:szCs w:val="24"/>
              </w:rPr>
            </w:pPr>
            <w:r w:rsidRPr="00D44722">
              <w:rPr>
                <w:rStyle w:val="afb"/>
                <w:i w:val="0"/>
                <w:sz w:val="24"/>
                <w:szCs w:val="24"/>
              </w:rPr>
              <w:t>ОК 03</w:t>
            </w:r>
          </w:p>
          <w:p w14:paraId="56670D25" w14:textId="3D6B12A4" w:rsidR="001061C6" w:rsidRPr="00D44722" w:rsidRDefault="001061C6" w:rsidP="000654F4">
            <w:pPr>
              <w:rPr>
                <w:rStyle w:val="afb"/>
                <w:i w:val="0"/>
                <w:sz w:val="24"/>
                <w:szCs w:val="24"/>
              </w:rPr>
            </w:pPr>
            <w:r w:rsidRPr="00D44722">
              <w:rPr>
                <w:rStyle w:val="afb"/>
                <w:i w:val="0"/>
                <w:sz w:val="24"/>
                <w:szCs w:val="24"/>
              </w:rPr>
              <w:t>ОК 04</w:t>
            </w:r>
          </w:p>
          <w:p w14:paraId="4A7020E7" w14:textId="7516C554" w:rsidR="001061C6" w:rsidRPr="00D44722" w:rsidRDefault="001061C6" w:rsidP="000654F4">
            <w:pPr>
              <w:rPr>
                <w:rStyle w:val="afb"/>
                <w:i w:val="0"/>
                <w:sz w:val="24"/>
                <w:szCs w:val="24"/>
              </w:rPr>
            </w:pPr>
            <w:r w:rsidRPr="00D44722">
              <w:rPr>
                <w:rStyle w:val="afb"/>
                <w:i w:val="0"/>
                <w:sz w:val="24"/>
                <w:szCs w:val="24"/>
              </w:rPr>
              <w:t>ОК 07</w:t>
            </w:r>
          </w:p>
          <w:p w14:paraId="076F1BD9" w14:textId="4AAB1D4D" w:rsidR="001061C6" w:rsidRPr="00D44722" w:rsidRDefault="001061C6" w:rsidP="000654F4">
            <w:pPr>
              <w:rPr>
                <w:rFonts w:ascii="Times New Roman" w:eastAsia="Times New Roman" w:hAnsi="Times New Roman" w:cs="Times New Roman"/>
                <w:bCs/>
                <w:sz w:val="24"/>
                <w:szCs w:val="24"/>
                <w:lang w:eastAsia="ru-RU"/>
              </w:rPr>
            </w:pPr>
            <w:r w:rsidRPr="00D44722">
              <w:rPr>
                <w:rFonts w:ascii="Times New Roman" w:hAnsi="Times New Roman" w:cs="Times New Roman"/>
                <w:sz w:val="24"/>
                <w:szCs w:val="24"/>
              </w:rPr>
              <w:t>ПК 1.1-1.4</w:t>
            </w:r>
          </w:p>
        </w:tc>
        <w:tc>
          <w:tcPr>
            <w:tcW w:w="1054" w:type="pct"/>
          </w:tcPr>
          <w:p w14:paraId="4C8BFBFE" w14:textId="3C3616B1" w:rsidR="001061C6" w:rsidRPr="00F01A94" w:rsidRDefault="001061C6" w:rsidP="000654F4">
            <w:pPr>
              <w:rPr>
                <w:rFonts w:ascii="Times New Roman" w:eastAsia="Times New Roman" w:hAnsi="Times New Roman" w:cs="Times New Roman"/>
                <w:lang w:eastAsia="ru-RU"/>
              </w:rPr>
            </w:pPr>
            <w:r w:rsidRPr="00F01A94">
              <w:rPr>
                <w:rFonts w:ascii="Times New Roman" w:eastAsia="Times New Roman" w:hAnsi="Times New Roman" w:cs="Times New Roman"/>
                <w:bCs/>
                <w:lang w:eastAsia="ru-RU"/>
              </w:rPr>
              <w:t xml:space="preserve">Раздел 1. </w:t>
            </w:r>
            <w:r w:rsidRPr="00F01A94">
              <w:rPr>
                <w:rFonts w:ascii="Times New Roman" w:hAnsi="Times New Roman" w:cs="Times New Roman"/>
              </w:rPr>
              <w:t>Технология геодезических работ</w:t>
            </w:r>
          </w:p>
        </w:tc>
        <w:tc>
          <w:tcPr>
            <w:tcW w:w="410" w:type="pct"/>
            <w:vAlign w:val="center"/>
          </w:tcPr>
          <w:p w14:paraId="314F26E7" w14:textId="4D54D581" w:rsidR="001061C6" w:rsidRPr="000654F4" w:rsidRDefault="001061C6" w:rsidP="00F164A5">
            <w:pPr>
              <w:jc w:val="center"/>
              <w:rPr>
                <w:rFonts w:ascii="Times New Roman" w:eastAsia="Times New Roman" w:hAnsi="Times New Roman" w:cs="Times New Roman"/>
                <w:lang w:eastAsia="ru-RU"/>
              </w:rPr>
            </w:pPr>
            <w:r w:rsidRPr="000654F4">
              <w:rPr>
                <w:rFonts w:ascii="Times New Roman" w:hAnsi="Times New Roman" w:cs="Times New Roman"/>
              </w:rPr>
              <w:t>7</w:t>
            </w:r>
            <w:r>
              <w:rPr>
                <w:rFonts w:ascii="Times New Roman" w:hAnsi="Times New Roman" w:cs="Times New Roman"/>
              </w:rPr>
              <w:t>6</w:t>
            </w:r>
          </w:p>
        </w:tc>
        <w:tc>
          <w:tcPr>
            <w:tcW w:w="350" w:type="pct"/>
            <w:vAlign w:val="center"/>
          </w:tcPr>
          <w:p w14:paraId="44942769" w14:textId="10256873" w:rsidR="001061C6" w:rsidRPr="000654F4" w:rsidRDefault="001061C6" w:rsidP="00F164A5">
            <w:pPr>
              <w:jc w:val="center"/>
              <w:rPr>
                <w:rFonts w:ascii="Times New Roman" w:eastAsia="Times New Roman" w:hAnsi="Times New Roman" w:cs="Times New Roman"/>
                <w:lang w:eastAsia="ru-RU"/>
              </w:rPr>
            </w:pPr>
            <w:r w:rsidRPr="00BB79CB">
              <w:rPr>
                <w:rFonts w:ascii="Times New Roman" w:hAnsi="Times New Roman" w:cs="Times New Roman"/>
              </w:rPr>
              <w:t>30</w:t>
            </w:r>
          </w:p>
        </w:tc>
        <w:tc>
          <w:tcPr>
            <w:tcW w:w="295" w:type="pct"/>
            <w:shd w:val="clear" w:color="auto" w:fill="D9D9D9" w:themeFill="background1" w:themeFillShade="D9"/>
            <w:vAlign w:val="center"/>
          </w:tcPr>
          <w:p w14:paraId="02B8C988" w14:textId="17D1A693" w:rsidR="001061C6" w:rsidRPr="000654F4" w:rsidRDefault="001061C6" w:rsidP="00F164A5">
            <w:pPr>
              <w:jc w:val="center"/>
              <w:rPr>
                <w:rFonts w:ascii="Times New Roman" w:eastAsia="Times New Roman" w:hAnsi="Times New Roman" w:cs="Times New Roman"/>
                <w:lang w:eastAsia="ru-RU"/>
              </w:rPr>
            </w:pPr>
            <w:r w:rsidRPr="000654F4">
              <w:rPr>
                <w:rFonts w:ascii="Times New Roman" w:hAnsi="Times New Roman" w:cs="Times New Roman"/>
              </w:rPr>
              <w:t>70</w:t>
            </w:r>
          </w:p>
        </w:tc>
        <w:tc>
          <w:tcPr>
            <w:tcW w:w="294" w:type="pct"/>
            <w:vAlign w:val="center"/>
          </w:tcPr>
          <w:p w14:paraId="3D9CC43D" w14:textId="182BC3A5" w:rsidR="001061C6" w:rsidRPr="000654F4" w:rsidRDefault="001061C6" w:rsidP="00F164A5">
            <w:pPr>
              <w:jc w:val="center"/>
              <w:rPr>
                <w:rFonts w:ascii="Times New Roman" w:hAnsi="Times New Roman" w:cs="Times New Roman"/>
              </w:rPr>
            </w:pPr>
            <w:r w:rsidRPr="000654F4">
              <w:rPr>
                <w:rFonts w:ascii="Times New Roman" w:hAnsi="Times New Roman" w:cs="Times New Roman"/>
              </w:rPr>
              <w:t>34</w:t>
            </w:r>
          </w:p>
        </w:tc>
        <w:tc>
          <w:tcPr>
            <w:tcW w:w="294" w:type="pct"/>
            <w:vAlign w:val="center"/>
          </w:tcPr>
          <w:p w14:paraId="0618067B" w14:textId="2AB13F42" w:rsidR="001061C6" w:rsidRPr="000654F4" w:rsidRDefault="001061C6" w:rsidP="00F164A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221" w:type="pct"/>
            <w:vAlign w:val="center"/>
          </w:tcPr>
          <w:p w14:paraId="62BD4645" w14:textId="77777777"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295" w:type="pct"/>
            <w:vAlign w:val="center"/>
          </w:tcPr>
          <w:p w14:paraId="123DAEA2" w14:textId="56541A9F"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294" w:type="pct"/>
            <w:shd w:val="clear" w:color="auto" w:fill="auto"/>
            <w:vAlign w:val="center"/>
          </w:tcPr>
          <w:p w14:paraId="636144C8"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259894E2" w14:textId="77777777" w:rsidR="001061C6" w:rsidRPr="000654F4" w:rsidRDefault="001061C6" w:rsidP="00F164A5">
            <w:pPr>
              <w:jc w:val="center"/>
              <w:rPr>
                <w:rFonts w:ascii="Times New Roman" w:eastAsia="Times New Roman" w:hAnsi="Times New Roman" w:cs="Times New Roman"/>
                <w:lang w:eastAsia="ru-RU"/>
              </w:rPr>
            </w:pPr>
          </w:p>
        </w:tc>
        <w:tc>
          <w:tcPr>
            <w:tcW w:w="335" w:type="pct"/>
            <w:vAlign w:val="center"/>
          </w:tcPr>
          <w:p w14:paraId="7F256242" w14:textId="2E2AA709" w:rsidR="001061C6" w:rsidRPr="00F164A5" w:rsidRDefault="001061C6" w:rsidP="001061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98" w:type="pct"/>
            <w:shd w:val="clear" w:color="auto" w:fill="auto"/>
            <w:vAlign w:val="center"/>
          </w:tcPr>
          <w:p w14:paraId="5C13509A" w14:textId="5E6260B8" w:rsidR="001061C6" w:rsidRPr="00F164A5" w:rsidRDefault="001061C6" w:rsidP="00F164A5">
            <w:pPr>
              <w:jc w:val="center"/>
              <w:rPr>
                <w:rFonts w:ascii="Times New Roman" w:eastAsia="Times New Roman" w:hAnsi="Times New Roman" w:cs="Times New Roman"/>
                <w:lang w:eastAsia="ru-RU"/>
              </w:rPr>
            </w:pPr>
            <w:r w:rsidRPr="00F164A5">
              <w:rPr>
                <w:rFonts w:ascii="Times New Roman" w:eastAsia="Times New Roman" w:hAnsi="Times New Roman" w:cs="Times New Roman"/>
                <w:lang w:eastAsia="ru-RU"/>
              </w:rPr>
              <w:t>2</w:t>
            </w:r>
          </w:p>
        </w:tc>
      </w:tr>
      <w:tr w:rsidR="001061C6" w:rsidRPr="00C63897" w14:paraId="7964359A" w14:textId="6C07FCA8" w:rsidTr="00BB79CB">
        <w:trPr>
          <w:trHeight w:val="314"/>
        </w:trPr>
        <w:tc>
          <w:tcPr>
            <w:tcW w:w="466" w:type="pct"/>
            <w:vMerge/>
          </w:tcPr>
          <w:p w14:paraId="7E725498" w14:textId="77777777" w:rsidR="001061C6" w:rsidRPr="00D44722" w:rsidRDefault="001061C6" w:rsidP="000654F4">
            <w:pPr>
              <w:rPr>
                <w:rFonts w:ascii="Times New Roman" w:eastAsia="Times New Roman" w:hAnsi="Times New Roman" w:cs="Times New Roman"/>
                <w:bCs/>
                <w:sz w:val="24"/>
                <w:szCs w:val="24"/>
                <w:lang w:eastAsia="ru-RU"/>
              </w:rPr>
            </w:pPr>
          </w:p>
        </w:tc>
        <w:tc>
          <w:tcPr>
            <w:tcW w:w="1054" w:type="pct"/>
          </w:tcPr>
          <w:p w14:paraId="03243B04" w14:textId="70F34A20" w:rsidR="001061C6" w:rsidRPr="00F01A94" w:rsidRDefault="001061C6" w:rsidP="000654F4">
            <w:pPr>
              <w:rPr>
                <w:rFonts w:ascii="Times New Roman" w:eastAsia="Times New Roman" w:hAnsi="Times New Roman" w:cs="Times New Roman"/>
                <w:lang w:eastAsia="ru-RU"/>
              </w:rPr>
            </w:pPr>
            <w:r w:rsidRPr="00F01A94">
              <w:rPr>
                <w:rFonts w:ascii="Times New Roman" w:eastAsia="Times New Roman" w:hAnsi="Times New Roman" w:cs="Times New Roman"/>
                <w:bCs/>
                <w:lang w:eastAsia="ru-RU"/>
              </w:rPr>
              <w:t xml:space="preserve">Раздел 2. </w:t>
            </w:r>
            <w:r w:rsidRPr="00F01A94">
              <w:rPr>
                <w:rFonts w:ascii="Times New Roman" w:hAnsi="Times New Roman" w:cs="Times New Roman"/>
              </w:rPr>
              <w:t>Изыскания и проектирование железных дорог</w:t>
            </w:r>
          </w:p>
        </w:tc>
        <w:tc>
          <w:tcPr>
            <w:tcW w:w="410" w:type="pct"/>
            <w:vAlign w:val="center"/>
          </w:tcPr>
          <w:p w14:paraId="1FF8BC3B" w14:textId="33D516EC" w:rsidR="001061C6" w:rsidRPr="000654F4" w:rsidRDefault="001061C6" w:rsidP="00F164A5">
            <w:pPr>
              <w:jc w:val="center"/>
              <w:rPr>
                <w:rFonts w:ascii="Times New Roman" w:eastAsia="Times New Roman" w:hAnsi="Times New Roman" w:cs="Times New Roman"/>
                <w:lang w:eastAsia="ru-RU"/>
              </w:rPr>
            </w:pPr>
            <w:r>
              <w:rPr>
                <w:rFonts w:ascii="Times New Roman" w:hAnsi="Times New Roman" w:cs="Times New Roman"/>
              </w:rPr>
              <w:t>82</w:t>
            </w:r>
          </w:p>
        </w:tc>
        <w:tc>
          <w:tcPr>
            <w:tcW w:w="350" w:type="pct"/>
            <w:vAlign w:val="center"/>
          </w:tcPr>
          <w:p w14:paraId="2459EA9F" w14:textId="3DB6A50C" w:rsidR="001061C6" w:rsidRPr="000654F4" w:rsidRDefault="001061C6" w:rsidP="00F164A5">
            <w:pPr>
              <w:jc w:val="center"/>
              <w:rPr>
                <w:rFonts w:ascii="Times New Roman" w:eastAsia="Times New Roman" w:hAnsi="Times New Roman" w:cs="Times New Roman"/>
                <w:lang w:eastAsia="ru-RU"/>
              </w:rPr>
            </w:pPr>
            <w:r w:rsidRPr="000654F4">
              <w:rPr>
                <w:rFonts w:ascii="Times New Roman" w:hAnsi="Times New Roman" w:cs="Times New Roman"/>
              </w:rPr>
              <w:t>38</w:t>
            </w:r>
          </w:p>
        </w:tc>
        <w:tc>
          <w:tcPr>
            <w:tcW w:w="295" w:type="pct"/>
            <w:shd w:val="clear" w:color="auto" w:fill="D9D9D9" w:themeFill="background1" w:themeFillShade="D9"/>
            <w:vAlign w:val="center"/>
          </w:tcPr>
          <w:p w14:paraId="288A8F4F" w14:textId="53856BB0" w:rsidR="001061C6" w:rsidRPr="000654F4" w:rsidRDefault="001061C6" w:rsidP="00F164A5">
            <w:pPr>
              <w:jc w:val="center"/>
              <w:rPr>
                <w:rFonts w:ascii="Times New Roman" w:eastAsia="Times New Roman" w:hAnsi="Times New Roman" w:cs="Times New Roman"/>
                <w:lang w:eastAsia="ru-RU"/>
              </w:rPr>
            </w:pPr>
            <w:r w:rsidRPr="000654F4">
              <w:rPr>
                <w:rFonts w:ascii="Times New Roman" w:hAnsi="Times New Roman" w:cs="Times New Roman"/>
              </w:rPr>
              <w:t>76</w:t>
            </w:r>
          </w:p>
        </w:tc>
        <w:tc>
          <w:tcPr>
            <w:tcW w:w="294" w:type="pct"/>
            <w:vAlign w:val="center"/>
          </w:tcPr>
          <w:p w14:paraId="103FC7E3" w14:textId="61FD4996" w:rsidR="001061C6" w:rsidRPr="000654F4" w:rsidRDefault="001061C6" w:rsidP="00F164A5">
            <w:pPr>
              <w:jc w:val="center"/>
              <w:rPr>
                <w:rFonts w:ascii="Times New Roman" w:hAnsi="Times New Roman" w:cs="Times New Roman"/>
              </w:rPr>
            </w:pPr>
            <w:r w:rsidRPr="000654F4">
              <w:rPr>
                <w:rFonts w:ascii="Times New Roman" w:hAnsi="Times New Roman" w:cs="Times New Roman"/>
              </w:rPr>
              <w:t>38</w:t>
            </w:r>
          </w:p>
        </w:tc>
        <w:tc>
          <w:tcPr>
            <w:tcW w:w="294" w:type="pct"/>
            <w:vAlign w:val="center"/>
          </w:tcPr>
          <w:p w14:paraId="66A8905B" w14:textId="345561A9" w:rsidR="001061C6" w:rsidRPr="000654F4" w:rsidRDefault="001061C6" w:rsidP="00F164A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21" w:type="pct"/>
            <w:vAlign w:val="center"/>
          </w:tcPr>
          <w:p w14:paraId="6BB6D7E9" w14:textId="77777777"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295" w:type="pct"/>
            <w:vAlign w:val="center"/>
          </w:tcPr>
          <w:p w14:paraId="6085F237" w14:textId="04BA36EC"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294" w:type="pct"/>
            <w:shd w:val="clear" w:color="auto" w:fill="auto"/>
            <w:vAlign w:val="center"/>
          </w:tcPr>
          <w:p w14:paraId="0DAA0977"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4F39D9C5" w14:textId="77777777" w:rsidR="001061C6" w:rsidRPr="000654F4" w:rsidRDefault="001061C6" w:rsidP="00F164A5">
            <w:pPr>
              <w:jc w:val="center"/>
              <w:rPr>
                <w:rFonts w:ascii="Times New Roman" w:eastAsia="Times New Roman" w:hAnsi="Times New Roman" w:cs="Times New Roman"/>
                <w:lang w:eastAsia="ru-RU"/>
              </w:rPr>
            </w:pPr>
          </w:p>
        </w:tc>
        <w:tc>
          <w:tcPr>
            <w:tcW w:w="335" w:type="pct"/>
            <w:vAlign w:val="center"/>
          </w:tcPr>
          <w:p w14:paraId="648315EF" w14:textId="3556CEE6" w:rsidR="001061C6" w:rsidRPr="00F164A5" w:rsidRDefault="001061C6" w:rsidP="001061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98" w:type="pct"/>
            <w:shd w:val="clear" w:color="auto" w:fill="auto"/>
            <w:vAlign w:val="center"/>
          </w:tcPr>
          <w:p w14:paraId="0974BBA3" w14:textId="58378200" w:rsidR="001061C6" w:rsidRPr="00F164A5" w:rsidRDefault="001061C6" w:rsidP="00F164A5">
            <w:pPr>
              <w:jc w:val="center"/>
              <w:rPr>
                <w:rFonts w:ascii="Times New Roman" w:eastAsia="Times New Roman" w:hAnsi="Times New Roman" w:cs="Times New Roman"/>
                <w:lang w:eastAsia="ru-RU"/>
              </w:rPr>
            </w:pPr>
          </w:p>
        </w:tc>
      </w:tr>
      <w:tr w:rsidR="001061C6" w:rsidRPr="00C63897" w14:paraId="7D7DCCE8" w14:textId="5E4F0067" w:rsidTr="00BB79CB">
        <w:trPr>
          <w:trHeight w:val="314"/>
        </w:trPr>
        <w:tc>
          <w:tcPr>
            <w:tcW w:w="466" w:type="pct"/>
            <w:vMerge/>
          </w:tcPr>
          <w:p w14:paraId="14694963" w14:textId="77777777" w:rsidR="001061C6" w:rsidRPr="00D44722" w:rsidRDefault="001061C6" w:rsidP="000654F4">
            <w:pPr>
              <w:rPr>
                <w:rFonts w:ascii="Times New Roman" w:eastAsia="Times New Roman" w:hAnsi="Times New Roman" w:cs="Times New Roman"/>
                <w:bCs/>
                <w:sz w:val="24"/>
                <w:szCs w:val="24"/>
                <w:lang w:eastAsia="ru-RU"/>
              </w:rPr>
            </w:pPr>
          </w:p>
        </w:tc>
        <w:tc>
          <w:tcPr>
            <w:tcW w:w="1054" w:type="pct"/>
          </w:tcPr>
          <w:p w14:paraId="263118EF" w14:textId="77777777" w:rsidR="001061C6" w:rsidRPr="00F01A94" w:rsidRDefault="001061C6" w:rsidP="000654F4">
            <w:pPr>
              <w:rPr>
                <w:rFonts w:ascii="Times New Roman" w:eastAsia="Times New Roman" w:hAnsi="Times New Roman" w:cs="Times New Roman"/>
                <w:bCs/>
                <w:lang w:eastAsia="ru-RU"/>
              </w:rPr>
            </w:pPr>
            <w:r w:rsidRPr="00F01A94">
              <w:rPr>
                <w:rFonts w:ascii="Times New Roman" w:eastAsia="Times New Roman" w:hAnsi="Times New Roman" w:cs="Times New Roman"/>
                <w:bCs/>
                <w:lang w:eastAsia="ru-RU"/>
              </w:rPr>
              <w:t>Учебная практика</w:t>
            </w:r>
          </w:p>
        </w:tc>
        <w:tc>
          <w:tcPr>
            <w:tcW w:w="410" w:type="pct"/>
            <w:vAlign w:val="center"/>
          </w:tcPr>
          <w:p w14:paraId="4496449E" w14:textId="50B10CE2" w:rsidR="001061C6" w:rsidRPr="000654F4" w:rsidRDefault="001061C6" w:rsidP="00F164A5">
            <w:pPr>
              <w:jc w:val="center"/>
              <w:rPr>
                <w:rFonts w:ascii="Times New Roman" w:eastAsia="Times New Roman" w:hAnsi="Times New Roman" w:cs="Times New Roman"/>
                <w:lang w:eastAsia="ru-RU"/>
              </w:rPr>
            </w:pPr>
            <w:r w:rsidRPr="000654F4">
              <w:rPr>
                <w:rFonts w:ascii="Times New Roman" w:hAnsi="Times New Roman" w:cs="Times New Roman"/>
              </w:rPr>
              <w:t>144</w:t>
            </w:r>
          </w:p>
        </w:tc>
        <w:tc>
          <w:tcPr>
            <w:tcW w:w="350" w:type="pct"/>
            <w:vAlign w:val="center"/>
          </w:tcPr>
          <w:p w14:paraId="53D3394A" w14:textId="702ECAD7" w:rsidR="001061C6" w:rsidRPr="000654F4" w:rsidRDefault="001061C6" w:rsidP="00F164A5">
            <w:pPr>
              <w:jc w:val="center"/>
              <w:rPr>
                <w:rFonts w:ascii="Times New Roman" w:eastAsia="Times New Roman" w:hAnsi="Times New Roman" w:cs="Times New Roman"/>
                <w:lang w:eastAsia="ru-RU"/>
              </w:rPr>
            </w:pPr>
            <w:r w:rsidRPr="000654F4">
              <w:rPr>
                <w:rFonts w:ascii="Times New Roman" w:hAnsi="Times New Roman" w:cs="Times New Roman"/>
              </w:rPr>
              <w:t>144</w:t>
            </w:r>
          </w:p>
        </w:tc>
        <w:tc>
          <w:tcPr>
            <w:tcW w:w="295" w:type="pct"/>
            <w:shd w:val="clear" w:color="auto" w:fill="D9D9D9" w:themeFill="background1" w:themeFillShade="D9"/>
            <w:vAlign w:val="center"/>
          </w:tcPr>
          <w:p w14:paraId="6949A831" w14:textId="77777777" w:rsidR="001061C6" w:rsidRPr="000654F4" w:rsidRDefault="001061C6" w:rsidP="00F164A5">
            <w:pPr>
              <w:jc w:val="center"/>
              <w:rPr>
                <w:rFonts w:ascii="Times New Roman" w:eastAsia="Times New Roman" w:hAnsi="Times New Roman" w:cs="Times New Roman"/>
                <w:lang w:eastAsia="ru-RU"/>
              </w:rPr>
            </w:pPr>
          </w:p>
        </w:tc>
        <w:tc>
          <w:tcPr>
            <w:tcW w:w="294" w:type="pct"/>
            <w:vAlign w:val="center"/>
          </w:tcPr>
          <w:p w14:paraId="3E7F24A0"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49C6579C" w14:textId="79E41824" w:rsidR="001061C6" w:rsidRPr="000654F4" w:rsidRDefault="001061C6" w:rsidP="00F164A5">
            <w:pPr>
              <w:jc w:val="center"/>
              <w:rPr>
                <w:rFonts w:ascii="Times New Roman" w:eastAsia="Times New Roman" w:hAnsi="Times New Roman" w:cs="Times New Roman"/>
                <w:lang w:eastAsia="ru-RU"/>
              </w:rPr>
            </w:pPr>
          </w:p>
        </w:tc>
        <w:tc>
          <w:tcPr>
            <w:tcW w:w="516" w:type="pct"/>
            <w:gridSpan w:val="2"/>
            <w:shd w:val="clear" w:color="auto" w:fill="auto"/>
            <w:vAlign w:val="center"/>
          </w:tcPr>
          <w:p w14:paraId="7C39A0EC"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591BE685" w14:textId="248E254C"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144</w:t>
            </w:r>
          </w:p>
        </w:tc>
        <w:tc>
          <w:tcPr>
            <w:tcW w:w="294" w:type="pct"/>
            <w:shd w:val="clear" w:color="auto" w:fill="auto"/>
            <w:vAlign w:val="center"/>
          </w:tcPr>
          <w:p w14:paraId="1E6756E8" w14:textId="77777777" w:rsidR="001061C6" w:rsidRPr="000654F4" w:rsidRDefault="001061C6" w:rsidP="00F164A5">
            <w:pPr>
              <w:jc w:val="center"/>
              <w:rPr>
                <w:rFonts w:ascii="Times New Roman" w:eastAsia="Times New Roman" w:hAnsi="Times New Roman" w:cs="Times New Roman"/>
                <w:lang w:eastAsia="ru-RU"/>
              </w:rPr>
            </w:pPr>
          </w:p>
        </w:tc>
        <w:tc>
          <w:tcPr>
            <w:tcW w:w="335" w:type="pct"/>
          </w:tcPr>
          <w:p w14:paraId="168170A0" w14:textId="77777777" w:rsidR="001061C6" w:rsidRPr="00F164A5" w:rsidRDefault="001061C6" w:rsidP="00F164A5">
            <w:pPr>
              <w:jc w:val="center"/>
              <w:rPr>
                <w:rFonts w:ascii="Times New Roman" w:eastAsia="Times New Roman" w:hAnsi="Times New Roman" w:cs="Times New Roman"/>
                <w:lang w:eastAsia="ru-RU"/>
              </w:rPr>
            </w:pPr>
          </w:p>
        </w:tc>
        <w:tc>
          <w:tcPr>
            <w:tcW w:w="398" w:type="pct"/>
            <w:shd w:val="clear" w:color="auto" w:fill="auto"/>
            <w:vAlign w:val="center"/>
          </w:tcPr>
          <w:p w14:paraId="17CF655C" w14:textId="13ED6D29" w:rsidR="001061C6" w:rsidRPr="00F164A5" w:rsidRDefault="001061C6" w:rsidP="00F164A5">
            <w:pPr>
              <w:jc w:val="center"/>
              <w:rPr>
                <w:rFonts w:ascii="Times New Roman" w:eastAsia="Times New Roman" w:hAnsi="Times New Roman" w:cs="Times New Roman"/>
                <w:lang w:eastAsia="ru-RU"/>
              </w:rPr>
            </w:pPr>
          </w:p>
        </w:tc>
      </w:tr>
      <w:tr w:rsidR="001061C6" w:rsidRPr="00C63897" w14:paraId="7E9EC039" w14:textId="0A702A28" w:rsidTr="00BB79CB">
        <w:trPr>
          <w:trHeight w:val="314"/>
        </w:trPr>
        <w:tc>
          <w:tcPr>
            <w:tcW w:w="466" w:type="pct"/>
            <w:vMerge/>
          </w:tcPr>
          <w:p w14:paraId="5E2ADD2F" w14:textId="77777777" w:rsidR="001061C6" w:rsidRPr="00D44722" w:rsidRDefault="001061C6" w:rsidP="000654F4">
            <w:pPr>
              <w:rPr>
                <w:rFonts w:ascii="Times New Roman" w:eastAsia="Times New Roman" w:hAnsi="Times New Roman" w:cs="Times New Roman"/>
                <w:sz w:val="24"/>
                <w:szCs w:val="24"/>
                <w:lang w:eastAsia="ru-RU"/>
              </w:rPr>
            </w:pPr>
          </w:p>
        </w:tc>
        <w:tc>
          <w:tcPr>
            <w:tcW w:w="1054" w:type="pct"/>
          </w:tcPr>
          <w:p w14:paraId="2D744C7C" w14:textId="77777777" w:rsidR="001061C6" w:rsidRPr="00F01A94" w:rsidRDefault="001061C6" w:rsidP="000654F4">
            <w:pPr>
              <w:rPr>
                <w:rFonts w:ascii="Times New Roman" w:eastAsia="Times New Roman" w:hAnsi="Times New Roman" w:cs="Times New Roman"/>
                <w:b/>
                <w:bCs/>
                <w:u w:val="single"/>
                <w:lang w:eastAsia="ru-RU"/>
              </w:rPr>
            </w:pPr>
            <w:r w:rsidRPr="00F01A94">
              <w:rPr>
                <w:rFonts w:ascii="Times New Roman" w:eastAsia="Times New Roman" w:hAnsi="Times New Roman" w:cs="Times New Roman"/>
                <w:lang w:eastAsia="ru-RU"/>
              </w:rPr>
              <w:t>Производственная практика</w:t>
            </w:r>
          </w:p>
        </w:tc>
        <w:tc>
          <w:tcPr>
            <w:tcW w:w="410" w:type="pct"/>
            <w:vAlign w:val="center"/>
          </w:tcPr>
          <w:p w14:paraId="61A706EA" w14:textId="647E49A1"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350" w:type="pct"/>
            <w:vAlign w:val="center"/>
          </w:tcPr>
          <w:p w14:paraId="5FC11EFD" w14:textId="5BDB9B33"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295" w:type="pct"/>
            <w:shd w:val="clear" w:color="auto" w:fill="D9D9D9" w:themeFill="background1" w:themeFillShade="D9"/>
            <w:vAlign w:val="center"/>
          </w:tcPr>
          <w:p w14:paraId="0ECEC3E7" w14:textId="642A6927" w:rsidR="001061C6" w:rsidRPr="000654F4" w:rsidRDefault="001061C6" w:rsidP="00F164A5">
            <w:pPr>
              <w:jc w:val="center"/>
              <w:rPr>
                <w:rFonts w:ascii="Times New Roman" w:eastAsia="Times New Roman" w:hAnsi="Times New Roman" w:cs="Times New Roman"/>
                <w:lang w:eastAsia="ru-RU"/>
              </w:rPr>
            </w:pPr>
          </w:p>
        </w:tc>
        <w:tc>
          <w:tcPr>
            <w:tcW w:w="294" w:type="pct"/>
            <w:vAlign w:val="center"/>
          </w:tcPr>
          <w:p w14:paraId="37F01B90"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2D3E2F4A" w14:textId="2EACD83B" w:rsidR="001061C6" w:rsidRPr="000654F4" w:rsidRDefault="001061C6" w:rsidP="00F164A5">
            <w:pPr>
              <w:jc w:val="center"/>
              <w:rPr>
                <w:rFonts w:ascii="Times New Roman" w:eastAsia="Times New Roman" w:hAnsi="Times New Roman" w:cs="Times New Roman"/>
                <w:lang w:eastAsia="ru-RU"/>
              </w:rPr>
            </w:pPr>
          </w:p>
        </w:tc>
        <w:tc>
          <w:tcPr>
            <w:tcW w:w="516" w:type="pct"/>
            <w:gridSpan w:val="2"/>
            <w:shd w:val="clear" w:color="auto" w:fill="auto"/>
            <w:vAlign w:val="center"/>
          </w:tcPr>
          <w:p w14:paraId="2C235127"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45A8F077" w14:textId="3594E509"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7D1DE31D" w14:textId="07690F58" w:rsidR="001061C6" w:rsidRPr="000654F4" w:rsidRDefault="001061C6" w:rsidP="00F164A5">
            <w:pPr>
              <w:jc w:val="center"/>
              <w:rPr>
                <w:rFonts w:ascii="Times New Roman" w:eastAsia="Times New Roman" w:hAnsi="Times New Roman" w:cs="Times New Roman"/>
                <w:lang w:eastAsia="ru-RU"/>
              </w:rPr>
            </w:pPr>
            <w:r w:rsidRPr="000654F4">
              <w:rPr>
                <w:rFonts w:ascii="Times New Roman" w:eastAsia="Times New Roman" w:hAnsi="Times New Roman" w:cs="Times New Roman"/>
                <w:lang w:eastAsia="ru-RU"/>
              </w:rPr>
              <w:t>х</w:t>
            </w:r>
          </w:p>
        </w:tc>
        <w:tc>
          <w:tcPr>
            <w:tcW w:w="335" w:type="pct"/>
          </w:tcPr>
          <w:p w14:paraId="344A908F" w14:textId="77777777" w:rsidR="001061C6" w:rsidRPr="00F164A5" w:rsidRDefault="001061C6" w:rsidP="00F164A5">
            <w:pPr>
              <w:jc w:val="center"/>
              <w:rPr>
                <w:rFonts w:ascii="Times New Roman" w:eastAsia="Times New Roman" w:hAnsi="Times New Roman" w:cs="Times New Roman"/>
                <w:lang w:eastAsia="ru-RU"/>
              </w:rPr>
            </w:pPr>
          </w:p>
        </w:tc>
        <w:tc>
          <w:tcPr>
            <w:tcW w:w="398" w:type="pct"/>
            <w:shd w:val="clear" w:color="auto" w:fill="auto"/>
            <w:vAlign w:val="center"/>
          </w:tcPr>
          <w:p w14:paraId="0C0DE8B2" w14:textId="7ECA5C79" w:rsidR="001061C6" w:rsidRPr="00F164A5" w:rsidRDefault="001061C6" w:rsidP="00F164A5">
            <w:pPr>
              <w:jc w:val="center"/>
              <w:rPr>
                <w:rFonts w:ascii="Times New Roman" w:eastAsia="Times New Roman" w:hAnsi="Times New Roman" w:cs="Times New Roman"/>
                <w:lang w:eastAsia="ru-RU"/>
              </w:rPr>
            </w:pPr>
          </w:p>
        </w:tc>
      </w:tr>
      <w:tr w:rsidR="001061C6" w:rsidRPr="00C63897" w14:paraId="6936528C" w14:textId="0CA4B5EE" w:rsidTr="00BB79CB">
        <w:tc>
          <w:tcPr>
            <w:tcW w:w="466" w:type="pct"/>
          </w:tcPr>
          <w:p w14:paraId="2B41521B" w14:textId="77777777" w:rsidR="001061C6" w:rsidRPr="00D44722" w:rsidRDefault="001061C6" w:rsidP="000654F4">
            <w:pPr>
              <w:suppressAutoHyphens/>
              <w:rPr>
                <w:rFonts w:ascii="Times New Roman" w:eastAsia="Times New Roman" w:hAnsi="Times New Roman" w:cs="Times New Roman"/>
                <w:sz w:val="24"/>
                <w:szCs w:val="24"/>
                <w:lang w:eastAsia="ru-RU"/>
              </w:rPr>
            </w:pPr>
          </w:p>
        </w:tc>
        <w:tc>
          <w:tcPr>
            <w:tcW w:w="1054" w:type="pct"/>
          </w:tcPr>
          <w:p w14:paraId="03F791FB" w14:textId="77777777" w:rsidR="001061C6" w:rsidRPr="00F01A94" w:rsidRDefault="001061C6" w:rsidP="000654F4">
            <w:pPr>
              <w:suppressAutoHyphens/>
              <w:rPr>
                <w:rFonts w:ascii="Times New Roman" w:eastAsia="Times New Roman" w:hAnsi="Times New Roman" w:cs="Times New Roman"/>
                <w:lang w:eastAsia="ru-RU"/>
              </w:rPr>
            </w:pPr>
            <w:r w:rsidRPr="00F01A94">
              <w:rPr>
                <w:rFonts w:ascii="Times New Roman" w:eastAsia="Times New Roman" w:hAnsi="Times New Roman" w:cs="Times New Roman"/>
                <w:lang w:eastAsia="ru-RU"/>
              </w:rPr>
              <w:t>Промежуточная аттестация</w:t>
            </w:r>
          </w:p>
        </w:tc>
        <w:tc>
          <w:tcPr>
            <w:tcW w:w="410" w:type="pct"/>
            <w:vAlign w:val="center"/>
          </w:tcPr>
          <w:p w14:paraId="4BA7F830" w14:textId="2A11A50E" w:rsidR="001061C6" w:rsidRPr="000654F4" w:rsidRDefault="001061C6" w:rsidP="00F164A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50" w:type="pct"/>
            <w:shd w:val="clear" w:color="auto" w:fill="auto"/>
            <w:vAlign w:val="center"/>
          </w:tcPr>
          <w:p w14:paraId="05E93783" w14:textId="77777777" w:rsidR="001061C6" w:rsidRPr="000654F4" w:rsidRDefault="001061C6" w:rsidP="00F164A5">
            <w:pPr>
              <w:jc w:val="center"/>
              <w:rPr>
                <w:rFonts w:ascii="Times New Roman" w:eastAsia="Times New Roman" w:hAnsi="Times New Roman" w:cs="Times New Roman"/>
                <w:lang w:eastAsia="ru-RU"/>
              </w:rPr>
            </w:pPr>
          </w:p>
        </w:tc>
        <w:tc>
          <w:tcPr>
            <w:tcW w:w="295" w:type="pct"/>
            <w:shd w:val="clear" w:color="auto" w:fill="D9D9D9" w:themeFill="background1" w:themeFillShade="D9"/>
            <w:vAlign w:val="center"/>
          </w:tcPr>
          <w:p w14:paraId="5F03498C" w14:textId="77777777" w:rsidR="001061C6" w:rsidRPr="000654F4" w:rsidRDefault="001061C6" w:rsidP="00F164A5">
            <w:pPr>
              <w:jc w:val="center"/>
              <w:rPr>
                <w:rFonts w:ascii="Times New Roman" w:eastAsia="Times New Roman" w:hAnsi="Times New Roman" w:cs="Times New Roman"/>
                <w:lang w:eastAsia="ru-RU"/>
              </w:rPr>
            </w:pPr>
          </w:p>
        </w:tc>
        <w:tc>
          <w:tcPr>
            <w:tcW w:w="294" w:type="pct"/>
            <w:vAlign w:val="center"/>
          </w:tcPr>
          <w:p w14:paraId="64C1F0D7"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1C29591A" w14:textId="115E2BC5" w:rsidR="001061C6" w:rsidRPr="000654F4" w:rsidRDefault="001061C6" w:rsidP="00F164A5">
            <w:pPr>
              <w:jc w:val="center"/>
              <w:rPr>
                <w:rFonts w:ascii="Times New Roman" w:eastAsia="Times New Roman" w:hAnsi="Times New Roman" w:cs="Times New Roman"/>
                <w:lang w:eastAsia="ru-RU"/>
              </w:rPr>
            </w:pPr>
          </w:p>
        </w:tc>
        <w:tc>
          <w:tcPr>
            <w:tcW w:w="516" w:type="pct"/>
            <w:gridSpan w:val="2"/>
            <w:shd w:val="clear" w:color="auto" w:fill="auto"/>
            <w:vAlign w:val="center"/>
          </w:tcPr>
          <w:p w14:paraId="6BA8A7E6" w14:textId="77777777"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794BFABB" w14:textId="519C1399" w:rsidR="001061C6" w:rsidRPr="000654F4" w:rsidRDefault="001061C6" w:rsidP="00F164A5">
            <w:pPr>
              <w:jc w:val="center"/>
              <w:rPr>
                <w:rFonts w:ascii="Times New Roman" w:eastAsia="Times New Roman" w:hAnsi="Times New Roman" w:cs="Times New Roman"/>
                <w:lang w:eastAsia="ru-RU"/>
              </w:rPr>
            </w:pPr>
          </w:p>
        </w:tc>
        <w:tc>
          <w:tcPr>
            <w:tcW w:w="294" w:type="pct"/>
            <w:shd w:val="clear" w:color="auto" w:fill="auto"/>
            <w:vAlign w:val="center"/>
          </w:tcPr>
          <w:p w14:paraId="72DED24A" w14:textId="77777777" w:rsidR="001061C6" w:rsidRPr="000654F4" w:rsidRDefault="001061C6" w:rsidP="00F164A5">
            <w:pPr>
              <w:jc w:val="center"/>
              <w:rPr>
                <w:rFonts w:ascii="Times New Roman" w:eastAsia="Times New Roman" w:hAnsi="Times New Roman" w:cs="Times New Roman"/>
                <w:lang w:eastAsia="ru-RU"/>
              </w:rPr>
            </w:pPr>
          </w:p>
        </w:tc>
        <w:tc>
          <w:tcPr>
            <w:tcW w:w="335" w:type="pct"/>
          </w:tcPr>
          <w:p w14:paraId="15B98C71" w14:textId="2F70F1D5" w:rsidR="001061C6" w:rsidRPr="00F01A94" w:rsidRDefault="00BB79CB" w:rsidP="00F164A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98" w:type="pct"/>
            <w:shd w:val="clear" w:color="auto" w:fill="auto"/>
            <w:vAlign w:val="center"/>
          </w:tcPr>
          <w:p w14:paraId="25E426F5" w14:textId="2B988881" w:rsidR="001061C6" w:rsidRPr="00F01A94" w:rsidRDefault="001061C6" w:rsidP="00F164A5">
            <w:pPr>
              <w:jc w:val="center"/>
              <w:rPr>
                <w:rFonts w:ascii="Times New Roman" w:eastAsia="Times New Roman" w:hAnsi="Times New Roman" w:cs="Times New Roman"/>
                <w:lang w:eastAsia="ru-RU"/>
              </w:rPr>
            </w:pPr>
          </w:p>
        </w:tc>
      </w:tr>
      <w:tr w:rsidR="001061C6" w:rsidRPr="00C63897" w14:paraId="409E2AC5" w14:textId="3CB74106" w:rsidTr="00BB79CB">
        <w:trPr>
          <w:trHeight w:val="217"/>
        </w:trPr>
        <w:tc>
          <w:tcPr>
            <w:tcW w:w="466" w:type="pct"/>
          </w:tcPr>
          <w:p w14:paraId="6409B3D4" w14:textId="77777777" w:rsidR="001061C6" w:rsidRPr="00D44722" w:rsidRDefault="001061C6" w:rsidP="000654F4">
            <w:pPr>
              <w:rPr>
                <w:rFonts w:ascii="Times New Roman" w:eastAsia="Times New Roman" w:hAnsi="Times New Roman" w:cs="Times New Roman"/>
                <w:b/>
                <w:sz w:val="24"/>
                <w:szCs w:val="24"/>
                <w:lang w:eastAsia="ru-RU"/>
              </w:rPr>
            </w:pPr>
          </w:p>
        </w:tc>
        <w:tc>
          <w:tcPr>
            <w:tcW w:w="1054" w:type="pct"/>
          </w:tcPr>
          <w:p w14:paraId="6344A63A" w14:textId="77777777" w:rsidR="001061C6" w:rsidRPr="00F01A94" w:rsidRDefault="001061C6" w:rsidP="000654F4">
            <w:pPr>
              <w:rPr>
                <w:rFonts w:ascii="Times New Roman" w:eastAsia="Times New Roman" w:hAnsi="Times New Roman" w:cs="Times New Roman"/>
                <w:b/>
                <w:lang w:eastAsia="ru-RU"/>
              </w:rPr>
            </w:pPr>
            <w:r w:rsidRPr="00F01A94">
              <w:rPr>
                <w:rFonts w:ascii="Times New Roman" w:eastAsia="Times New Roman" w:hAnsi="Times New Roman" w:cs="Times New Roman"/>
                <w:b/>
                <w:lang w:eastAsia="ru-RU"/>
              </w:rPr>
              <w:t xml:space="preserve">Всего: </w:t>
            </w:r>
          </w:p>
        </w:tc>
        <w:tc>
          <w:tcPr>
            <w:tcW w:w="410" w:type="pct"/>
            <w:vAlign w:val="center"/>
          </w:tcPr>
          <w:p w14:paraId="5BA9F395" w14:textId="320D8FD7" w:rsidR="001061C6" w:rsidRPr="00F01A94" w:rsidRDefault="001061C6" w:rsidP="00F164A5">
            <w:pPr>
              <w:jc w:val="center"/>
              <w:rPr>
                <w:rFonts w:ascii="Times New Roman" w:eastAsia="Times New Roman" w:hAnsi="Times New Roman" w:cs="Times New Roman"/>
                <w:b/>
                <w:lang w:eastAsia="ru-RU"/>
              </w:rPr>
            </w:pPr>
            <w:r>
              <w:rPr>
                <w:rFonts w:ascii="Times New Roman" w:hAnsi="Times New Roman" w:cs="Times New Roman"/>
                <w:b/>
                <w:bCs/>
              </w:rPr>
              <w:t>308</w:t>
            </w:r>
          </w:p>
        </w:tc>
        <w:tc>
          <w:tcPr>
            <w:tcW w:w="350" w:type="pct"/>
            <w:vAlign w:val="center"/>
          </w:tcPr>
          <w:p w14:paraId="21F28647" w14:textId="3BED468E" w:rsidR="001061C6" w:rsidRPr="00F01A94" w:rsidRDefault="001061C6" w:rsidP="00F164A5">
            <w:pPr>
              <w:jc w:val="center"/>
              <w:rPr>
                <w:rFonts w:ascii="Times New Roman" w:eastAsia="Times New Roman" w:hAnsi="Times New Roman" w:cs="Times New Roman"/>
                <w:b/>
                <w:lang w:eastAsia="ru-RU"/>
              </w:rPr>
            </w:pPr>
            <w:r>
              <w:rPr>
                <w:rFonts w:ascii="Times New Roman" w:hAnsi="Times New Roman" w:cs="Times New Roman"/>
                <w:b/>
                <w:bCs/>
              </w:rPr>
              <w:t>212</w:t>
            </w:r>
          </w:p>
        </w:tc>
        <w:tc>
          <w:tcPr>
            <w:tcW w:w="295" w:type="pct"/>
            <w:shd w:val="clear" w:color="auto" w:fill="D9D9D9" w:themeFill="background1" w:themeFillShade="D9"/>
            <w:vAlign w:val="center"/>
          </w:tcPr>
          <w:p w14:paraId="701621E4" w14:textId="6955C7AE" w:rsidR="001061C6" w:rsidRPr="00F01A94" w:rsidRDefault="001061C6" w:rsidP="00F164A5">
            <w:pPr>
              <w:jc w:val="center"/>
              <w:rPr>
                <w:rFonts w:ascii="Times New Roman" w:eastAsia="Times New Roman" w:hAnsi="Times New Roman" w:cs="Times New Roman"/>
                <w:b/>
                <w:lang w:eastAsia="ru-RU"/>
              </w:rPr>
            </w:pPr>
            <w:r>
              <w:rPr>
                <w:rFonts w:ascii="Times New Roman" w:hAnsi="Times New Roman" w:cs="Times New Roman"/>
                <w:b/>
                <w:bCs/>
              </w:rPr>
              <w:t>146</w:t>
            </w:r>
          </w:p>
        </w:tc>
        <w:tc>
          <w:tcPr>
            <w:tcW w:w="294" w:type="pct"/>
            <w:vAlign w:val="center"/>
          </w:tcPr>
          <w:p w14:paraId="0AC73653" w14:textId="425CE89C" w:rsidR="001061C6" w:rsidRDefault="001061C6" w:rsidP="00F164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94" w:type="pct"/>
            <w:vAlign w:val="center"/>
          </w:tcPr>
          <w:p w14:paraId="1C1F0857" w14:textId="7F4164DC" w:rsidR="001061C6" w:rsidRPr="00F01A94" w:rsidRDefault="001061C6" w:rsidP="00F164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21" w:type="pct"/>
            <w:vAlign w:val="center"/>
          </w:tcPr>
          <w:p w14:paraId="6D8FA348" w14:textId="0D786DEF" w:rsidR="001061C6" w:rsidRPr="00F01A94" w:rsidRDefault="001061C6" w:rsidP="00F164A5">
            <w:pPr>
              <w:jc w:val="center"/>
              <w:rPr>
                <w:rFonts w:ascii="Times New Roman" w:eastAsia="Times New Roman" w:hAnsi="Times New Roman" w:cs="Times New Roman"/>
                <w:b/>
                <w:lang w:eastAsia="ru-RU"/>
              </w:rPr>
            </w:pPr>
            <w:r w:rsidRPr="00F01A94">
              <w:rPr>
                <w:rFonts w:ascii="Times New Roman" w:eastAsia="Times New Roman" w:hAnsi="Times New Roman" w:cs="Times New Roman"/>
                <w:b/>
                <w:lang w:eastAsia="ru-RU"/>
              </w:rPr>
              <w:t>х</w:t>
            </w:r>
          </w:p>
        </w:tc>
        <w:tc>
          <w:tcPr>
            <w:tcW w:w="295" w:type="pct"/>
            <w:vAlign w:val="center"/>
          </w:tcPr>
          <w:p w14:paraId="3A77EB68" w14:textId="013F6327" w:rsidR="001061C6" w:rsidRPr="00F01A94" w:rsidRDefault="001061C6" w:rsidP="00F164A5">
            <w:pPr>
              <w:jc w:val="center"/>
              <w:rPr>
                <w:rFonts w:ascii="Times New Roman" w:eastAsia="Times New Roman" w:hAnsi="Times New Roman" w:cs="Times New Roman"/>
                <w:b/>
                <w:lang w:eastAsia="ru-RU"/>
              </w:rPr>
            </w:pPr>
            <w:r w:rsidRPr="00F01A94">
              <w:rPr>
                <w:rFonts w:ascii="Times New Roman" w:eastAsia="Times New Roman" w:hAnsi="Times New Roman" w:cs="Times New Roman"/>
                <w:b/>
                <w:lang w:eastAsia="ru-RU"/>
              </w:rPr>
              <w:t>х</w:t>
            </w:r>
          </w:p>
        </w:tc>
        <w:tc>
          <w:tcPr>
            <w:tcW w:w="294" w:type="pct"/>
            <w:shd w:val="clear" w:color="auto" w:fill="auto"/>
            <w:vAlign w:val="center"/>
          </w:tcPr>
          <w:p w14:paraId="258EBE23" w14:textId="1851C7BA" w:rsidR="001061C6" w:rsidRPr="00F01A94" w:rsidRDefault="001061C6" w:rsidP="00F164A5">
            <w:pPr>
              <w:jc w:val="center"/>
              <w:rPr>
                <w:rFonts w:ascii="Times New Roman" w:eastAsia="Times New Roman" w:hAnsi="Times New Roman" w:cs="Times New Roman"/>
                <w:b/>
                <w:lang w:eastAsia="ru-RU"/>
              </w:rPr>
            </w:pPr>
            <w:r w:rsidRPr="00F01A94">
              <w:rPr>
                <w:rFonts w:ascii="Times New Roman" w:eastAsia="Times New Roman" w:hAnsi="Times New Roman" w:cs="Times New Roman"/>
                <w:b/>
                <w:lang w:eastAsia="ru-RU"/>
              </w:rPr>
              <w:t>144</w:t>
            </w:r>
          </w:p>
        </w:tc>
        <w:tc>
          <w:tcPr>
            <w:tcW w:w="294" w:type="pct"/>
            <w:shd w:val="clear" w:color="auto" w:fill="auto"/>
            <w:vAlign w:val="center"/>
          </w:tcPr>
          <w:p w14:paraId="702117E2" w14:textId="6B2F1BE4" w:rsidR="001061C6" w:rsidRPr="00F01A94" w:rsidRDefault="001061C6" w:rsidP="00F164A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335" w:type="pct"/>
          </w:tcPr>
          <w:p w14:paraId="596C192E" w14:textId="09CBB489" w:rsidR="001061C6" w:rsidRPr="00F164A5" w:rsidRDefault="00BB79CB" w:rsidP="00F164A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398" w:type="pct"/>
            <w:shd w:val="clear" w:color="auto" w:fill="auto"/>
            <w:vAlign w:val="center"/>
          </w:tcPr>
          <w:p w14:paraId="5D46499C" w14:textId="10BF54FE" w:rsidR="001061C6" w:rsidRPr="00F164A5" w:rsidRDefault="00BB79CB" w:rsidP="00F164A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bookmarkEnd w:id="21"/>
    </w:tbl>
    <w:p w14:paraId="09A25031" w14:textId="79942AF4"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p w14:paraId="4440CD60" w14:textId="660854C4" w:rsidR="00D44722" w:rsidRDefault="00D44722" w:rsidP="00C63897">
      <w:pPr>
        <w:spacing w:after="200" w:line="276" w:lineRule="auto"/>
        <w:rPr>
          <w:rFonts w:ascii="Times New Roman" w:eastAsia="Times New Roman" w:hAnsi="Times New Roman" w:cs="Times New Roman"/>
          <w:b/>
          <w:i/>
          <w:color w:val="0070C0"/>
          <w:sz w:val="24"/>
          <w:szCs w:val="24"/>
          <w:lang w:eastAsia="ru-RU"/>
        </w:rPr>
      </w:pPr>
    </w:p>
    <w:p w14:paraId="68A8C91A" w14:textId="0B82D351" w:rsidR="001626C6" w:rsidRDefault="001626C6" w:rsidP="00C63897">
      <w:pPr>
        <w:spacing w:after="200" w:line="276" w:lineRule="auto"/>
        <w:rPr>
          <w:rFonts w:ascii="Times New Roman" w:eastAsia="Times New Roman" w:hAnsi="Times New Roman" w:cs="Times New Roman"/>
          <w:b/>
          <w:i/>
          <w:color w:val="0070C0"/>
          <w:sz w:val="24"/>
          <w:szCs w:val="24"/>
          <w:lang w:eastAsia="ru-RU"/>
        </w:rPr>
      </w:pPr>
    </w:p>
    <w:p w14:paraId="0CFF13A1" w14:textId="77777777" w:rsidR="00800426" w:rsidRDefault="00800426">
      <w:pPr>
        <w:rPr>
          <w:rFonts w:ascii="Times New Roman" w:eastAsia="Times New Roman" w:hAnsi="Times New Roman" w:cs="Times New Roman"/>
          <w:b/>
          <w:i/>
          <w:color w:val="0070C0"/>
          <w:sz w:val="24"/>
          <w:szCs w:val="24"/>
          <w:lang w:eastAsia="ru-RU"/>
        </w:rPr>
      </w:pPr>
      <w:bookmarkStart w:id="22" w:name="_Toc150695626"/>
      <w:r>
        <w:rPr>
          <w:rFonts w:ascii="Times New Roman" w:eastAsia="Times New Roman" w:hAnsi="Times New Roman"/>
          <w:bCs/>
          <w:i/>
          <w:color w:val="0070C0"/>
        </w:rPr>
        <w:br w:type="page"/>
      </w:r>
    </w:p>
    <w:p w14:paraId="1119D654" w14:textId="77777777" w:rsidR="00800426" w:rsidRDefault="00800426" w:rsidP="007863C1">
      <w:pPr>
        <w:pStyle w:val="114"/>
        <w:rPr>
          <w:rFonts w:ascii="Times New Roman" w:hAnsi="Times New Roman"/>
        </w:rPr>
        <w:sectPr w:rsidR="00800426" w:rsidSect="001604E7">
          <w:headerReference w:type="even" r:id="rId10"/>
          <w:pgSz w:w="11906" w:h="16838"/>
          <w:pgMar w:top="1134" w:right="567" w:bottom="1134" w:left="1701" w:header="709" w:footer="709" w:gutter="0"/>
          <w:cols w:space="708"/>
          <w:docGrid w:linePitch="360"/>
        </w:sectPr>
      </w:pPr>
    </w:p>
    <w:p w14:paraId="7EC4B882" w14:textId="58500698" w:rsidR="00C63897" w:rsidRPr="00782EFC" w:rsidRDefault="00C63897" w:rsidP="007863C1">
      <w:pPr>
        <w:pStyle w:val="114"/>
        <w:rPr>
          <w:rFonts w:ascii="Times New Roman" w:hAnsi="Times New Roman"/>
        </w:rPr>
      </w:pPr>
      <w:bookmarkStart w:id="23" w:name="_Toc215666042"/>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D33D9D">
        <w:rPr>
          <w:rFonts w:ascii="Times New Roman" w:hAnsi="Times New Roman"/>
        </w:rPr>
        <w:t>С</w:t>
      </w:r>
      <w:r w:rsidRPr="00782EFC">
        <w:rPr>
          <w:rFonts w:ascii="Times New Roman" w:hAnsi="Times New Roman"/>
        </w:rPr>
        <w:t xml:space="preserve">одержание </w:t>
      </w:r>
      <w:bookmarkEnd w:id="22"/>
      <w:r w:rsidR="00782EFC">
        <w:rPr>
          <w:rFonts w:ascii="Times New Roman" w:hAnsi="Times New Roman"/>
        </w:rPr>
        <w:t>профессионального модуля</w:t>
      </w:r>
      <w:bookmarkEnd w:id="23"/>
    </w:p>
    <w:tbl>
      <w:tblPr>
        <w:tblW w:w="51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6749"/>
        <w:gridCol w:w="2177"/>
        <w:gridCol w:w="3455"/>
      </w:tblGrid>
      <w:tr w:rsidR="009C10F7" w:rsidRPr="00A806C4" w14:paraId="3BAD31B6" w14:textId="286F3955" w:rsidTr="004C44FF">
        <w:trPr>
          <w:trHeight w:val="1078"/>
        </w:trPr>
        <w:tc>
          <w:tcPr>
            <w:tcW w:w="951" w:type="pct"/>
            <w:tcBorders>
              <w:top w:val="single" w:sz="4" w:space="0" w:color="auto"/>
              <w:left w:val="single" w:sz="4" w:space="0" w:color="auto"/>
              <w:bottom w:val="single" w:sz="4" w:space="0" w:color="auto"/>
              <w:right w:val="single" w:sz="4" w:space="0" w:color="auto"/>
            </w:tcBorders>
          </w:tcPr>
          <w:p w14:paraId="4DC08777" w14:textId="77777777" w:rsidR="00D33D9D" w:rsidRDefault="00D33D9D" w:rsidP="00CF04B2">
            <w:pPr>
              <w:jc w:val="center"/>
              <w:rPr>
                <w:rFonts w:ascii="Times New Roman" w:hAnsi="Times New Roman"/>
                <w:b/>
                <w:bCs/>
              </w:rPr>
            </w:pPr>
            <w:bookmarkStart w:id="24" w:name="_Toc152334670"/>
          </w:p>
          <w:p w14:paraId="47DE82D1" w14:textId="05B00BC7" w:rsidR="00D33D9D" w:rsidRPr="00A806C4" w:rsidRDefault="00D33D9D" w:rsidP="00CF04B2">
            <w:pPr>
              <w:jc w:val="center"/>
              <w:rPr>
                <w:rFonts w:ascii="Times New Roman" w:hAnsi="Times New Roman"/>
                <w:b/>
                <w:bCs/>
              </w:rPr>
            </w:pPr>
            <w:r w:rsidRPr="00A806C4">
              <w:rPr>
                <w:rFonts w:ascii="Times New Roman" w:hAnsi="Times New Roman"/>
                <w:b/>
                <w:bCs/>
              </w:rPr>
              <w:t>Наименование разделов и тем</w:t>
            </w:r>
          </w:p>
        </w:tc>
        <w:tc>
          <w:tcPr>
            <w:tcW w:w="2207" w:type="pct"/>
            <w:tcBorders>
              <w:top w:val="single" w:sz="4" w:space="0" w:color="auto"/>
              <w:left w:val="single" w:sz="4" w:space="0" w:color="auto"/>
              <w:bottom w:val="single" w:sz="4" w:space="0" w:color="auto"/>
              <w:right w:val="single" w:sz="4" w:space="0" w:color="auto"/>
            </w:tcBorders>
            <w:vAlign w:val="center"/>
          </w:tcPr>
          <w:p w14:paraId="3E4D6F22" w14:textId="3393D971" w:rsidR="00D33D9D" w:rsidRPr="00A806C4" w:rsidRDefault="00D33D9D" w:rsidP="00C511D2">
            <w:pPr>
              <w:suppressAutoHyphens/>
              <w:jc w:val="center"/>
              <w:rPr>
                <w:rFonts w:ascii="Times New Roman" w:hAnsi="Times New Roman"/>
                <w:b/>
                <w:bCs/>
              </w:rPr>
            </w:pPr>
            <w:r>
              <w:rPr>
                <w:rFonts w:ascii="Times New Roman" w:eastAsia="Times New Roman" w:hAnsi="Times New Roman" w:cs="Times New Roman"/>
                <w:b/>
                <w:bCs/>
                <w:lang w:eastAsia="ru-RU"/>
              </w:rPr>
              <w:t>С</w:t>
            </w:r>
            <w:r w:rsidRPr="00C13371">
              <w:rPr>
                <w:rFonts w:ascii="Times New Roman" w:eastAsia="Times New Roman" w:hAnsi="Times New Roman" w:cs="Times New Roman"/>
                <w:b/>
                <w:bCs/>
                <w:lang w:eastAsia="ru-RU"/>
              </w:rPr>
              <w:t>одержание учебного материала, практических и лабораторных занятия</w:t>
            </w:r>
          </w:p>
        </w:tc>
        <w:tc>
          <w:tcPr>
            <w:tcW w:w="712" w:type="pct"/>
            <w:tcBorders>
              <w:top w:val="single" w:sz="4" w:space="0" w:color="auto"/>
              <w:left w:val="single" w:sz="4" w:space="0" w:color="auto"/>
              <w:bottom w:val="single" w:sz="4" w:space="0" w:color="auto"/>
              <w:right w:val="single" w:sz="4" w:space="0" w:color="auto"/>
            </w:tcBorders>
            <w:vAlign w:val="center"/>
          </w:tcPr>
          <w:p w14:paraId="1CD62B89" w14:textId="543382E3" w:rsidR="00D33D9D" w:rsidRDefault="00D33D9D" w:rsidP="00D33D9D">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Объем, ак.ч/ в том числе практической подготовки, ак.ч</w:t>
            </w:r>
          </w:p>
        </w:tc>
        <w:tc>
          <w:tcPr>
            <w:tcW w:w="1130" w:type="pct"/>
            <w:tcBorders>
              <w:top w:val="single" w:sz="4" w:space="0" w:color="auto"/>
              <w:left w:val="single" w:sz="4" w:space="0" w:color="auto"/>
              <w:bottom w:val="single" w:sz="4" w:space="0" w:color="auto"/>
              <w:right w:val="single" w:sz="4" w:space="0" w:color="auto"/>
            </w:tcBorders>
            <w:vAlign w:val="center"/>
          </w:tcPr>
          <w:p w14:paraId="4DF7468D" w14:textId="42CA7FA7" w:rsidR="00D33D9D" w:rsidRPr="009127C0" w:rsidRDefault="00D33D9D" w:rsidP="00D33D9D">
            <w:pPr>
              <w:suppressAutoHyphens/>
              <w:jc w:val="center"/>
              <w:rPr>
                <w:rFonts w:ascii="Times New Roman" w:eastAsia="Times New Roman" w:hAnsi="Times New Roman" w:cs="Times New Roman"/>
                <w:b/>
                <w:bCs/>
                <w:lang w:eastAsia="ru-RU"/>
              </w:rPr>
            </w:pPr>
            <w:r w:rsidRPr="009127C0">
              <w:rPr>
                <w:rFonts w:ascii="Times New Roman" w:eastAsia="Times New Roman" w:hAnsi="Times New Roman" w:cs="Times New Roman"/>
                <w:b/>
                <w:bCs/>
                <w:lang w:eastAsia="ru-RU"/>
              </w:rPr>
              <w:t>Коды компетенций, формированию которых способствует элемент программы</w:t>
            </w:r>
          </w:p>
        </w:tc>
      </w:tr>
      <w:tr w:rsidR="00800426" w:rsidRPr="00A806C4" w14:paraId="3ECAE85A" w14:textId="77777777" w:rsidTr="004C44FF">
        <w:trPr>
          <w:trHeight w:val="339"/>
        </w:trPr>
        <w:tc>
          <w:tcPr>
            <w:tcW w:w="3870" w:type="pct"/>
            <w:gridSpan w:val="3"/>
            <w:tcBorders>
              <w:top w:val="single" w:sz="4" w:space="0" w:color="auto"/>
              <w:left w:val="single" w:sz="4" w:space="0" w:color="auto"/>
              <w:bottom w:val="single" w:sz="4" w:space="0" w:color="auto"/>
              <w:right w:val="single" w:sz="4" w:space="0" w:color="auto"/>
            </w:tcBorders>
          </w:tcPr>
          <w:p w14:paraId="71E3B7D6" w14:textId="2B86C1BE" w:rsidR="00800426" w:rsidRDefault="00800426" w:rsidP="006536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 семестр (</w:t>
            </w:r>
            <w:r w:rsidR="00653659">
              <w:rPr>
                <w:rFonts w:ascii="Times New Roman" w:eastAsia="Times New Roman" w:hAnsi="Times New Roman" w:cs="Times New Roman"/>
                <w:b/>
                <w:bCs/>
                <w:lang w:eastAsia="ru-RU"/>
              </w:rPr>
              <w:t xml:space="preserve">48 </w:t>
            </w:r>
            <w:r w:rsidR="00C4494C">
              <w:rPr>
                <w:rFonts w:ascii="Times New Roman" w:eastAsia="Times New Roman" w:hAnsi="Times New Roman" w:cs="Times New Roman"/>
                <w:b/>
                <w:bCs/>
                <w:lang w:eastAsia="ru-RU"/>
              </w:rPr>
              <w:t xml:space="preserve">ч = </w:t>
            </w:r>
            <w:r w:rsidR="00653659">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4 ч лекции + 34 ч практ. занятия +  6 ч экзамен)</w:t>
            </w:r>
          </w:p>
        </w:tc>
        <w:tc>
          <w:tcPr>
            <w:tcW w:w="1130" w:type="pct"/>
            <w:tcBorders>
              <w:top w:val="single" w:sz="4" w:space="0" w:color="auto"/>
              <w:left w:val="single" w:sz="4" w:space="0" w:color="auto"/>
              <w:bottom w:val="single" w:sz="4" w:space="0" w:color="auto"/>
              <w:right w:val="single" w:sz="4" w:space="0" w:color="auto"/>
            </w:tcBorders>
            <w:vAlign w:val="center"/>
          </w:tcPr>
          <w:p w14:paraId="48109257" w14:textId="77777777" w:rsidR="00800426" w:rsidRPr="009127C0" w:rsidRDefault="00800426" w:rsidP="00D33D9D">
            <w:pPr>
              <w:suppressAutoHyphens/>
              <w:jc w:val="center"/>
              <w:rPr>
                <w:rFonts w:ascii="Times New Roman" w:eastAsia="Times New Roman" w:hAnsi="Times New Roman" w:cs="Times New Roman"/>
                <w:b/>
                <w:bCs/>
                <w:lang w:eastAsia="ru-RU"/>
              </w:rPr>
            </w:pPr>
          </w:p>
        </w:tc>
      </w:tr>
      <w:tr w:rsidR="00D33D9D" w:rsidRPr="00A806C4" w14:paraId="320081C6" w14:textId="225A6372" w:rsidTr="004C44FF">
        <w:trPr>
          <w:trHeight w:val="251"/>
        </w:trPr>
        <w:tc>
          <w:tcPr>
            <w:tcW w:w="3158" w:type="pct"/>
            <w:gridSpan w:val="2"/>
            <w:tcBorders>
              <w:top w:val="single" w:sz="4" w:space="0" w:color="auto"/>
              <w:left w:val="single" w:sz="4" w:space="0" w:color="auto"/>
              <w:bottom w:val="single" w:sz="4" w:space="0" w:color="auto"/>
              <w:right w:val="single" w:sz="4" w:space="0" w:color="auto"/>
            </w:tcBorders>
          </w:tcPr>
          <w:p w14:paraId="7E58DC18" w14:textId="17D77202" w:rsidR="00D33D9D" w:rsidRPr="00A806C4" w:rsidRDefault="00D33D9D" w:rsidP="00CF04B2">
            <w:pPr>
              <w:rPr>
                <w:rFonts w:ascii="Times New Roman" w:hAnsi="Times New Roman"/>
                <w:b/>
                <w:bCs/>
              </w:rPr>
            </w:pPr>
            <w:r w:rsidRPr="00A806C4">
              <w:rPr>
                <w:rFonts w:ascii="Times New Roman" w:hAnsi="Times New Roman"/>
                <w:b/>
              </w:rPr>
              <w:t>Раздел 1. Выполнение основных геодезических работ</w:t>
            </w:r>
          </w:p>
        </w:tc>
        <w:tc>
          <w:tcPr>
            <w:tcW w:w="712" w:type="pct"/>
            <w:tcBorders>
              <w:top w:val="single" w:sz="4" w:space="0" w:color="auto"/>
              <w:left w:val="single" w:sz="4" w:space="0" w:color="auto"/>
              <w:bottom w:val="single" w:sz="4" w:space="0" w:color="auto"/>
              <w:right w:val="single" w:sz="4" w:space="0" w:color="auto"/>
            </w:tcBorders>
            <w:vAlign w:val="center"/>
          </w:tcPr>
          <w:p w14:paraId="3D4443E0" w14:textId="013FFF05" w:rsidR="00D33D9D" w:rsidRPr="00A806C4" w:rsidRDefault="00D33D9D" w:rsidP="00D33D9D">
            <w:pPr>
              <w:jc w:val="center"/>
              <w:rPr>
                <w:rFonts w:ascii="Times New Roman" w:hAnsi="Times New Roman"/>
                <w:b/>
              </w:rPr>
            </w:pPr>
            <w:r>
              <w:rPr>
                <w:rFonts w:ascii="Times New Roman" w:hAnsi="Times New Roman"/>
                <w:b/>
                <w:bCs/>
              </w:rPr>
              <w:t>68/30</w:t>
            </w:r>
          </w:p>
        </w:tc>
        <w:tc>
          <w:tcPr>
            <w:tcW w:w="1130" w:type="pct"/>
            <w:tcBorders>
              <w:top w:val="single" w:sz="4" w:space="0" w:color="auto"/>
              <w:left w:val="single" w:sz="4" w:space="0" w:color="auto"/>
              <w:bottom w:val="single" w:sz="4" w:space="0" w:color="auto"/>
              <w:right w:val="single" w:sz="4" w:space="0" w:color="auto"/>
            </w:tcBorders>
            <w:vAlign w:val="center"/>
          </w:tcPr>
          <w:p w14:paraId="00A5C630" w14:textId="77777777" w:rsidR="00D33D9D" w:rsidRPr="009127C0" w:rsidRDefault="00D33D9D" w:rsidP="00D33D9D">
            <w:pPr>
              <w:jc w:val="center"/>
              <w:rPr>
                <w:rFonts w:ascii="Times New Roman" w:hAnsi="Times New Roman" w:cs="Times New Roman"/>
              </w:rPr>
            </w:pPr>
          </w:p>
        </w:tc>
      </w:tr>
      <w:tr w:rsidR="00D33D9D" w:rsidRPr="00A806C4" w14:paraId="2AE8A6A3" w14:textId="72B0D4A2" w:rsidTr="004C44FF">
        <w:trPr>
          <w:trHeight w:val="454"/>
        </w:trPr>
        <w:tc>
          <w:tcPr>
            <w:tcW w:w="3158" w:type="pct"/>
            <w:gridSpan w:val="2"/>
            <w:tcBorders>
              <w:top w:val="single" w:sz="4" w:space="0" w:color="auto"/>
              <w:left w:val="single" w:sz="4" w:space="0" w:color="auto"/>
              <w:bottom w:val="single" w:sz="4" w:space="0" w:color="auto"/>
              <w:right w:val="single" w:sz="4" w:space="0" w:color="auto"/>
            </w:tcBorders>
          </w:tcPr>
          <w:p w14:paraId="587F68E9" w14:textId="34258749" w:rsidR="00D33D9D" w:rsidRPr="00A806C4" w:rsidRDefault="00D33D9D" w:rsidP="00CF04B2">
            <w:pPr>
              <w:rPr>
                <w:rFonts w:ascii="Times New Roman" w:hAnsi="Times New Roman"/>
                <w:b/>
                <w:bCs/>
              </w:rPr>
            </w:pPr>
            <w:r w:rsidRPr="00A806C4">
              <w:rPr>
                <w:rFonts w:ascii="Times New Roman" w:eastAsia="Calibri" w:hAnsi="Times New Roman"/>
                <w:b/>
                <w:bCs/>
              </w:rPr>
              <w:t>МДК 01.01 Технология</w:t>
            </w:r>
            <w:r w:rsidRPr="00A806C4">
              <w:rPr>
                <w:rFonts w:ascii="Times New Roman" w:hAnsi="Times New Roman"/>
                <w:b/>
              </w:rPr>
              <w:t xml:space="preserve"> геодезических работ</w:t>
            </w:r>
          </w:p>
        </w:tc>
        <w:tc>
          <w:tcPr>
            <w:tcW w:w="712" w:type="pct"/>
            <w:tcBorders>
              <w:top w:val="single" w:sz="4" w:space="0" w:color="auto"/>
              <w:left w:val="single" w:sz="4" w:space="0" w:color="auto"/>
              <w:bottom w:val="single" w:sz="4" w:space="0" w:color="auto"/>
              <w:right w:val="single" w:sz="4" w:space="0" w:color="auto"/>
            </w:tcBorders>
            <w:vAlign w:val="center"/>
          </w:tcPr>
          <w:p w14:paraId="5CA420FC" w14:textId="2409AB74" w:rsidR="00D33D9D" w:rsidRPr="00A806C4" w:rsidRDefault="00D33D9D" w:rsidP="00D33D9D">
            <w:pPr>
              <w:jc w:val="center"/>
              <w:rPr>
                <w:rFonts w:ascii="Times New Roman" w:eastAsia="Calibri" w:hAnsi="Times New Roman"/>
                <w:b/>
                <w:bCs/>
              </w:rPr>
            </w:pPr>
            <w:r>
              <w:rPr>
                <w:rFonts w:ascii="Times New Roman" w:hAnsi="Times New Roman"/>
                <w:b/>
                <w:bCs/>
              </w:rPr>
              <w:t>68/30</w:t>
            </w:r>
          </w:p>
        </w:tc>
        <w:tc>
          <w:tcPr>
            <w:tcW w:w="1130" w:type="pct"/>
            <w:tcBorders>
              <w:top w:val="single" w:sz="4" w:space="0" w:color="auto"/>
              <w:left w:val="single" w:sz="4" w:space="0" w:color="auto"/>
              <w:bottom w:val="single" w:sz="4" w:space="0" w:color="auto"/>
              <w:right w:val="single" w:sz="4" w:space="0" w:color="auto"/>
            </w:tcBorders>
            <w:vAlign w:val="center"/>
          </w:tcPr>
          <w:p w14:paraId="04DA49B6" w14:textId="77777777" w:rsidR="00D33D9D" w:rsidRPr="009127C0" w:rsidRDefault="00D33D9D" w:rsidP="00D33D9D">
            <w:pPr>
              <w:jc w:val="center"/>
              <w:rPr>
                <w:rFonts w:ascii="Times New Roman" w:eastAsia="Calibri" w:hAnsi="Times New Roman" w:cs="Times New Roman"/>
              </w:rPr>
            </w:pPr>
          </w:p>
        </w:tc>
      </w:tr>
      <w:tr w:rsidR="009C10F7" w:rsidRPr="00670FB4" w14:paraId="73B630C9" w14:textId="454A77B3" w:rsidTr="004C44FF">
        <w:tc>
          <w:tcPr>
            <w:tcW w:w="951" w:type="pct"/>
            <w:vMerge w:val="restart"/>
            <w:tcBorders>
              <w:top w:val="single" w:sz="4" w:space="0" w:color="auto"/>
              <w:left w:val="single" w:sz="4" w:space="0" w:color="auto"/>
              <w:right w:val="single" w:sz="4" w:space="0" w:color="auto"/>
            </w:tcBorders>
          </w:tcPr>
          <w:p w14:paraId="3A4D7596" w14:textId="77777777" w:rsidR="00D33D9D" w:rsidRPr="00670FB4" w:rsidRDefault="00D33D9D" w:rsidP="00670FB4">
            <w:pPr>
              <w:rPr>
                <w:rFonts w:ascii="Times New Roman" w:hAnsi="Times New Roman" w:cs="Times New Roman"/>
                <w:b/>
                <w:bCs/>
                <w:sz w:val="24"/>
                <w:szCs w:val="24"/>
              </w:rPr>
            </w:pPr>
            <w:r w:rsidRPr="00670FB4">
              <w:rPr>
                <w:rFonts w:ascii="Times New Roman" w:hAnsi="Times New Roman" w:cs="Times New Roman"/>
                <w:b/>
                <w:bCs/>
                <w:sz w:val="24"/>
                <w:szCs w:val="24"/>
              </w:rPr>
              <w:t xml:space="preserve">Тема 1.1. </w:t>
            </w:r>
            <w:r w:rsidRPr="00670FB4">
              <w:rPr>
                <w:rFonts w:ascii="Times New Roman" w:eastAsia="Calibri" w:hAnsi="Times New Roman" w:cs="Times New Roman"/>
                <w:b/>
                <w:bCs/>
                <w:sz w:val="24"/>
                <w:szCs w:val="24"/>
              </w:rPr>
              <w:t>Способы и производство геодезических разбивочных работ</w:t>
            </w:r>
          </w:p>
        </w:tc>
        <w:tc>
          <w:tcPr>
            <w:tcW w:w="2207" w:type="pct"/>
            <w:tcBorders>
              <w:top w:val="single" w:sz="4" w:space="0" w:color="auto"/>
              <w:left w:val="single" w:sz="4" w:space="0" w:color="auto"/>
              <w:bottom w:val="single" w:sz="4" w:space="0" w:color="auto"/>
              <w:right w:val="single" w:sz="4" w:space="0" w:color="auto"/>
            </w:tcBorders>
          </w:tcPr>
          <w:p w14:paraId="48A4C213" w14:textId="77777777" w:rsidR="00D33D9D" w:rsidRPr="00670FB4" w:rsidRDefault="00D33D9D" w:rsidP="00CF04B2">
            <w:pPr>
              <w:rPr>
                <w:rFonts w:ascii="Times New Roman" w:hAnsi="Times New Roman" w:cs="Times New Roman"/>
                <w:b/>
                <w:bCs/>
                <w:sz w:val="24"/>
                <w:szCs w:val="24"/>
              </w:rPr>
            </w:pPr>
            <w:r w:rsidRPr="00670FB4">
              <w:rPr>
                <w:rFonts w:ascii="Times New Roman" w:hAnsi="Times New Roman" w:cs="Times New Roman"/>
                <w:b/>
                <w:bCs/>
                <w:sz w:val="24"/>
                <w:szCs w:val="24"/>
              </w:rPr>
              <w:t xml:space="preserve">Содержание </w:t>
            </w:r>
          </w:p>
        </w:tc>
        <w:tc>
          <w:tcPr>
            <w:tcW w:w="712" w:type="pct"/>
            <w:tcBorders>
              <w:top w:val="single" w:sz="4" w:space="0" w:color="auto"/>
              <w:left w:val="single" w:sz="4" w:space="0" w:color="auto"/>
              <w:bottom w:val="single" w:sz="4" w:space="0" w:color="auto"/>
              <w:right w:val="single" w:sz="4" w:space="0" w:color="auto"/>
            </w:tcBorders>
            <w:vAlign w:val="center"/>
          </w:tcPr>
          <w:p w14:paraId="4CD8DC21" w14:textId="28AB9C71" w:rsidR="00D33D9D" w:rsidRPr="00670FB4" w:rsidRDefault="004C44FF" w:rsidP="00D33D9D">
            <w:pPr>
              <w:jc w:val="center"/>
              <w:rPr>
                <w:rFonts w:ascii="Times New Roman" w:hAnsi="Times New Roman" w:cs="Times New Roman"/>
                <w:b/>
                <w:bCs/>
                <w:sz w:val="24"/>
                <w:szCs w:val="24"/>
              </w:rPr>
            </w:pPr>
            <w:r>
              <w:rPr>
                <w:rFonts w:ascii="Times New Roman" w:hAnsi="Times New Roman" w:cs="Times New Roman"/>
                <w:b/>
                <w:bCs/>
                <w:sz w:val="24"/>
                <w:szCs w:val="24"/>
              </w:rPr>
              <w:t>20/6</w:t>
            </w:r>
          </w:p>
        </w:tc>
        <w:tc>
          <w:tcPr>
            <w:tcW w:w="1130" w:type="pct"/>
            <w:tcBorders>
              <w:top w:val="single" w:sz="4" w:space="0" w:color="auto"/>
              <w:left w:val="single" w:sz="4" w:space="0" w:color="auto"/>
              <w:bottom w:val="single" w:sz="4" w:space="0" w:color="auto"/>
              <w:right w:val="single" w:sz="4" w:space="0" w:color="auto"/>
            </w:tcBorders>
            <w:vAlign w:val="center"/>
          </w:tcPr>
          <w:p w14:paraId="54DEEACA" w14:textId="77777777" w:rsidR="00D33D9D" w:rsidRPr="00670FB4" w:rsidRDefault="00D33D9D" w:rsidP="00D33D9D">
            <w:pPr>
              <w:jc w:val="center"/>
              <w:rPr>
                <w:rFonts w:ascii="Times New Roman" w:hAnsi="Times New Roman" w:cs="Times New Roman"/>
                <w:sz w:val="24"/>
                <w:szCs w:val="24"/>
              </w:rPr>
            </w:pPr>
          </w:p>
        </w:tc>
      </w:tr>
      <w:tr w:rsidR="00FC3B58" w:rsidRPr="00670FB4" w14:paraId="66637642" w14:textId="06E21C48" w:rsidTr="004C44FF">
        <w:tc>
          <w:tcPr>
            <w:tcW w:w="951" w:type="pct"/>
            <w:vMerge/>
            <w:tcBorders>
              <w:left w:val="single" w:sz="4" w:space="0" w:color="auto"/>
              <w:right w:val="single" w:sz="4" w:space="0" w:color="auto"/>
            </w:tcBorders>
          </w:tcPr>
          <w:p w14:paraId="2F7A7FB7" w14:textId="77777777" w:rsidR="00FC3B58" w:rsidRPr="00670FB4" w:rsidRDefault="00FC3B58" w:rsidP="00CF04B2">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09824A27" w14:textId="77777777" w:rsidR="00FC3B58" w:rsidRPr="00670FB4" w:rsidRDefault="00FC3B58" w:rsidP="00CF04B2">
            <w:pPr>
              <w:suppressAutoHyphens/>
              <w:jc w:val="both"/>
              <w:rPr>
                <w:rFonts w:ascii="Times New Roman" w:hAnsi="Times New Roman" w:cs="Times New Roman"/>
                <w:b/>
                <w:bCs/>
                <w:sz w:val="24"/>
                <w:szCs w:val="24"/>
              </w:rPr>
            </w:pPr>
            <w:r w:rsidRPr="00670FB4">
              <w:rPr>
                <w:rFonts w:ascii="Times New Roman" w:hAnsi="Times New Roman" w:cs="Times New Roman"/>
                <w:sz w:val="24"/>
                <w:szCs w:val="24"/>
              </w:rPr>
              <w:t>Инженерно-геодезические опорные сети</w:t>
            </w:r>
          </w:p>
        </w:tc>
        <w:tc>
          <w:tcPr>
            <w:tcW w:w="712" w:type="pct"/>
            <w:tcBorders>
              <w:top w:val="single" w:sz="4" w:space="0" w:color="auto"/>
              <w:left w:val="single" w:sz="4" w:space="0" w:color="auto"/>
              <w:bottom w:val="single" w:sz="4" w:space="0" w:color="auto"/>
              <w:right w:val="single" w:sz="4" w:space="0" w:color="auto"/>
            </w:tcBorders>
          </w:tcPr>
          <w:p w14:paraId="2B9DF8DC" w14:textId="72FE44D0" w:rsidR="00FC3B58" w:rsidRPr="00670FB4" w:rsidRDefault="00FC3B58" w:rsidP="00D33D9D">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2B63A1EA" w14:textId="362CBB7B" w:rsidR="00FC3B58" w:rsidRPr="00670FB4" w:rsidRDefault="00FC3B58" w:rsidP="004C44FF">
            <w:pPr>
              <w:suppressAutoHyphens/>
              <w:rPr>
                <w:rFonts w:ascii="Times New Roman" w:hAnsi="Times New Roman" w:cs="Times New Roman"/>
                <w:sz w:val="24"/>
                <w:szCs w:val="24"/>
              </w:rPr>
            </w:pPr>
            <w:r w:rsidRPr="00670FB4">
              <w:rPr>
                <w:rFonts w:ascii="Times New Roman" w:hAnsi="Times New Roman" w:cs="Times New Roman"/>
                <w:sz w:val="24"/>
                <w:szCs w:val="24"/>
              </w:rPr>
              <w:t>ОК 01</w:t>
            </w:r>
            <w:r w:rsidR="004C44FF">
              <w:rPr>
                <w:rFonts w:ascii="Times New Roman" w:hAnsi="Times New Roman" w:cs="Times New Roman"/>
                <w:sz w:val="24"/>
                <w:szCs w:val="24"/>
              </w:rPr>
              <w:t>; ОК 04</w:t>
            </w:r>
          </w:p>
        </w:tc>
      </w:tr>
      <w:tr w:rsidR="004C44FF" w:rsidRPr="00670FB4" w14:paraId="0058B0EB" w14:textId="28476AD9" w:rsidTr="004C44FF">
        <w:tc>
          <w:tcPr>
            <w:tcW w:w="951" w:type="pct"/>
            <w:vMerge/>
            <w:tcBorders>
              <w:left w:val="single" w:sz="4" w:space="0" w:color="auto"/>
              <w:right w:val="single" w:sz="4" w:space="0" w:color="auto"/>
            </w:tcBorders>
          </w:tcPr>
          <w:p w14:paraId="10BCB5BE"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29505DA"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Виды геодезических разбивочных работ:</w:t>
            </w:r>
          </w:p>
          <w:p w14:paraId="1A0E4F25"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построение проектного угла;</w:t>
            </w:r>
          </w:p>
          <w:p w14:paraId="31FEF4D7"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построение проектного расстояния;</w:t>
            </w:r>
          </w:p>
          <w:p w14:paraId="1D03B100"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вынос в натуру проектных отметок;</w:t>
            </w:r>
          </w:p>
          <w:p w14:paraId="31AA1F1F" w14:textId="4FBDC5BB"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вынос в натуру отрезка линии заданного уклона;</w:t>
            </w:r>
          </w:p>
          <w:p w14:paraId="422E2BF2" w14:textId="165C2A5E"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разбивка плоскости заданного уклона.</w:t>
            </w:r>
          </w:p>
        </w:tc>
        <w:tc>
          <w:tcPr>
            <w:tcW w:w="712" w:type="pct"/>
            <w:tcBorders>
              <w:top w:val="single" w:sz="4" w:space="0" w:color="auto"/>
              <w:left w:val="single" w:sz="4" w:space="0" w:color="auto"/>
              <w:bottom w:val="single" w:sz="4" w:space="0" w:color="auto"/>
              <w:right w:val="single" w:sz="4" w:space="0" w:color="auto"/>
            </w:tcBorders>
          </w:tcPr>
          <w:p w14:paraId="2B4B99AC" w14:textId="40813BE1" w:rsidR="004C44FF" w:rsidRPr="00670FB4" w:rsidRDefault="004C44FF" w:rsidP="004C44FF">
            <w:pPr>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56DABC54" w14:textId="7F12A4AA" w:rsidR="004C44FF" w:rsidRPr="00670FB4" w:rsidRDefault="004C44FF" w:rsidP="004C44FF">
            <w:pPr>
              <w:rPr>
                <w:rFonts w:ascii="Times New Roman" w:hAnsi="Times New Roman" w:cs="Times New Roman"/>
                <w:sz w:val="24"/>
                <w:szCs w:val="24"/>
              </w:rPr>
            </w:pPr>
            <w:r w:rsidRPr="00EA79AA">
              <w:rPr>
                <w:rFonts w:ascii="Times New Roman" w:hAnsi="Times New Roman" w:cs="Times New Roman"/>
                <w:sz w:val="24"/>
                <w:szCs w:val="24"/>
              </w:rPr>
              <w:t>ОК 01; ОК 04</w:t>
            </w:r>
          </w:p>
        </w:tc>
      </w:tr>
      <w:tr w:rsidR="004C44FF" w:rsidRPr="00670FB4" w14:paraId="6FB958EB" w14:textId="77777777" w:rsidTr="004C44FF">
        <w:tc>
          <w:tcPr>
            <w:tcW w:w="951" w:type="pct"/>
            <w:vMerge/>
            <w:tcBorders>
              <w:left w:val="single" w:sz="4" w:space="0" w:color="auto"/>
              <w:right w:val="single" w:sz="4" w:space="0" w:color="auto"/>
            </w:tcBorders>
          </w:tcPr>
          <w:p w14:paraId="506F7CD4"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6014BC3D" w14:textId="4DB7C6EA"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Нормы и принципы расчета точности разбивочных работ.</w:t>
            </w:r>
          </w:p>
        </w:tc>
        <w:tc>
          <w:tcPr>
            <w:tcW w:w="712" w:type="pct"/>
            <w:tcBorders>
              <w:top w:val="single" w:sz="4" w:space="0" w:color="auto"/>
              <w:left w:val="single" w:sz="4" w:space="0" w:color="auto"/>
              <w:bottom w:val="single" w:sz="4" w:space="0" w:color="auto"/>
              <w:right w:val="single" w:sz="4" w:space="0" w:color="auto"/>
            </w:tcBorders>
          </w:tcPr>
          <w:p w14:paraId="1686473B" w14:textId="6700BAEE" w:rsidR="004C44FF" w:rsidRPr="00670FB4" w:rsidRDefault="004C44FF" w:rsidP="004C44FF">
            <w:pPr>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38675875" w14:textId="104BE566" w:rsidR="004C44FF" w:rsidRPr="00670FB4" w:rsidRDefault="004C44FF" w:rsidP="004C44FF">
            <w:pPr>
              <w:rPr>
                <w:rFonts w:ascii="Times New Roman" w:hAnsi="Times New Roman" w:cs="Times New Roman"/>
                <w:sz w:val="24"/>
                <w:szCs w:val="24"/>
              </w:rPr>
            </w:pPr>
            <w:r w:rsidRPr="00EA79AA">
              <w:rPr>
                <w:rFonts w:ascii="Times New Roman" w:hAnsi="Times New Roman" w:cs="Times New Roman"/>
                <w:sz w:val="24"/>
                <w:szCs w:val="24"/>
              </w:rPr>
              <w:t>ОК 01; ОК 04</w:t>
            </w:r>
          </w:p>
        </w:tc>
      </w:tr>
      <w:tr w:rsidR="004C44FF" w:rsidRPr="00670FB4" w14:paraId="2E702879" w14:textId="77777777" w:rsidTr="004C44FF">
        <w:tc>
          <w:tcPr>
            <w:tcW w:w="951" w:type="pct"/>
            <w:vMerge/>
            <w:tcBorders>
              <w:left w:val="single" w:sz="4" w:space="0" w:color="auto"/>
              <w:right w:val="single" w:sz="4" w:space="0" w:color="auto"/>
            </w:tcBorders>
          </w:tcPr>
          <w:p w14:paraId="66D20F86"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3AA83FD" w14:textId="1993F2DA"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Вынос в натуру проектных углов и длины линий.</w:t>
            </w:r>
          </w:p>
        </w:tc>
        <w:tc>
          <w:tcPr>
            <w:tcW w:w="712" w:type="pct"/>
            <w:tcBorders>
              <w:top w:val="single" w:sz="4" w:space="0" w:color="auto"/>
              <w:left w:val="single" w:sz="4" w:space="0" w:color="auto"/>
              <w:bottom w:val="single" w:sz="4" w:space="0" w:color="auto"/>
              <w:right w:val="single" w:sz="4" w:space="0" w:color="auto"/>
            </w:tcBorders>
          </w:tcPr>
          <w:p w14:paraId="5F96417F" w14:textId="5725B120" w:rsidR="004C44FF" w:rsidRPr="00670FB4" w:rsidRDefault="004C44FF" w:rsidP="004C44FF">
            <w:pPr>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225B9502" w14:textId="4C809360" w:rsidR="004C44FF" w:rsidRPr="00670FB4" w:rsidRDefault="004C44FF" w:rsidP="004C44FF">
            <w:pPr>
              <w:rPr>
                <w:rFonts w:ascii="Times New Roman" w:hAnsi="Times New Roman" w:cs="Times New Roman"/>
                <w:sz w:val="24"/>
                <w:szCs w:val="24"/>
              </w:rPr>
            </w:pPr>
            <w:r w:rsidRPr="00EA79AA">
              <w:rPr>
                <w:rFonts w:ascii="Times New Roman" w:hAnsi="Times New Roman" w:cs="Times New Roman"/>
                <w:sz w:val="24"/>
                <w:szCs w:val="24"/>
              </w:rPr>
              <w:t>ОК 01; ОК 04</w:t>
            </w:r>
          </w:p>
        </w:tc>
      </w:tr>
      <w:tr w:rsidR="004C44FF" w:rsidRPr="00670FB4" w14:paraId="02EE60CD" w14:textId="77777777" w:rsidTr="004C44FF">
        <w:tc>
          <w:tcPr>
            <w:tcW w:w="951" w:type="pct"/>
            <w:vMerge/>
            <w:tcBorders>
              <w:left w:val="single" w:sz="4" w:space="0" w:color="auto"/>
              <w:right w:val="single" w:sz="4" w:space="0" w:color="auto"/>
            </w:tcBorders>
          </w:tcPr>
          <w:p w14:paraId="7086041F"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60590349" w14:textId="35E7BD76"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Вынос в натуру проектных отметок, линий и плоскостей проектного уклона</w:t>
            </w:r>
          </w:p>
        </w:tc>
        <w:tc>
          <w:tcPr>
            <w:tcW w:w="712" w:type="pct"/>
            <w:tcBorders>
              <w:top w:val="single" w:sz="4" w:space="0" w:color="auto"/>
              <w:left w:val="single" w:sz="4" w:space="0" w:color="auto"/>
              <w:bottom w:val="single" w:sz="4" w:space="0" w:color="auto"/>
              <w:right w:val="single" w:sz="4" w:space="0" w:color="auto"/>
            </w:tcBorders>
          </w:tcPr>
          <w:p w14:paraId="51DFE242" w14:textId="7D5D0F26" w:rsidR="004C44FF" w:rsidRPr="00670FB4" w:rsidRDefault="004C44FF" w:rsidP="004C44FF">
            <w:pPr>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14F7D68B" w14:textId="2C2435FC" w:rsidR="004C44FF" w:rsidRPr="00670FB4" w:rsidRDefault="004C44FF" w:rsidP="004C44FF">
            <w:pPr>
              <w:rPr>
                <w:rFonts w:ascii="Times New Roman" w:hAnsi="Times New Roman" w:cs="Times New Roman"/>
                <w:sz w:val="24"/>
                <w:szCs w:val="24"/>
              </w:rPr>
            </w:pPr>
            <w:r w:rsidRPr="00EA79AA">
              <w:rPr>
                <w:rFonts w:ascii="Times New Roman" w:hAnsi="Times New Roman" w:cs="Times New Roman"/>
                <w:sz w:val="24"/>
                <w:szCs w:val="24"/>
              </w:rPr>
              <w:t>ОК 01; ОК 04</w:t>
            </w:r>
          </w:p>
        </w:tc>
      </w:tr>
      <w:tr w:rsidR="004C44FF" w:rsidRPr="00670FB4" w14:paraId="5D780174" w14:textId="2077D6E2" w:rsidTr="004C44FF">
        <w:trPr>
          <w:trHeight w:val="968"/>
        </w:trPr>
        <w:tc>
          <w:tcPr>
            <w:tcW w:w="951" w:type="pct"/>
            <w:vMerge/>
            <w:tcBorders>
              <w:left w:val="single" w:sz="4" w:space="0" w:color="auto"/>
              <w:right w:val="single" w:sz="4" w:space="0" w:color="auto"/>
            </w:tcBorders>
          </w:tcPr>
          <w:p w14:paraId="6587DE37"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864E2B0" w14:textId="68D20B19"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 xml:space="preserve">Способы разбивочных работ: </w:t>
            </w:r>
          </w:p>
          <w:p w14:paraId="415941B8"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способ полярных координат;</w:t>
            </w:r>
          </w:p>
          <w:p w14:paraId="183B0A23"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способ угловых засечек;</w:t>
            </w:r>
          </w:p>
          <w:p w14:paraId="2C008F79"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способ линейных засечек;</w:t>
            </w:r>
          </w:p>
          <w:p w14:paraId="2C8CD59F"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способ створной и створно-линейной засечек;</w:t>
            </w:r>
          </w:p>
          <w:p w14:paraId="31EC053C"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способ прямоугольных координат;</w:t>
            </w:r>
          </w:p>
          <w:p w14:paraId="4691ABC8" w14:textId="77777777" w:rsidR="004C44FF" w:rsidRPr="00670FB4" w:rsidRDefault="004C44FF" w:rsidP="004C44FF">
            <w:pPr>
              <w:suppressAutoHyphens/>
              <w:jc w:val="both"/>
              <w:rPr>
                <w:rFonts w:ascii="Times New Roman" w:hAnsi="Times New Roman" w:cs="Times New Roman"/>
                <w:b/>
                <w:bCs/>
                <w:sz w:val="24"/>
                <w:szCs w:val="24"/>
              </w:rPr>
            </w:pPr>
            <w:r w:rsidRPr="00670FB4">
              <w:rPr>
                <w:rFonts w:ascii="Times New Roman" w:hAnsi="Times New Roman" w:cs="Times New Roman"/>
                <w:sz w:val="24"/>
                <w:szCs w:val="24"/>
              </w:rPr>
              <w:t>способ бокового нивелирования</w:t>
            </w:r>
          </w:p>
        </w:tc>
        <w:tc>
          <w:tcPr>
            <w:tcW w:w="712" w:type="pct"/>
            <w:tcBorders>
              <w:top w:val="single" w:sz="4" w:space="0" w:color="auto"/>
              <w:left w:val="single" w:sz="4" w:space="0" w:color="auto"/>
              <w:bottom w:val="single" w:sz="4" w:space="0" w:color="auto"/>
              <w:right w:val="single" w:sz="4" w:space="0" w:color="auto"/>
            </w:tcBorders>
          </w:tcPr>
          <w:p w14:paraId="293D024F" w14:textId="4F1C4766" w:rsidR="004C44FF" w:rsidRPr="00670FB4" w:rsidRDefault="004C44FF" w:rsidP="004C44FF">
            <w:pPr>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307B52F3" w14:textId="6EF0C6E9" w:rsidR="004C44FF" w:rsidRPr="00670FB4" w:rsidRDefault="004C44FF" w:rsidP="004C44FF">
            <w:pPr>
              <w:rPr>
                <w:rFonts w:ascii="Times New Roman" w:hAnsi="Times New Roman" w:cs="Times New Roman"/>
                <w:sz w:val="24"/>
                <w:szCs w:val="24"/>
              </w:rPr>
            </w:pPr>
            <w:r w:rsidRPr="00EA79AA">
              <w:rPr>
                <w:rFonts w:ascii="Times New Roman" w:hAnsi="Times New Roman" w:cs="Times New Roman"/>
                <w:sz w:val="24"/>
                <w:szCs w:val="24"/>
              </w:rPr>
              <w:t>ОК 01; ОК 04</w:t>
            </w:r>
          </w:p>
        </w:tc>
      </w:tr>
      <w:tr w:rsidR="004C44FF" w:rsidRPr="00670FB4" w14:paraId="53FFAE8C" w14:textId="062A0C9F" w:rsidTr="004C44FF">
        <w:trPr>
          <w:trHeight w:val="967"/>
        </w:trPr>
        <w:tc>
          <w:tcPr>
            <w:tcW w:w="951" w:type="pct"/>
            <w:vMerge/>
            <w:tcBorders>
              <w:left w:val="single" w:sz="4" w:space="0" w:color="auto"/>
              <w:right w:val="single" w:sz="4" w:space="0" w:color="auto"/>
            </w:tcBorders>
          </w:tcPr>
          <w:p w14:paraId="5FDCAB43"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FA3074D" w14:textId="5D00ABB3"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 xml:space="preserve">Общая технология разбивочных работ: </w:t>
            </w:r>
          </w:p>
          <w:p w14:paraId="1C5BE646"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геодезическая подготовка проекта;</w:t>
            </w:r>
          </w:p>
          <w:p w14:paraId="0C9DC1FB"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вынос в натуру главных и основных осей зданий и линейных сооружений;</w:t>
            </w:r>
          </w:p>
          <w:p w14:paraId="1B2776A7" w14:textId="77777777"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sz w:val="24"/>
                <w:szCs w:val="24"/>
              </w:rPr>
              <w:t>закрепление осей сооружения</w:t>
            </w:r>
          </w:p>
        </w:tc>
        <w:tc>
          <w:tcPr>
            <w:tcW w:w="712" w:type="pct"/>
            <w:tcBorders>
              <w:top w:val="single" w:sz="4" w:space="0" w:color="auto"/>
              <w:left w:val="single" w:sz="4" w:space="0" w:color="auto"/>
              <w:bottom w:val="single" w:sz="4" w:space="0" w:color="auto"/>
              <w:right w:val="single" w:sz="4" w:space="0" w:color="auto"/>
            </w:tcBorders>
          </w:tcPr>
          <w:p w14:paraId="04105F09" w14:textId="47BE7E00" w:rsidR="004C44FF" w:rsidRPr="00670FB4" w:rsidRDefault="004C44FF" w:rsidP="004C44FF">
            <w:pPr>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1632E929" w14:textId="2C1B3627" w:rsidR="004C44FF" w:rsidRPr="00670FB4" w:rsidRDefault="004C44FF" w:rsidP="004C44FF">
            <w:pPr>
              <w:rPr>
                <w:rFonts w:ascii="Times New Roman" w:hAnsi="Times New Roman" w:cs="Times New Roman"/>
                <w:sz w:val="24"/>
                <w:szCs w:val="24"/>
              </w:rPr>
            </w:pPr>
            <w:r w:rsidRPr="00EA79AA">
              <w:rPr>
                <w:rFonts w:ascii="Times New Roman" w:hAnsi="Times New Roman" w:cs="Times New Roman"/>
                <w:sz w:val="24"/>
                <w:szCs w:val="24"/>
              </w:rPr>
              <w:t>ОК 01; ОК 04</w:t>
            </w:r>
          </w:p>
        </w:tc>
      </w:tr>
      <w:tr w:rsidR="00FC3B58" w:rsidRPr="00670FB4" w14:paraId="25A8C8F4" w14:textId="3A27829E" w:rsidTr="004C44FF">
        <w:trPr>
          <w:trHeight w:val="533"/>
        </w:trPr>
        <w:tc>
          <w:tcPr>
            <w:tcW w:w="951" w:type="pct"/>
            <w:vMerge/>
            <w:tcBorders>
              <w:left w:val="single" w:sz="4" w:space="0" w:color="auto"/>
              <w:right w:val="single" w:sz="4" w:space="0" w:color="auto"/>
            </w:tcBorders>
          </w:tcPr>
          <w:p w14:paraId="12D80E73" w14:textId="77777777" w:rsidR="00FC3B58" w:rsidRPr="00670FB4" w:rsidRDefault="00FC3B58" w:rsidP="00CF04B2">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05AF003D" w14:textId="77777777" w:rsidR="00FC3B58" w:rsidRPr="00670FB4" w:rsidRDefault="00FC3B58" w:rsidP="00CF04B2">
            <w:pPr>
              <w:suppressAutoHyphens/>
              <w:jc w:val="both"/>
              <w:rPr>
                <w:rFonts w:ascii="Times New Roman" w:hAnsi="Times New Roman" w:cs="Times New Roman"/>
                <w:b/>
                <w:bCs/>
                <w:sz w:val="24"/>
                <w:szCs w:val="24"/>
              </w:rPr>
            </w:pPr>
            <w:r w:rsidRPr="00670FB4">
              <w:rPr>
                <w:rFonts w:ascii="Times New Roman" w:hAnsi="Times New Roman" w:cs="Times New Roman"/>
                <w:b/>
                <w:bCs/>
                <w:sz w:val="24"/>
                <w:szCs w:val="24"/>
              </w:rPr>
              <w:t>В том числе, практических занятий</w:t>
            </w:r>
          </w:p>
        </w:tc>
        <w:tc>
          <w:tcPr>
            <w:tcW w:w="712" w:type="pct"/>
            <w:tcBorders>
              <w:top w:val="single" w:sz="4" w:space="0" w:color="auto"/>
              <w:left w:val="single" w:sz="4" w:space="0" w:color="auto"/>
              <w:bottom w:val="single" w:sz="4" w:space="0" w:color="auto"/>
              <w:right w:val="single" w:sz="4" w:space="0" w:color="auto"/>
            </w:tcBorders>
            <w:vAlign w:val="center"/>
          </w:tcPr>
          <w:p w14:paraId="2E905279" w14:textId="2746BD07" w:rsidR="00FC3B58" w:rsidRPr="00C4494C" w:rsidRDefault="004C44FF" w:rsidP="00D33D9D">
            <w:pPr>
              <w:suppressAutoHyphens/>
              <w:jc w:val="center"/>
              <w:rPr>
                <w:rFonts w:ascii="Times New Roman" w:hAnsi="Times New Roman" w:cs="Times New Roman"/>
                <w:b/>
                <w:bCs/>
                <w:i/>
                <w:sz w:val="24"/>
                <w:szCs w:val="24"/>
              </w:rPr>
            </w:pPr>
            <w:r w:rsidRPr="00C4494C">
              <w:rPr>
                <w:rFonts w:ascii="Times New Roman" w:hAnsi="Times New Roman" w:cs="Times New Roman"/>
                <w:b/>
                <w:bCs/>
                <w:i/>
                <w:sz w:val="24"/>
                <w:szCs w:val="24"/>
              </w:rPr>
              <w:t>6/6</w:t>
            </w:r>
          </w:p>
        </w:tc>
        <w:tc>
          <w:tcPr>
            <w:tcW w:w="1130" w:type="pct"/>
            <w:tcBorders>
              <w:top w:val="single" w:sz="4" w:space="0" w:color="auto"/>
              <w:left w:val="single" w:sz="4" w:space="0" w:color="auto"/>
              <w:bottom w:val="single" w:sz="4" w:space="0" w:color="auto"/>
              <w:right w:val="single" w:sz="4" w:space="0" w:color="auto"/>
            </w:tcBorders>
            <w:vAlign w:val="center"/>
          </w:tcPr>
          <w:p w14:paraId="18CAAE22" w14:textId="77777777" w:rsidR="00FC3B58" w:rsidRPr="00670FB4" w:rsidRDefault="00FC3B58" w:rsidP="00670FB4">
            <w:pPr>
              <w:suppressAutoHyphens/>
              <w:rPr>
                <w:rFonts w:ascii="Times New Roman" w:hAnsi="Times New Roman" w:cs="Times New Roman"/>
                <w:sz w:val="24"/>
                <w:szCs w:val="24"/>
              </w:rPr>
            </w:pPr>
          </w:p>
        </w:tc>
      </w:tr>
      <w:tr w:rsidR="00FC3B58" w:rsidRPr="00670FB4" w14:paraId="53DC620A" w14:textId="328713D0" w:rsidTr="004C44FF">
        <w:trPr>
          <w:trHeight w:val="361"/>
        </w:trPr>
        <w:tc>
          <w:tcPr>
            <w:tcW w:w="951" w:type="pct"/>
            <w:vMerge/>
            <w:tcBorders>
              <w:left w:val="single" w:sz="4" w:space="0" w:color="auto"/>
              <w:right w:val="single" w:sz="4" w:space="0" w:color="auto"/>
            </w:tcBorders>
          </w:tcPr>
          <w:p w14:paraId="5731F33C" w14:textId="77777777" w:rsidR="00FC3B58" w:rsidRPr="00670FB4" w:rsidRDefault="00FC3B58" w:rsidP="00CF04B2">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6FA893B9" w14:textId="77777777" w:rsidR="00800426" w:rsidRDefault="00FC3B58" w:rsidP="00CF04B2">
            <w:pPr>
              <w:suppressAutoHyphens/>
              <w:jc w:val="both"/>
              <w:rPr>
                <w:rFonts w:ascii="Times New Roman" w:hAnsi="Times New Roman" w:cs="Times New Roman"/>
                <w:b/>
                <w:bCs/>
                <w:sz w:val="24"/>
                <w:szCs w:val="24"/>
              </w:rPr>
            </w:pPr>
            <w:r w:rsidRPr="00670FB4">
              <w:rPr>
                <w:rFonts w:ascii="Times New Roman" w:hAnsi="Times New Roman" w:cs="Times New Roman"/>
                <w:b/>
                <w:bCs/>
                <w:sz w:val="24"/>
                <w:szCs w:val="24"/>
              </w:rPr>
              <w:t>Практическое занятие 1</w:t>
            </w:r>
          </w:p>
          <w:p w14:paraId="324D2049" w14:textId="62339358" w:rsidR="00FC3B58" w:rsidRPr="00670FB4" w:rsidRDefault="00FC3B58" w:rsidP="00CF04B2">
            <w:pPr>
              <w:suppressAutoHyphens/>
              <w:jc w:val="both"/>
              <w:rPr>
                <w:rFonts w:ascii="Times New Roman" w:hAnsi="Times New Roman" w:cs="Times New Roman"/>
                <w:sz w:val="24"/>
                <w:szCs w:val="24"/>
              </w:rPr>
            </w:pPr>
            <w:r w:rsidRPr="00670FB4">
              <w:rPr>
                <w:rFonts w:ascii="Times New Roman" w:hAnsi="Times New Roman" w:cs="Times New Roman"/>
                <w:b/>
                <w:bCs/>
                <w:sz w:val="24"/>
                <w:szCs w:val="24"/>
              </w:rPr>
              <w:t xml:space="preserve"> </w:t>
            </w:r>
            <w:r w:rsidRPr="00670FB4">
              <w:rPr>
                <w:rFonts w:ascii="Times New Roman" w:hAnsi="Times New Roman" w:cs="Times New Roman"/>
                <w:sz w:val="24"/>
                <w:szCs w:val="24"/>
              </w:rPr>
              <w:t>Построение схем выноса в натуру проектных углов и длины линий</w:t>
            </w:r>
          </w:p>
        </w:tc>
        <w:tc>
          <w:tcPr>
            <w:tcW w:w="712" w:type="pct"/>
            <w:tcBorders>
              <w:top w:val="single" w:sz="4" w:space="0" w:color="auto"/>
              <w:left w:val="single" w:sz="4" w:space="0" w:color="auto"/>
              <w:bottom w:val="single" w:sz="4" w:space="0" w:color="auto"/>
              <w:right w:val="single" w:sz="4" w:space="0" w:color="auto"/>
            </w:tcBorders>
          </w:tcPr>
          <w:p w14:paraId="54F6F4E9" w14:textId="2E3A2540" w:rsidR="00FC3B58" w:rsidRPr="00670FB4" w:rsidRDefault="00FC3B58" w:rsidP="00D33D9D">
            <w:pPr>
              <w:suppressAutoHyphens/>
              <w:jc w:val="center"/>
              <w:rPr>
                <w:rFonts w:ascii="Times New Roman" w:hAnsi="Times New Roman" w:cs="Times New Roman"/>
                <w:b/>
                <w:bCs/>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030FD4A7" w14:textId="000E0B75" w:rsidR="00FC3B58" w:rsidRPr="00670FB4" w:rsidRDefault="00FC3B58" w:rsidP="004C44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670FB4">
              <w:rPr>
                <w:rFonts w:ascii="Times New Roman" w:hAnsi="Times New Roman" w:cs="Times New Roman"/>
                <w:sz w:val="24"/>
                <w:szCs w:val="24"/>
              </w:rPr>
              <w:t>ОК 02; ОК 03;</w:t>
            </w:r>
            <w:r w:rsidR="004C44FF">
              <w:rPr>
                <w:rFonts w:ascii="Times New Roman" w:hAnsi="Times New Roman" w:cs="Times New Roman"/>
                <w:sz w:val="24"/>
                <w:szCs w:val="24"/>
              </w:rPr>
              <w:t xml:space="preserve"> </w:t>
            </w:r>
            <w:r w:rsidRPr="00670FB4">
              <w:rPr>
                <w:rFonts w:ascii="Times New Roman" w:hAnsi="Times New Roman" w:cs="Times New Roman"/>
                <w:sz w:val="24"/>
                <w:szCs w:val="24"/>
              </w:rPr>
              <w:t>ПК 1.2; ПК 1.3</w:t>
            </w:r>
          </w:p>
        </w:tc>
      </w:tr>
      <w:tr w:rsidR="004C44FF" w:rsidRPr="00670FB4" w14:paraId="385068E4" w14:textId="115DC617" w:rsidTr="004C44FF">
        <w:tc>
          <w:tcPr>
            <w:tcW w:w="951" w:type="pct"/>
            <w:vMerge/>
            <w:tcBorders>
              <w:left w:val="single" w:sz="4" w:space="0" w:color="auto"/>
              <w:bottom w:val="single" w:sz="4" w:space="0" w:color="auto"/>
              <w:right w:val="single" w:sz="4" w:space="0" w:color="auto"/>
            </w:tcBorders>
          </w:tcPr>
          <w:p w14:paraId="48AA0B73"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vAlign w:val="bottom"/>
          </w:tcPr>
          <w:p w14:paraId="21D4F118" w14:textId="77EAEB36" w:rsidR="004C44FF" w:rsidRDefault="004C44FF" w:rsidP="004C44FF">
            <w:pPr>
              <w:suppressAutoHyphens/>
              <w:rPr>
                <w:rFonts w:ascii="Times New Roman" w:hAnsi="Times New Roman" w:cs="Times New Roman"/>
                <w:b/>
                <w:bCs/>
                <w:sz w:val="24"/>
                <w:szCs w:val="24"/>
              </w:rPr>
            </w:pPr>
            <w:r w:rsidRPr="00670FB4">
              <w:rPr>
                <w:rFonts w:ascii="Times New Roman" w:hAnsi="Times New Roman" w:cs="Times New Roman"/>
                <w:b/>
                <w:bCs/>
                <w:sz w:val="24"/>
                <w:szCs w:val="24"/>
              </w:rPr>
              <w:t>Практическое занятие 2</w:t>
            </w:r>
            <w:r>
              <w:rPr>
                <w:rFonts w:ascii="Times New Roman" w:hAnsi="Times New Roman" w:cs="Times New Roman"/>
                <w:b/>
                <w:bCs/>
                <w:sz w:val="24"/>
                <w:szCs w:val="24"/>
              </w:rPr>
              <w:t>-3</w:t>
            </w:r>
          </w:p>
          <w:p w14:paraId="3E86113F" w14:textId="22368D3C"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b/>
                <w:bCs/>
                <w:sz w:val="24"/>
                <w:szCs w:val="24"/>
              </w:rPr>
              <w:t xml:space="preserve"> </w:t>
            </w:r>
            <w:r w:rsidRPr="00670FB4">
              <w:rPr>
                <w:rFonts w:ascii="Times New Roman" w:hAnsi="Times New Roman" w:cs="Times New Roman"/>
                <w:spacing w:val="-4"/>
                <w:sz w:val="24"/>
                <w:szCs w:val="24"/>
              </w:rPr>
              <w:t>Построение схем выноса в натуру проектных отметок, линий и плоскостей проектного уклона</w:t>
            </w:r>
          </w:p>
        </w:tc>
        <w:tc>
          <w:tcPr>
            <w:tcW w:w="712" w:type="pct"/>
            <w:tcBorders>
              <w:top w:val="single" w:sz="4" w:space="0" w:color="auto"/>
              <w:left w:val="single" w:sz="4" w:space="0" w:color="auto"/>
              <w:bottom w:val="single" w:sz="4" w:space="0" w:color="auto"/>
              <w:right w:val="single" w:sz="4" w:space="0" w:color="auto"/>
            </w:tcBorders>
          </w:tcPr>
          <w:p w14:paraId="261CB469" w14:textId="59EB28F8" w:rsidR="004C44FF" w:rsidRPr="00670FB4" w:rsidRDefault="004C44FF" w:rsidP="004C44FF">
            <w:pPr>
              <w:suppressAutoHyphens/>
              <w:jc w:val="center"/>
              <w:rPr>
                <w:rFonts w:ascii="Times New Roman" w:hAnsi="Times New Roman" w:cs="Times New Roman"/>
                <w:b/>
                <w:bCs/>
                <w:sz w:val="24"/>
                <w:szCs w:val="24"/>
              </w:rPr>
            </w:pPr>
            <w:r w:rsidRPr="00670FB4">
              <w:rPr>
                <w:rFonts w:ascii="Times New Roman" w:hAnsi="Times New Roman" w:cs="Times New Roman"/>
                <w:sz w:val="24"/>
                <w:szCs w:val="24"/>
              </w:rPr>
              <w:t>4 / 4</w:t>
            </w:r>
          </w:p>
        </w:tc>
        <w:tc>
          <w:tcPr>
            <w:tcW w:w="1130" w:type="pct"/>
            <w:tcBorders>
              <w:top w:val="single" w:sz="4" w:space="0" w:color="auto"/>
              <w:left w:val="single" w:sz="4" w:space="0" w:color="auto"/>
              <w:bottom w:val="single" w:sz="4" w:space="0" w:color="auto"/>
              <w:right w:val="single" w:sz="4" w:space="0" w:color="auto"/>
            </w:tcBorders>
          </w:tcPr>
          <w:p w14:paraId="55851568" w14:textId="38692086" w:rsidR="004C44FF" w:rsidRPr="00670FB4" w:rsidRDefault="004C44FF" w:rsidP="004C44FF">
            <w:pPr>
              <w:suppressAutoHyphens/>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FC3B58" w:rsidRPr="00670FB4" w14:paraId="2690DA29" w14:textId="6D931856" w:rsidTr="004C44FF">
        <w:trPr>
          <w:trHeight w:val="461"/>
        </w:trPr>
        <w:tc>
          <w:tcPr>
            <w:tcW w:w="951" w:type="pct"/>
            <w:vMerge w:val="restart"/>
            <w:tcBorders>
              <w:top w:val="single" w:sz="4" w:space="0" w:color="auto"/>
              <w:left w:val="single" w:sz="4" w:space="0" w:color="auto"/>
              <w:right w:val="single" w:sz="4" w:space="0" w:color="auto"/>
            </w:tcBorders>
          </w:tcPr>
          <w:p w14:paraId="7FD4C5D8" w14:textId="77777777" w:rsidR="00FC3B58" w:rsidRPr="00670FB4" w:rsidRDefault="00FC3B58" w:rsidP="00CF04B2">
            <w:pPr>
              <w:rPr>
                <w:rFonts w:ascii="Times New Roman" w:hAnsi="Times New Roman" w:cs="Times New Roman"/>
                <w:b/>
                <w:bCs/>
                <w:sz w:val="24"/>
                <w:szCs w:val="24"/>
              </w:rPr>
            </w:pPr>
            <w:r w:rsidRPr="00670FB4">
              <w:rPr>
                <w:rFonts w:ascii="Times New Roman" w:hAnsi="Times New Roman" w:cs="Times New Roman"/>
                <w:b/>
                <w:bCs/>
                <w:sz w:val="24"/>
                <w:szCs w:val="24"/>
              </w:rPr>
              <w:t xml:space="preserve">Тема 1.2. </w:t>
            </w:r>
            <w:r w:rsidRPr="00670FB4">
              <w:rPr>
                <w:rFonts w:ascii="Times New Roman" w:eastAsia="Calibri" w:hAnsi="Times New Roman" w:cs="Times New Roman"/>
                <w:b/>
                <w:bCs/>
                <w:sz w:val="24"/>
                <w:szCs w:val="24"/>
              </w:rPr>
              <w:t>Геодезические работы при изысканиях, строительстве и эксплуатации железных дорог</w:t>
            </w:r>
            <w:r w:rsidRPr="00670FB4">
              <w:rPr>
                <w:rFonts w:ascii="Times New Roman" w:hAnsi="Times New Roman" w:cs="Times New Roman"/>
                <w:b/>
                <w:bCs/>
                <w:sz w:val="24"/>
                <w:szCs w:val="24"/>
              </w:rPr>
              <w:t xml:space="preserve"> </w:t>
            </w:r>
          </w:p>
        </w:tc>
        <w:tc>
          <w:tcPr>
            <w:tcW w:w="2207" w:type="pct"/>
            <w:tcBorders>
              <w:top w:val="single" w:sz="4" w:space="0" w:color="auto"/>
              <w:left w:val="single" w:sz="4" w:space="0" w:color="auto"/>
              <w:bottom w:val="single" w:sz="4" w:space="0" w:color="auto"/>
              <w:right w:val="single" w:sz="4" w:space="0" w:color="auto"/>
            </w:tcBorders>
          </w:tcPr>
          <w:p w14:paraId="20B6F990" w14:textId="77777777" w:rsidR="00FC3B58" w:rsidRPr="00670FB4" w:rsidRDefault="00FC3B58" w:rsidP="00CF04B2">
            <w:pPr>
              <w:suppressAutoHyphens/>
              <w:rPr>
                <w:rFonts w:ascii="Times New Roman" w:hAnsi="Times New Roman" w:cs="Times New Roman"/>
                <w:b/>
                <w:bCs/>
                <w:sz w:val="24"/>
                <w:szCs w:val="24"/>
              </w:rPr>
            </w:pPr>
            <w:r w:rsidRPr="00670FB4">
              <w:rPr>
                <w:rFonts w:ascii="Times New Roman" w:hAnsi="Times New Roman" w:cs="Times New Roman"/>
                <w:b/>
                <w:bCs/>
                <w:sz w:val="24"/>
                <w:szCs w:val="24"/>
              </w:rPr>
              <w:t xml:space="preserve">Содержание </w:t>
            </w:r>
          </w:p>
        </w:tc>
        <w:tc>
          <w:tcPr>
            <w:tcW w:w="712" w:type="pct"/>
            <w:tcBorders>
              <w:top w:val="single" w:sz="4" w:space="0" w:color="auto"/>
              <w:left w:val="single" w:sz="4" w:space="0" w:color="auto"/>
              <w:bottom w:val="single" w:sz="4" w:space="0" w:color="auto"/>
              <w:right w:val="single" w:sz="4" w:space="0" w:color="auto"/>
            </w:tcBorders>
            <w:vAlign w:val="center"/>
          </w:tcPr>
          <w:p w14:paraId="1A7C5D1A" w14:textId="083A1ED1" w:rsidR="00FC3B58" w:rsidRPr="00670FB4" w:rsidRDefault="00EC3F14" w:rsidP="00D33D9D">
            <w:pPr>
              <w:suppressAutoHyphens/>
              <w:jc w:val="center"/>
              <w:rPr>
                <w:rFonts w:ascii="Times New Roman" w:hAnsi="Times New Roman" w:cs="Times New Roman"/>
                <w:b/>
                <w:bCs/>
                <w:sz w:val="24"/>
                <w:szCs w:val="24"/>
              </w:rPr>
            </w:pPr>
            <w:r>
              <w:rPr>
                <w:rFonts w:ascii="Times New Roman" w:hAnsi="Times New Roman" w:cs="Times New Roman"/>
                <w:b/>
                <w:bCs/>
                <w:sz w:val="24"/>
                <w:szCs w:val="24"/>
              </w:rPr>
              <w:t>36/28</w:t>
            </w:r>
          </w:p>
        </w:tc>
        <w:tc>
          <w:tcPr>
            <w:tcW w:w="1130" w:type="pct"/>
            <w:tcBorders>
              <w:top w:val="single" w:sz="4" w:space="0" w:color="auto"/>
              <w:left w:val="single" w:sz="4" w:space="0" w:color="auto"/>
              <w:bottom w:val="single" w:sz="4" w:space="0" w:color="auto"/>
              <w:right w:val="single" w:sz="4" w:space="0" w:color="auto"/>
            </w:tcBorders>
            <w:vAlign w:val="center"/>
          </w:tcPr>
          <w:p w14:paraId="3F19881D" w14:textId="77777777" w:rsidR="00FC3B58" w:rsidRPr="00670FB4" w:rsidRDefault="00FC3B58" w:rsidP="00D33D9D">
            <w:pPr>
              <w:suppressAutoHyphens/>
              <w:jc w:val="center"/>
              <w:rPr>
                <w:rFonts w:ascii="Times New Roman" w:hAnsi="Times New Roman" w:cs="Times New Roman"/>
                <w:sz w:val="24"/>
                <w:szCs w:val="24"/>
              </w:rPr>
            </w:pPr>
          </w:p>
        </w:tc>
      </w:tr>
      <w:tr w:rsidR="004C44FF" w:rsidRPr="00670FB4" w14:paraId="103A2E14" w14:textId="51879787" w:rsidTr="004C44FF">
        <w:tc>
          <w:tcPr>
            <w:tcW w:w="951" w:type="pct"/>
            <w:vMerge/>
            <w:tcBorders>
              <w:left w:val="single" w:sz="4" w:space="0" w:color="auto"/>
              <w:right w:val="single" w:sz="4" w:space="0" w:color="auto"/>
            </w:tcBorders>
          </w:tcPr>
          <w:p w14:paraId="1E0E305C"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1620E9E" w14:textId="77777777" w:rsidR="004C44FF" w:rsidRPr="00670FB4" w:rsidRDefault="004C44FF" w:rsidP="004C44FF">
            <w:pPr>
              <w:rPr>
                <w:rFonts w:ascii="Times New Roman" w:hAnsi="Times New Roman" w:cs="Times New Roman"/>
                <w:b/>
                <w:sz w:val="24"/>
                <w:szCs w:val="24"/>
              </w:rPr>
            </w:pPr>
            <w:r w:rsidRPr="00670FB4">
              <w:rPr>
                <w:rFonts w:ascii="Times New Roman" w:hAnsi="Times New Roman" w:cs="Times New Roman"/>
                <w:b/>
                <w:sz w:val="24"/>
                <w:szCs w:val="24"/>
              </w:rPr>
              <w:t>Геодезические работы при изысканиях железных дорог</w:t>
            </w:r>
          </w:p>
          <w:p w14:paraId="49D78B08" w14:textId="77777777"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Полевые изыскательские работы:</w:t>
            </w:r>
          </w:p>
          <w:p w14:paraId="6CFD7E41" w14:textId="77777777"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прокладка теодолитно-нивелирного хода трассы;</w:t>
            </w:r>
          </w:p>
          <w:p w14:paraId="1162A3FF" w14:textId="6918D7D1"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разбивка пикетажа и съемка полосы местности вдоль трассы;</w:t>
            </w:r>
          </w:p>
        </w:tc>
        <w:tc>
          <w:tcPr>
            <w:tcW w:w="712" w:type="pct"/>
            <w:tcBorders>
              <w:top w:val="single" w:sz="4" w:space="0" w:color="auto"/>
              <w:left w:val="single" w:sz="4" w:space="0" w:color="auto"/>
              <w:bottom w:val="single" w:sz="4" w:space="0" w:color="auto"/>
              <w:right w:val="single" w:sz="4" w:space="0" w:color="auto"/>
            </w:tcBorders>
          </w:tcPr>
          <w:p w14:paraId="69F23FEA" w14:textId="755080E7" w:rsidR="004C44FF" w:rsidRPr="00670FB4" w:rsidRDefault="004C44FF" w:rsidP="004C44FF">
            <w:pPr>
              <w:jc w:val="center"/>
              <w:rPr>
                <w:rFonts w:ascii="Times New Roman" w:hAnsi="Times New Roman" w:cs="Times New Roman"/>
                <w:b/>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59CCEB76" w14:textId="2F827D24" w:rsidR="004C44FF" w:rsidRPr="00670FB4" w:rsidRDefault="004C44FF" w:rsidP="004C44FF">
            <w:pPr>
              <w:rPr>
                <w:rFonts w:ascii="Times New Roman" w:hAnsi="Times New Roman" w:cs="Times New Roman"/>
                <w:sz w:val="24"/>
                <w:szCs w:val="24"/>
              </w:rPr>
            </w:pPr>
            <w:r w:rsidRPr="00943528">
              <w:rPr>
                <w:rFonts w:ascii="Times New Roman" w:hAnsi="Times New Roman" w:cs="Times New Roman"/>
                <w:sz w:val="24"/>
                <w:szCs w:val="24"/>
              </w:rPr>
              <w:t>ОК 01; ОК 04</w:t>
            </w:r>
          </w:p>
        </w:tc>
      </w:tr>
      <w:tr w:rsidR="004C44FF" w:rsidRPr="00670FB4" w14:paraId="159F6E8D" w14:textId="77777777" w:rsidTr="004C44FF">
        <w:tc>
          <w:tcPr>
            <w:tcW w:w="951" w:type="pct"/>
            <w:vMerge/>
            <w:tcBorders>
              <w:left w:val="single" w:sz="4" w:space="0" w:color="auto"/>
              <w:right w:val="single" w:sz="4" w:space="0" w:color="auto"/>
            </w:tcBorders>
          </w:tcPr>
          <w:p w14:paraId="768E9540"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5DC290CF" w14:textId="4E54CD8B"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Круговые и переходные кривые;</w:t>
            </w:r>
          </w:p>
          <w:p w14:paraId="0C3A4A64" w14:textId="77777777"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нивелирование трассы и поперечников;</w:t>
            </w:r>
          </w:p>
          <w:p w14:paraId="5700AFD6" w14:textId="3344951A" w:rsidR="004C44FF" w:rsidRPr="00670FB4" w:rsidRDefault="004C44FF" w:rsidP="004C44FF">
            <w:pPr>
              <w:rPr>
                <w:rFonts w:ascii="Times New Roman" w:hAnsi="Times New Roman" w:cs="Times New Roman"/>
                <w:b/>
                <w:sz w:val="24"/>
                <w:szCs w:val="24"/>
              </w:rPr>
            </w:pPr>
            <w:r w:rsidRPr="00670FB4">
              <w:rPr>
                <w:rFonts w:ascii="Times New Roman" w:hAnsi="Times New Roman" w:cs="Times New Roman"/>
                <w:sz w:val="24"/>
                <w:szCs w:val="24"/>
              </w:rPr>
              <w:t>построение продольного профиля трассы и поперечников</w:t>
            </w:r>
          </w:p>
        </w:tc>
        <w:tc>
          <w:tcPr>
            <w:tcW w:w="712" w:type="pct"/>
            <w:tcBorders>
              <w:top w:val="single" w:sz="4" w:space="0" w:color="auto"/>
              <w:left w:val="single" w:sz="4" w:space="0" w:color="auto"/>
              <w:bottom w:val="single" w:sz="4" w:space="0" w:color="auto"/>
              <w:right w:val="single" w:sz="4" w:space="0" w:color="auto"/>
            </w:tcBorders>
          </w:tcPr>
          <w:p w14:paraId="50667AAF" w14:textId="63B3B58A" w:rsidR="004C44FF" w:rsidRPr="00670FB4" w:rsidRDefault="004C44FF" w:rsidP="004C44FF">
            <w:pPr>
              <w:jc w:val="center"/>
              <w:rPr>
                <w:rFonts w:ascii="Times New Roman" w:hAnsi="Times New Roman" w:cs="Times New Roman"/>
                <w:b/>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067D7288" w14:textId="0954FB7E" w:rsidR="004C44FF" w:rsidRPr="00670FB4" w:rsidRDefault="004C44FF" w:rsidP="004C44FF">
            <w:pPr>
              <w:rPr>
                <w:rFonts w:ascii="Times New Roman" w:hAnsi="Times New Roman" w:cs="Times New Roman"/>
                <w:sz w:val="24"/>
                <w:szCs w:val="24"/>
              </w:rPr>
            </w:pPr>
            <w:r w:rsidRPr="00943528">
              <w:rPr>
                <w:rFonts w:ascii="Times New Roman" w:hAnsi="Times New Roman" w:cs="Times New Roman"/>
                <w:sz w:val="24"/>
                <w:szCs w:val="24"/>
              </w:rPr>
              <w:t>ОК 01; ОК 04</w:t>
            </w:r>
          </w:p>
        </w:tc>
      </w:tr>
      <w:tr w:rsidR="004C44FF" w:rsidRPr="00670FB4" w14:paraId="72A7BC3E" w14:textId="2571EA68" w:rsidTr="004C44FF">
        <w:trPr>
          <w:trHeight w:hRule="exact" w:val="312"/>
        </w:trPr>
        <w:tc>
          <w:tcPr>
            <w:tcW w:w="951" w:type="pct"/>
            <w:vMerge/>
            <w:tcBorders>
              <w:left w:val="single" w:sz="4" w:space="0" w:color="auto"/>
              <w:right w:val="single" w:sz="4" w:space="0" w:color="auto"/>
            </w:tcBorders>
          </w:tcPr>
          <w:p w14:paraId="230670D6"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492384BA" w14:textId="7777777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Восстановление дорожной трассы и</w:t>
            </w:r>
            <w:r w:rsidRPr="00670FB4">
              <w:rPr>
                <w:rFonts w:ascii="Times New Roman" w:hAnsi="Times New Roman" w:cs="Times New Roman"/>
                <w:i/>
                <w:sz w:val="24"/>
                <w:szCs w:val="24"/>
              </w:rPr>
              <w:t xml:space="preserve"> </w:t>
            </w:r>
            <w:r w:rsidRPr="00670FB4">
              <w:rPr>
                <w:rFonts w:ascii="Times New Roman" w:hAnsi="Times New Roman" w:cs="Times New Roman"/>
                <w:sz w:val="24"/>
                <w:szCs w:val="24"/>
              </w:rPr>
              <w:t>детальная разбивка кривых</w:t>
            </w:r>
          </w:p>
        </w:tc>
        <w:tc>
          <w:tcPr>
            <w:tcW w:w="712" w:type="pct"/>
            <w:tcBorders>
              <w:top w:val="single" w:sz="4" w:space="0" w:color="auto"/>
              <w:left w:val="single" w:sz="4" w:space="0" w:color="auto"/>
              <w:bottom w:val="single" w:sz="4" w:space="0" w:color="auto"/>
              <w:right w:val="single" w:sz="4" w:space="0" w:color="auto"/>
            </w:tcBorders>
          </w:tcPr>
          <w:p w14:paraId="26FB4AF7" w14:textId="36361A75"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1E3A57C6" w14:textId="7A488D58" w:rsidR="004C44FF" w:rsidRPr="00670FB4" w:rsidRDefault="004C44FF" w:rsidP="004C44FF">
            <w:pPr>
              <w:suppressAutoHyphens/>
              <w:rPr>
                <w:rFonts w:ascii="Times New Roman" w:hAnsi="Times New Roman" w:cs="Times New Roman"/>
                <w:sz w:val="24"/>
                <w:szCs w:val="24"/>
              </w:rPr>
            </w:pPr>
            <w:r w:rsidRPr="00943528">
              <w:rPr>
                <w:rFonts w:ascii="Times New Roman" w:hAnsi="Times New Roman" w:cs="Times New Roman"/>
                <w:sz w:val="24"/>
                <w:szCs w:val="24"/>
              </w:rPr>
              <w:t>ОК 01; ОК 04</w:t>
            </w:r>
          </w:p>
        </w:tc>
      </w:tr>
      <w:tr w:rsidR="00670FB4" w:rsidRPr="00670FB4" w14:paraId="4419F07C" w14:textId="77777777" w:rsidTr="004C44FF">
        <w:trPr>
          <w:trHeight w:val="225"/>
        </w:trPr>
        <w:tc>
          <w:tcPr>
            <w:tcW w:w="951" w:type="pct"/>
            <w:vMerge/>
            <w:tcBorders>
              <w:left w:val="single" w:sz="4" w:space="0" w:color="auto"/>
              <w:right w:val="single" w:sz="4" w:space="0" w:color="auto"/>
            </w:tcBorders>
          </w:tcPr>
          <w:p w14:paraId="59C5C615" w14:textId="77777777" w:rsidR="00670FB4" w:rsidRPr="00670FB4" w:rsidRDefault="00670FB4" w:rsidP="00CF04B2">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134CFB2F" w14:textId="5285CF7F" w:rsidR="00670FB4" w:rsidRPr="00670FB4" w:rsidRDefault="00670FB4" w:rsidP="00CF04B2">
            <w:pPr>
              <w:suppressAutoHyphens/>
              <w:rPr>
                <w:rFonts w:ascii="Times New Roman" w:hAnsi="Times New Roman" w:cs="Times New Roman"/>
                <w:b/>
                <w:sz w:val="24"/>
                <w:szCs w:val="24"/>
              </w:rPr>
            </w:pPr>
            <w:r w:rsidRPr="00670FB4">
              <w:rPr>
                <w:rFonts w:ascii="Times New Roman" w:hAnsi="Times New Roman" w:cs="Times New Roman"/>
                <w:b/>
                <w:bCs/>
                <w:sz w:val="24"/>
                <w:szCs w:val="24"/>
              </w:rPr>
              <w:t>В том числе, практических занятий</w:t>
            </w:r>
          </w:p>
        </w:tc>
        <w:tc>
          <w:tcPr>
            <w:tcW w:w="712" w:type="pct"/>
            <w:tcBorders>
              <w:top w:val="single" w:sz="4" w:space="0" w:color="auto"/>
              <w:left w:val="single" w:sz="4" w:space="0" w:color="auto"/>
              <w:bottom w:val="single" w:sz="4" w:space="0" w:color="auto"/>
              <w:right w:val="single" w:sz="4" w:space="0" w:color="auto"/>
            </w:tcBorders>
          </w:tcPr>
          <w:p w14:paraId="0B4D059B" w14:textId="308E9E11" w:rsidR="00670FB4" w:rsidRPr="00EC3F14" w:rsidRDefault="00DA6192" w:rsidP="00D33D9D">
            <w:pPr>
              <w:suppressAutoHyphens/>
              <w:jc w:val="center"/>
              <w:rPr>
                <w:rFonts w:ascii="Times New Roman" w:hAnsi="Times New Roman" w:cs="Times New Roman"/>
                <w:b/>
                <w:sz w:val="24"/>
                <w:szCs w:val="24"/>
              </w:rPr>
            </w:pPr>
            <w:r>
              <w:rPr>
                <w:rFonts w:ascii="Times New Roman" w:hAnsi="Times New Roman" w:cs="Times New Roman"/>
                <w:b/>
                <w:sz w:val="24"/>
                <w:szCs w:val="24"/>
              </w:rPr>
              <w:t>42</w:t>
            </w:r>
            <w:r w:rsidR="00EC3F14">
              <w:rPr>
                <w:rFonts w:ascii="Times New Roman" w:hAnsi="Times New Roman" w:cs="Times New Roman"/>
                <w:b/>
                <w:sz w:val="24"/>
                <w:szCs w:val="24"/>
              </w:rPr>
              <w:t>/28</w:t>
            </w:r>
          </w:p>
        </w:tc>
        <w:tc>
          <w:tcPr>
            <w:tcW w:w="1130" w:type="pct"/>
            <w:tcBorders>
              <w:top w:val="single" w:sz="4" w:space="0" w:color="auto"/>
              <w:left w:val="single" w:sz="4" w:space="0" w:color="auto"/>
              <w:bottom w:val="single" w:sz="4" w:space="0" w:color="auto"/>
              <w:right w:val="single" w:sz="4" w:space="0" w:color="auto"/>
            </w:tcBorders>
          </w:tcPr>
          <w:p w14:paraId="24DCC262" w14:textId="60561A63" w:rsidR="00670FB4" w:rsidRPr="00670FB4" w:rsidRDefault="00670FB4" w:rsidP="00670FB4">
            <w:pPr>
              <w:suppressAutoHyphens/>
              <w:rPr>
                <w:rFonts w:ascii="Times New Roman" w:hAnsi="Times New Roman" w:cs="Times New Roman"/>
                <w:sz w:val="24"/>
                <w:szCs w:val="24"/>
              </w:rPr>
            </w:pPr>
          </w:p>
        </w:tc>
      </w:tr>
      <w:tr w:rsidR="00670FB4" w:rsidRPr="00670FB4" w14:paraId="02F3FF3D" w14:textId="77777777" w:rsidTr="004C44FF">
        <w:trPr>
          <w:trHeight w:val="225"/>
        </w:trPr>
        <w:tc>
          <w:tcPr>
            <w:tcW w:w="951" w:type="pct"/>
            <w:vMerge/>
            <w:tcBorders>
              <w:left w:val="single" w:sz="4" w:space="0" w:color="auto"/>
              <w:right w:val="single" w:sz="4" w:space="0" w:color="auto"/>
            </w:tcBorders>
          </w:tcPr>
          <w:p w14:paraId="29EED39D" w14:textId="77777777" w:rsidR="00670FB4" w:rsidRPr="00670FB4" w:rsidRDefault="00670FB4" w:rsidP="00CF04B2">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0F91A60B" w14:textId="648ECD9B" w:rsidR="00670FB4" w:rsidRPr="00670FB4" w:rsidRDefault="00670FB4" w:rsidP="00670FB4">
            <w:pPr>
              <w:jc w:val="both"/>
              <w:rPr>
                <w:rFonts w:ascii="Times New Roman" w:hAnsi="Times New Roman" w:cs="Times New Roman"/>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sidR="00800426">
              <w:rPr>
                <w:rFonts w:ascii="Times New Roman" w:hAnsi="Times New Roman" w:cs="Times New Roman"/>
                <w:b/>
                <w:sz w:val="24"/>
                <w:szCs w:val="24"/>
              </w:rPr>
              <w:t>4</w:t>
            </w:r>
            <w:r w:rsidRPr="00670FB4">
              <w:rPr>
                <w:rFonts w:ascii="Times New Roman" w:hAnsi="Times New Roman" w:cs="Times New Roman"/>
                <w:sz w:val="24"/>
                <w:szCs w:val="24"/>
              </w:rPr>
              <w:t xml:space="preserve"> </w:t>
            </w:r>
          </w:p>
          <w:p w14:paraId="4A38E8EE" w14:textId="619BB99A" w:rsidR="00670FB4" w:rsidRPr="00670FB4" w:rsidRDefault="00670FB4" w:rsidP="00670FB4">
            <w:pPr>
              <w:suppressAutoHyphens/>
              <w:rPr>
                <w:rFonts w:ascii="Times New Roman" w:hAnsi="Times New Roman" w:cs="Times New Roman"/>
                <w:sz w:val="24"/>
                <w:szCs w:val="24"/>
              </w:rPr>
            </w:pPr>
            <w:r w:rsidRPr="00670FB4">
              <w:rPr>
                <w:rFonts w:ascii="Times New Roman" w:hAnsi="Times New Roman" w:cs="Times New Roman"/>
                <w:sz w:val="24"/>
                <w:szCs w:val="24"/>
              </w:rPr>
              <w:t>Определение элементов кривых и пикетажных значений их главных точек</w:t>
            </w:r>
          </w:p>
        </w:tc>
        <w:tc>
          <w:tcPr>
            <w:tcW w:w="712" w:type="pct"/>
            <w:tcBorders>
              <w:top w:val="single" w:sz="4" w:space="0" w:color="auto"/>
              <w:left w:val="single" w:sz="4" w:space="0" w:color="auto"/>
              <w:bottom w:val="single" w:sz="4" w:space="0" w:color="auto"/>
              <w:right w:val="single" w:sz="4" w:space="0" w:color="auto"/>
            </w:tcBorders>
          </w:tcPr>
          <w:p w14:paraId="044CC376" w14:textId="43A13C04" w:rsidR="00670FB4" w:rsidRPr="00670FB4" w:rsidRDefault="00670FB4" w:rsidP="00D33D9D">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0FF346E9" w14:textId="26C74F9F" w:rsidR="00670FB4" w:rsidRPr="00670FB4" w:rsidRDefault="00670FB4" w:rsidP="004C44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670FB4">
              <w:rPr>
                <w:rFonts w:ascii="Times New Roman" w:hAnsi="Times New Roman" w:cs="Times New Roman"/>
                <w:sz w:val="24"/>
                <w:szCs w:val="24"/>
              </w:rPr>
              <w:t>ОК 02; ОК 03;</w:t>
            </w:r>
            <w:r w:rsidR="004C44FF">
              <w:rPr>
                <w:rFonts w:ascii="Times New Roman" w:hAnsi="Times New Roman" w:cs="Times New Roman"/>
                <w:sz w:val="24"/>
                <w:szCs w:val="24"/>
              </w:rPr>
              <w:t xml:space="preserve"> </w:t>
            </w:r>
            <w:r w:rsidRPr="00670FB4">
              <w:rPr>
                <w:rFonts w:ascii="Times New Roman" w:hAnsi="Times New Roman" w:cs="Times New Roman"/>
                <w:sz w:val="24"/>
                <w:szCs w:val="24"/>
              </w:rPr>
              <w:t>ПК 1.2; ПК 1.3</w:t>
            </w:r>
          </w:p>
        </w:tc>
      </w:tr>
      <w:tr w:rsidR="004C44FF" w:rsidRPr="00670FB4" w14:paraId="0C44CC8B" w14:textId="77777777" w:rsidTr="004C44FF">
        <w:trPr>
          <w:trHeight w:val="225"/>
        </w:trPr>
        <w:tc>
          <w:tcPr>
            <w:tcW w:w="951" w:type="pct"/>
            <w:vMerge/>
            <w:tcBorders>
              <w:left w:val="single" w:sz="4" w:space="0" w:color="auto"/>
              <w:right w:val="single" w:sz="4" w:space="0" w:color="auto"/>
            </w:tcBorders>
          </w:tcPr>
          <w:p w14:paraId="07FFFA3C"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49B691C7" w14:textId="64A4FDCA" w:rsidR="004C44FF" w:rsidRPr="00670FB4" w:rsidRDefault="004C44FF" w:rsidP="004C44FF">
            <w:pPr>
              <w:jc w:val="both"/>
              <w:rPr>
                <w:rFonts w:ascii="Times New Roman" w:hAnsi="Times New Roman" w:cs="Times New Roman"/>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Pr>
                <w:rFonts w:ascii="Times New Roman" w:hAnsi="Times New Roman" w:cs="Times New Roman"/>
                <w:b/>
                <w:sz w:val="24"/>
                <w:szCs w:val="24"/>
              </w:rPr>
              <w:t>5</w:t>
            </w:r>
            <w:r w:rsidRPr="00670FB4">
              <w:rPr>
                <w:rFonts w:ascii="Times New Roman" w:hAnsi="Times New Roman" w:cs="Times New Roman"/>
                <w:sz w:val="24"/>
                <w:szCs w:val="24"/>
              </w:rPr>
              <w:t xml:space="preserve"> </w:t>
            </w:r>
          </w:p>
          <w:p w14:paraId="022F7AF6" w14:textId="7C0350D0" w:rsidR="004C44FF" w:rsidRPr="00670FB4" w:rsidRDefault="004C44FF" w:rsidP="004C44FF">
            <w:pPr>
              <w:suppressAutoHyphens/>
              <w:rPr>
                <w:rFonts w:ascii="Times New Roman" w:hAnsi="Times New Roman" w:cs="Times New Roman"/>
                <w:sz w:val="24"/>
                <w:szCs w:val="24"/>
              </w:rPr>
            </w:pPr>
            <w:r w:rsidRPr="00670FB4">
              <w:rPr>
                <w:rFonts w:ascii="Times New Roman" w:hAnsi="Times New Roman" w:cs="Times New Roman"/>
                <w:sz w:val="24"/>
                <w:szCs w:val="24"/>
              </w:rPr>
              <w:t>Детальная разбивка кривых с построением плана разбивки</w:t>
            </w:r>
          </w:p>
        </w:tc>
        <w:tc>
          <w:tcPr>
            <w:tcW w:w="712" w:type="pct"/>
            <w:tcBorders>
              <w:top w:val="single" w:sz="4" w:space="0" w:color="auto"/>
              <w:left w:val="single" w:sz="4" w:space="0" w:color="auto"/>
              <w:bottom w:val="single" w:sz="4" w:space="0" w:color="auto"/>
              <w:right w:val="single" w:sz="4" w:space="0" w:color="auto"/>
            </w:tcBorders>
          </w:tcPr>
          <w:p w14:paraId="728CD474" w14:textId="20FCC823"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1FBF62FA" w14:textId="1E91E9F0" w:rsidR="004C44FF" w:rsidRPr="00670FB4" w:rsidRDefault="004C44FF" w:rsidP="004C44FF">
            <w:pPr>
              <w:suppressAutoHyphens/>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797EAECC" w14:textId="3F45FF0D" w:rsidTr="004C44FF">
        <w:trPr>
          <w:trHeight w:val="403"/>
        </w:trPr>
        <w:tc>
          <w:tcPr>
            <w:tcW w:w="951" w:type="pct"/>
            <w:vMerge/>
            <w:tcBorders>
              <w:left w:val="single" w:sz="4" w:space="0" w:color="auto"/>
              <w:right w:val="single" w:sz="4" w:space="0" w:color="auto"/>
            </w:tcBorders>
          </w:tcPr>
          <w:p w14:paraId="27ED8D36"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right w:val="single" w:sz="4" w:space="0" w:color="auto"/>
            </w:tcBorders>
          </w:tcPr>
          <w:p w14:paraId="5F4F1FAA" w14:textId="7777777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Разбивка земляного полотна дороги и геодезический контроль при его сооружении</w:t>
            </w:r>
          </w:p>
        </w:tc>
        <w:tc>
          <w:tcPr>
            <w:tcW w:w="712" w:type="pct"/>
            <w:tcBorders>
              <w:top w:val="single" w:sz="4" w:space="0" w:color="auto"/>
              <w:left w:val="single" w:sz="4" w:space="0" w:color="auto"/>
              <w:right w:val="single" w:sz="4" w:space="0" w:color="auto"/>
            </w:tcBorders>
          </w:tcPr>
          <w:p w14:paraId="348DD44E" w14:textId="454D4F1B"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right w:val="single" w:sz="4" w:space="0" w:color="auto"/>
            </w:tcBorders>
          </w:tcPr>
          <w:p w14:paraId="7B56716E" w14:textId="3ADF3E71"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4C44FF" w:rsidRPr="00670FB4" w14:paraId="10B4C5F5" w14:textId="3E4A95C0" w:rsidTr="004C44FF">
        <w:trPr>
          <w:trHeight w:val="225"/>
        </w:trPr>
        <w:tc>
          <w:tcPr>
            <w:tcW w:w="951" w:type="pct"/>
            <w:vMerge/>
            <w:tcBorders>
              <w:left w:val="single" w:sz="4" w:space="0" w:color="auto"/>
              <w:right w:val="single" w:sz="4" w:space="0" w:color="auto"/>
            </w:tcBorders>
          </w:tcPr>
          <w:p w14:paraId="0C04B37C"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B665AC3" w14:textId="7777777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Разбивка и закрепление на местности малых искусственных сооружений</w:t>
            </w:r>
          </w:p>
        </w:tc>
        <w:tc>
          <w:tcPr>
            <w:tcW w:w="712" w:type="pct"/>
            <w:tcBorders>
              <w:top w:val="single" w:sz="4" w:space="0" w:color="auto"/>
              <w:left w:val="single" w:sz="4" w:space="0" w:color="auto"/>
              <w:bottom w:val="single" w:sz="4" w:space="0" w:color="auto"/>
              <w:right w:val="single" w:sz="4" w:space="0" w:color="auto"/>
            </w:tcBorders>
          </w:tcPr>
          <w:p w14:paraId="3C3C6750" w14:textId="69E48EEE"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4E5FCC47" w14:textId="2DE9450D"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4C44FF" w:rsidRPr="00670FB4" w14:paraId="5ED85672" w14:textId="4C2C9E5A" w:rsidTr="004C44FF">
        <w:trPr>
          <w:trHeight w:val="225"/>
        </w:trPr>
        <w:tc>
          <w:tcPr>
            <w:tcW w:w="951" w:type="pct"/>
            <w:vMerge/>
            <w:tcBorders>
              <w:left w:val="single" w:sz="4" w:space="0" w:color="auto"/>
              <w:right w:val="single" w:sz="4" w:space="0" w:color="auto"/>
            </w:tcBorders>
          </w:tcPr>
          <w:p w14:paraId="021AF6B0"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5F7677A1" w14:textId="7777777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Геодезические работы при укладке верхнего строения железнодорожного пути</w:t>
            </w:r>
          </w:p>
        </w:tc>
        <w:tc>
          <w:tcPr>
            <w:tcW w:w="712" w:type="pct"/>
            <w:tcBorders>
              <w:top w:val="single" w:sz="4" w:space="0" w:color="auto"/>
              <w:left w:val="single" w:sz="4" w:space="0" w:color="auto"/>
              <w:bottom w:val="single" w:sz="4" w:space="0" w:color="auto"/>
              <w:right w:val="single" w:sz="4" w:space="0" w:color="auto"/>
            </w:tcBorders>
          </w:tcPr>
          <w:p w14:paraId="5FCD0873" w14:textId="18F9EB6C"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66C3C560" w14:textId="5FD47B24"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4C44FF" w:rsidRPr="00670FB4" w14:paraId="6E7F5C4B" w14:textId="7F77D62D" w:rsidTr="004C44FF">
        <w:trPr>
          <w:trHeight w:val="225"/>
        </w:trPr>
        <w:tc>
          <w:tcPr>
            <w:tcW w:w="951" w:type="pct"/>
            <w:vMerge/>
            <w:tcBorders>
              <w:left w:val="single" w:sz="4" w:space="0" w:color="auto"/>
              <w:right w:val="single" w:sz="4" w:space="0" w:color="auto"/>
            </w:tcBorders>
          </w:tcPr>
          <w:p w14:paraId="2C794708"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43A6BBCC" w14:textId="7777777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Нивелирование поверхности и вертикальная планировка площадки</w:t>
            </w:r>
          </w:p>
        </w:tc>
        <w:tc>
          <w:tcPr>
            <w:tcW w:w="712" w:type="pct"/>
            <w:tcBorders>
              <w:top w:val="single" w:sz="4" w:space="0" w:color="auto"/>
              <w:left w:val="single" w:sz="4" w:space="0" w:color="auto"/>
              <w:bottom w:val="single" w:sz="4" w:space="0" w:color="auto"/>
              <w:right w:val="single" w:sz="4" w:space="0" w:color="auto"/>
            </w:tcBorders>
          </w:tcPr>
          <w:p w14:paraId="7E43C357" w14:textId="18510CAF"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3360888A" w14:textId="08269C5B"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4C44FF" w:rsidRPr="00670FB4" w14:paraId="135E7E00" w14:textId="1962EA48" w:rsidTr="004C44FF">
        <w:trPr>
          <w:trHeight w:val="225"/>
        </w:trPr>
        <w:tc>
          <w:tcPr>
            <w:tcW w:w="951" w:type="pct"/>
            <w:vMerge/>
            <w:tcBorders>
              <w:left w:val="single" w:sz="4" w:space="0" w:color="auto"/>
              <w:right w:val="single" w:sz="4" w:space="0" w:color="auto"/>
            </w:tcBorders>
          </w:tcPr>
          <w:p w14:paraId="2704ABA0"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7938CEB2" w14:textId="7777777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Разбивка путевого развития железнодорожной станции</w:t>
            </w:r>
          </w:p>
        </w:tc>
        <w:tc>
          <w:tcPr>
            <w:tcW w:w="712" w:type="pct"/>
            <w:tcBorders>
              <w:top w:val="single" w:sz="4" w:space="0" w:color="auto"/>
              <w:left w:val="single" w:sz="4" w:space="0" w:color="auto"/>
              <w:bottom w:val="single" w:sz="4" w:space="0" w:color="auto"/>
              <w:right w:val="single" w:sz="4" w:space="0" w:color="auto"/>
            </w:tcBorders>
          </w:tcPr>
          <w:p w14:paraId="75259958" w14:textId="62110155"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02C27EF6" w14:textId="297A01DB"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4C44FF" w:rsidRPr="00670FB4" w14:paraId="5869B089" w14:textId="7A8D5CAF" w:rsidTr="004C44FF">
        <w:trPr>
          <w:trHeight w:val="345"/>
        </w:trPr>
        <w:tc>
          <w:tcPr>
            <w:tcW w:w="951" w:type="pct"/>
            <w:vMerge/>
            <w:tcBorders>
              <w:left w:val="single" w:sz="4" w:space="0" w:color="auto"/>
              <w:right w:val="single" w:sz="4" w:space="0" w:color="auto"/>
            </w:tcBorders>
          </w:tcPr>
          <w:p w14:paraId="2B1478E1"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4B6E1007" w14:textId="76787AD7" w:rsidR="004C44FF" w:rsidRPr="00670FB4" w:rsidRDefault="004C44FF" w:rsidP="004C44FF">
            <w:pPr>
              <w:suppressAutoHyphens/>
              <w:rPr>
                <w:rFonts w:ascii="Times New Roman" w:hAnsi="Times New Roman" w:cs="Times New Roman"/>
                <w:b/>
                <w:bCs/>
                <w:sz w:val="24"/>
                <w:szCs w:val="24"/>
              </w:rPr>
            </w:pPr>
            <w:r w:rsidRPr="00670FB4">
              <w:rPr>
                <w:rFonts w:ascii="Times New Roman" w:hAnsi="Times New Roman" w:cs="Times New Roman"/>
                <w:sz w:val="24"/>
                <w:szCs w:val="24"/>
              </w:rPr>
              <w:t>Геодезические работы при текущем содержании, капитальном и среднем ремонте железнодорожного пути</w:t>
            </w:r>
          </w:p>
        </w:tc>
        <w:tc>
          <w:tcPr>
            <w:tcW w:w="712" w:type="pct"/>
            <w:tcBorders>
              <w:top w:val="single" w:sz="4" w:space="0" w:color="auto"/>
              <w:left w:val="single" w:sz="4" w:space="0" w:color="auto"/>
              <w:bottom w:val="single" w:sz="4" w:space="0" w:color="auto"/>
              <w:right w:val="single" w:sz="4" w:space="0" w:color="auto"/>
            </w:tcBorders>
          </w:tcPr>
          <w:p w14:paraId="38B86B99" w14:textId="516C2571"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1C29A40F" w14:textId="210AEBDB"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4C44FF" w:rsidRPr="00670FB4" w14:paraId="103FEBB4" w14:textId="04878F05" w:rsidTr="004C44FF">
        <w:trPr>
          <w:trHeight w:val="345"/>
        </w:trPr>
        <w:tc>
          <w:tcPr>
            <w:tcW w:w="951" w:type="pct"/>
            <w:vMerge/>
            <w:tcBorders>
              <w:left w:val="single" w:sz="4" w:space="0" w:color="auto"/>
              <w:right w:val="single" w:sz="4" w:space="0" w:color="auto"/>
            </w:tcBorders>
          </w:tcPr>
          <w:p w14:paraId="69A6695C"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024D659" w14:textId="77777777" w:rsidR="004C44FF" w:rsidRPr="00670FB4" w:rsidRDefault="004C44FF" w:rsidP="004C44FF">
            <w:pPr>
              <w:suppressAutoHyphens/>
              <w:rPr>
                <w:rFonts w:ascii="Times New Roman" w:hAnsi="Times New Roman" w:cs="Times New Roman"/>
                <w:sz w:val="24"/>
                <w:szCs w:val="24"/>
              </w:rPr>
            </w:pPr>
            <w:r w:rsidRPr="00670FB4">
              <w:rPr>
                <w:rFonts w:ascii="Times New Roman" w:hAnsi="Times New Roman" w:cs="Times New Roman"/>
                <w:sz w:val="24"/>
                <w:szCs w:val="24"/>
              </w:rPr>
              <w:t>Охрана труда при производстве геодезических работ на железнодорожном транспорте</w:t>
            </w:r>
          </w:p>
        </w:tc>
        <w:tc>
          <w:tcPr>
            <w:tcW w:w="712" w:type="pct"/>
            <w:tcBorders>
              <w:top w:val="single" w:sz="4" w:space="0" w:color="auto"/>
              <w:left w:val="single" w:sz="4" w:space="0" w:color="auto"/>
              <w:bottom w:val="single" w:sz="4" w:space="0" w:color="auto"/>
              <w:right w:val="single" w:sz="4" w:space="0" w:color="auto"/>
            </w:tcBorders>
          </w:tcPr>
          <w:p w14:paraId="4BCA6AE6" w14:textId="10475625" w:rsidR="004C44FF" w:rsidRPr="00670FB4" w:rsidRDefault="004C44FF" w:rsidP="004C44FF">
            <w:pPr>
              <w:suppressAutoHyphens/>
              <w:jc w:val="center"/>
              <w:rPr>
                <w:rFonts w:ascii="Times New Roman" w:hAnsi="Times New Roman" w:cs="Times New Roman"/>
                <w:sz w:val="24"/>
                <w:szCs w:val="24"/>
              </w:rPr>
            </w:pPr>
            <w:r w:rsidRPr="00670FB4">
              <w:rPr>
                <w:rFonts w:ascii="Times New Roman" w:hAnsi="Times New Roman" w:cs="Times New Roman"/>
                <w:sz w:val="24"/>
                <w:szCs w:val="24"/>
              </w:rPr>
              <w:t>2 / -</w:t>
            </w:r>
          </w:p>
        </w:tc>
        <w:tc>
          <w:tcPr>
            <w:tcW w:w="1130" w:type="pct"/>
            <w:tcBorders>
              <w:top w:val="single" w:sz="4" w:space="0" w:color="auto"/>
              <w:left w:val="single" w:sz="4" w:space="0" w:color="auto"/>
              <w:bottom w:val="single" w:sz="4" w:space="0" w:color="auto"/>
              <w:right w:val="single" w:sz="4" w:space="0" w:color="auto"/>
            </w:tcBorders>
          </w:tcPr>
          <w:p w14:paraId="5F8675CD" w14:textId="1341751E" w:rsidR="004C44FF" w:rsidRPr="00670FB4" w:rsidRDefault="004C44FF" w:rsidP="004C44FF">
            <w:pPr>
              <w:suppressAutoHyphens/>
              <w:rPr>
                <w:rFonts w:ascii="Times New Roman" w:hAnsi="Times New Roman" w:cs="Times New Roman"/>
                <w:sz w:val="24"/>
                <w:szCs w:val="24"/>
              </w:rPr>
            </w:pPr>
            <w:r w:rsidRPr="00945497">
              <w:rPr>
                <w:rFonts w:ascii="Times New Roman" w:hAnsi="Times New Roman" w:cs="Times New Roman"/>
                <w:sz w:val="24"/>
                <w:szCs w:val="24"/>
              </w:rPr>
              <w:t>ОК 01; ОК 04</w:t>
            </w:r>
          </w:p>
        </w:tc>
      </w:tr>
      <w:tr w:rsidR="00670FB4" w:rsidRPr="00670FB4" w14:paraId="6AC7F8CE" w14:textId="03B4A0A6" w:rsidTr="004C44FF">
        <w:trPr>
          <w:trHeight w:val="225"/>
        </w:trPr>
        <w:tc>
          <w:tcPr>
            <w:tcW w:w="951" w:type="pct"/>
            <w:vMerge/>
            <w:tcBorders>
              <w:left w:val="single" w:sz="4" w:space="0" w:color="auto"/>
              <w:right w:val="single" w:sz="4" w:space="0" w:color="auto"/>
            </w:tcBorders>
          </w:tcPr>
          <w:p w14:paraId="067145AF" w14:textId="77777777" w:rsidR="00670FB4" w:rsidRPr="00670FB4" w:rsidRDefault="00670FB4" w:rsidP="00CF04B2">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A85B59C" w14:textId="40A55546" w:rsidR="00800426" w:rsidRDefault="00670FB4" w:rsidP="00CF04B2">
            <w:pPr>
              <w:rPr>
                <w:rFonts w:ascii="Times New Roman" w:hAnsi="Times New Roman" w:cs="Times New Roman"/>
                <w:b/>
                <w:bCs/>
                <w:sz w:val="24"/>
                <w:szCs w:val="24"/>
              </w:rPr>
            </w:pPr>
            <w:r w:rsidRPr="00670FB4">
              <w:rPr>
                <w:rFonts w:ascii="Times New Roman" w:hAnsi="Times New Roman" w:cs="Times New Roman"/>
                <w:b/>
                <w:bCs/>
                <w:sz w:val="24"/>
                <w:szCs w:val="24"/>
              </w:rPr>
              <w:t xml:space="preserve">Практическое занятие </w:t>
            </w:r>
            <w:r w:rsidR="00800426">
              <w:rPr>
                <w:rFonts w:ascii="Times New Roman" w:hAnsi="Times New Roman" w:cs="Times New Roman"/>
                <w:b/>
                <w:bCs/>
                <w:sz w:val="24"/>
                <w:szCs w:val="24"/>
              </w:rPr>
              <w:t>6-7</w:t>
            </w:r>
            <w:r w:rsidRPr="00670FB4">
              <w:rPr>
                <w:rFonts w:ascii="Times New Roman" w:hAnsi="Times New Roman" w:cs="Times New Roman"/>
                <w:b/>
                <w:bCs/>
                <w:sz w:val="24"/>
                <w:szCs w:val="24"/>
              </w:rPr>
              <w:t xml:space="preserve"> </w:t>
            </w:r>
          </w:p>
          <w:p w14:paraId="428B083E" w14:textId="2BB71AA3" w:rsidR="00670FB4" w:rsidRPr="00670FB4" w:rsidRDefault="00670FB4" w:rsidP="00CF04B2">
            <w:pPr>
              <w:rPr>
                <w:rFonts w:ascii="Times New Roman" w:hAnsi="Times New Roman" w:cs="Times New Roman"/>
                <w:b/>
                <w:bCs/>
                <w:sz w:val="24"/>
                <w:szCs w:val="24"/>
              </w:rPr>
            </w:pPr>
            <w:r w:rsidRPr="00670FB4">
              <w:rPr>
                <w:rFonts w:ascii="Times New Roman" w:hAnsi="Times New Roman" w:cs="Times New Roman"/>
                <w:sz w:val="24"/>
                <w:szCs w:val="24"/>
              </w:rPr>
              <w:t>Обработка журнала нивелирования трассы</w:t>
            </w:r>
          </w:p>
        </w:tc>
        <w:tc>
          <w:tcPr>
            <w:tcW w:w="712" w:type="pct"/>
            <w:tcBorders>
              <w:top w:val="single" w:sz="4" w:space="0" w:color="auto"/>
              <w:left w:val="single" w:sz="4" w:space="0" w:color="auto"/>
              <w:bottom w:val="single" w:sz="4" w:space="0" w:color="auto"/>
              <w:right w:val="single" w:sz="4" w:space="0" w:color="auto"/>
            </w:tcBorders>
          </w:tcPr>
          <w:p w14:paraId="0C757A27" w14:textId="2795421C" w:rsidR="00670FB4" w:rsidRPr="00670FB4" w:rsidRDefault="00670FB4" w:rsidP="00D33D9D">
            <w:pPr>
              <w:jc w:val="center"/>
              <w:rPr>
                <w:rFonts w:ascii="Times New Roman" w:hAnsi="Times New Roman" w:cs="Times New Roman"/>
                <w:b/>
                <w:bCs/>
                <w:sz w:val="24"/>
                <w:szCs w:val="24"/>
              </w:rPr>
            </w:pPr>
            <w:r w:rsidRPr="00670FB4">
              <w:rPr>
                <w:rFonts w:ascii="Times New Roman" w:hAnsi="Times New Roman" w:cs="Times New Roman"/>
                <w:sz w:val="24"/>
                <w:szCs w:val="24"/>
              </w:rPr>
              <w:t>4 / 4</w:t>
            </w:r>
          </w:p>
        </w:tc>
        <w:tc>
          <w:tcPr>
            <w:tcW w:w="1130" w:type="pct"/>
            <w:tcBorders>
              <w:top w:val="single" w:sz="4" w:space="0" w:color="auto"/>
              <w:left w:val="single" w:sz="4" w:space="0" w:color="auto"/>
              <w:bottom w:val="single" w:sz="4" w:space="0" w:color="auto"/>
              <w:right w:val="single" w:sz="4" w:space="0" w:color="auto"/>
            </w:tcBorders>
          </w:tcPr>
          <w:p w14:paraId="4383AA0A" w14:textId="4C858B9B" w:rsidR="00670FB4" w:rsidRPr="00670FB4" w:rsidRDefault="00670FB4" w:rsidP="004C44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670FB4">
              <w:rPr>
                <w:rFonts w:ascii="Times New Roman" w:hAnsi="Times New Roman" w:cs="Times New Roman"/>
                <w:sz w:val="24"/>
                <w:szCs w:val="24"/>
              </w:rPr>
              <w:t>ОК 02; ОК 03;</w:t>
            </w:r>
            <w:r w:rsidR="004C44FF">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sidR="004C44FF">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659A3C5D" w14:textId="2D1F2224" w:rsidTr="004C44FF">
        <w:trPr>
          <w:trHeight w:val="225"/>
        </w:trPr>
        <w:tc>
          <w:tcPr>
            <w:tcW w:w="951" w:type="pct"/>
            <w:vMerge/>
            <w:tcBorders>
              <w:left w:val="single" w:sz="4" w:space="0" w:color="auto"/>
              <w:right w:val="single" w:sz="4" w:space="0" w:color="auto"/>
            </w:tcBorders>
          </w:tcPr>
          <w:p w14:paraId="14A0DF37"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D2FDDB5" w14:textId="4A95FF29" w:rsidR="004C44FF" w:rsidRDefault="004C44FF" w:rsidP="004C44FF">
            <w:pPr>
              <w:rPr>
                <w:rFonts w:ascii="Times New Roman" w:hAnsi="Times New Roman" w:cs="Times New Roman"/>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Pr>
                <w:rFonts w:ascii="Times New Roman" w:hAnsi="Times New Roman" w:cs="Times New Roman"/>
                <w:b/>
                <w:sz w:val="24"/>
                <w:szCs w:val="24"/>
              </w:rPr>
              <w:t>8</w:t>
            </w:r>
            <w:r w:rsidRPr="00670FB4">
              <w:rPr>
                <w:rFonts w:ascii="Times New Roman" w:hAnsi="Times New Roman" w:cs="Times New Roman"/>
                <w:sz w:val="24"/>
                <w:szCs w:val="24"/>
              </w:rPr>
              <w:t xml:space="preserve"> </w:t>
            </w:r>
          </w:p>
          <w:p w14:paraId="7A9FF581" w14:textId="136FA594"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Построение продольного профиля трассы</w:t>
            </w:r>
          </w:p>
        </w:tc>
        <w:tc>
          <w:tcPr>
            <w:tcW w:w="712" w:type="pct"/>
            <w:tcBorders>
              <w:top w:val="single" w:sz="4" w:space="0" w:color="auto"/>
              <w:left w:val="single" w:sz="4" w:space="0" w:color="auto"/>
              <w:bottom w:val="single" w:sz="4" w:space="0" w:color="auto"/>
              <w:right w:val="single" w:sz="4" w:space="0" w:color="auto"/>
            </w:tcBorders>
          </w:tcPr>
          <w:p w14:paraId="3A06BDCC" w14:textId="4BF2AC89" w:rsidR="004C44FF" w:rsidRPr="00670FB4" w:rsidRDefault="004C44FF" w:rsidP="004C44FF">
            <w:pPr>
              <w:jc w:val="center"/>
              <w:rPr>
                <w:rFonts w:ascii="Times New Roman" w:hAnsi="Times New Roman" w:cs="Times New Roman"/>
                <w:b/>
                <w:bCs/>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1E6D971F" w14:textId="2C7E767D"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3631BC62" w14:textId="6D4B4425" w:rsidTr="004C44FF">
        <w:trPr>
          <w:trHeight w:val="225"/>
        </w:trPr>
        <w:tc>
          <w:tcPr>
            <w:tcW w:w="951" w:type="pct"/>
            <w:vMerge/>
            <w:tcBorders>
              <w:left w:val="single" w:sz="4" w:space="0" w:color="auto"/>
              <w:right w:val="single" w:sz="4" w:space="0" w:color="auto"/>
            </w:tcBorders>
          </w:tcPr>
          <w:p w14:paraId="690AA834"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60D73C2E" w14:textId="67CD1F76" w:rsidR="004C44FF" w:rsidRDefault="004C44FF" w:rsidP="004C44FF">
            <w:pPr>
              <w:rPr>
                <w:rFonts w:ascii="Times New Roman" w:hAnsi="Times New Roman" w:cs="Times New Roman"/>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Pr>
                <w:rFonts w:ascii="Times New Roman" w:hAnsi="Times New Roman" w:cs="Times New Roman"/>
                <w:b/>
                <w:sz w:val="24"/>
                <w:szCs w:val="24"/>
              </w:rPr>
              <w:t>9-10</w:t>
            </w:r>
            <w:r w:rsidRPr="00670FB4">
              <w:rPr>
                <w:rFonts w:ascii="Times New Roman" w:hAnsi="Times New Roman" w:cs="Times New Roman"/>
                <w:sz w:val="24"/>
                <w:szCs w:val="24"/>
              </w:rPr>
              <w:t xml:space="preserve"> </w:t>
            </w:r>
          </w:p>
          <w:p w14:paraId="58E3CCB9" w14:textId="47F0180B"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Проектирование по продольному профилю трассы</w:t>
            </w:r>
          </w:p>
        </w:tc>
        <w:tc>
          <w:tcPr>
            <w:tcW w:w="712" w:type="pct"/>
            <w:tcBorders>
              <w:top w:val="single" w:sz="4" w:space="0" w:color="auto"/>
              <w:left w:val="single" w:sz="4" w:space="0" w:color="auto"/>
              <w:bottom w:val="single" w:sz="4" w:space="0" w:color="auto"/>
              <w:right w:val="single" w:sz="4" w:space="0" w:color="auto"/>
            </w:tcBorders>
          </w:tcPr>
          <w:p w14:paraId="7576396C" w14:textId="5B8B62A2" w:rsidR="004C44FF" w:rsidRPr="00670FB4" w:rsidRDefault="004C44FF" w:rsidP="004C44FF">
            <w:pPr>
              <w:jc w:val="center"/>
              <w:rPr>
                <w:rFonts w:ascii="Times New Roman" w:hAnsi="Times New Roman" w:cs="Times New Roman"/>
                <w:b/>
                <w:bCs/>
                <w:sz w:val="24"/>
                <w:szCs w:val="24"/>
              </w:rPr>
            </w:pPr>
            <w:r w:rsidRPr="00670FB4">
              <w:rPr>
                <w:rFonts w:ascii="Times New Roman" w:hAnsi="Times New Roman" w:cs="Times New Roman"/>
                <w:sz w:val="24"/>
                <w:szCs w:val="24"/>
              </w:rPr>
              <w:t>4 / 4</w:t>
            </w:r>
          </w:p>
        </w:tc>
        <w:tc>
          <w:tcPr>
            <w:tcW w:w="1130" w:type="pct"/>
            <w:tcBorders>
              <w:top w:val="single" w:sz="4" w:space="0" w:color="auto"/>
              <w:left w:val="single" w:sz="4" w:space="0" w:color="auto"/>
              <w:bottom w:val="single" w:sz="4" w:space="0" w:color="auto"/>
              <w:right w:val="single" w:sz="4" w:space="0" w:color="auto"/>
            </w:tcBorders>
          </w:tcPr>
          <w:p w14:paraId="7B822F02" w14:textId="7CAE8910"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57DACAED" w14:textId="4C524B66" w:rsidTr="004C44FF">
        <w:trPr>
          <w:trHeight w:val="225"/>
        </w:trPr>
        <w:tc>
          <w:tcPr>
            <w:tcW w:w="951" w:type="pct"/>
            <w:vMerge/>
            <w:tcBorders>
              <w:left w:val="single" w:sz="4" w:space="0" w:color="auto"/>
              <w:right w:val="single" w:sz="4" w:space="0" w:color="auto"/>
            </w:tcBorders>
          </w:tcPr>
          <w:p w14:paraId="2D14DA03"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4312D258" w14:textId="6F56B9A3" w:rsidR="004C44FF" w:rsidRDefault="004C44FF" w:rsidP="004C44FF">
            <w:pPr>
              <w:rPr>
                <w:rFonts w:ascii="Times New Roman" w:hAnsi="Times New Roman" w:cs="Times New Roman"/>
                <w:b/>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b/>
                <w:sz w:val="24"/>
                <w:szCs w:val="24"/>
              </w:rPr>
              <w:t xml:space="preserve"> </w:t>
            </w:r>
            <w:r>
              <w:rPr>
                <w:rFonts w:ascii="Times New Roman" w:hAnsi="Times New Roman" w:cs="Times New Roman"/>
                <w:b/>
                <w:sz w:val="24"/>
                <w:szCs w:val="24"/>
              </w:rPr>
              <w:t>11-12</w:t>
            </w:r>
          </w:p>
          <w:p w14:paraId="13FC79D6" w14:textId="0F8A2DFC"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 xml:space="preserve"> Обработка журнала нивелирования поверхности. Составление плана земляных масс</w:t>
            </w:r>
          </w:p>
        </w:tc>
        <w:tc>
          <w:tcPr>
            <w:tcW w:w="712" w:type="pct"/>
            <w:tcBorders>
              <w:top w:val="single" w:sz="4" w:space="0" w:color="auto"/>
              <w:left w:val="single" w:sz="4" w:space="0" w:color="auto"/>
              <w:bottom w:val="single" w:sz="4" w:space="0" w:color="auto"/>
              <w:right w:val="single" w:sz="4" w:space="0" w:color="auto"/>
            </w:tcBorders>
          </w:tcPr>
          <w:p w14:paraId="5376C466" w14:textId="0628F146" w:rsidR="004C44FF" w:rsidRPr="00670FB4" w:rsidRDefault="004C44FF" w:rsidP="004C44FF">
            <w:pPr>
              <w:jc w:val="center"/>
              <w:rPr>
                <w:rFonts w:ascii="Times New Roman" w:hAnsi="Times New Roman" w:cs="Times New Roman"/>
                <w:b/>
                <w:bCs/>
                <w:sz w:val="24"/>
                <w:szCs w:val="24"/>
              </w:rPr>
            </w:pPr>
            <w:r w:rsidRPr="00670FB4">
              <w:rPr>
                <w:rFonts w:ascii="Times New Roman" w:hAnsi="Times New Roman" w:cs="Times New Roman"/>
                <w:sz w:val="24"/>
                <w:szCs w:val="24"/>
              </w:rPr>
              <w:t>4 / 4</w:t>
            </w:r>
          </w:p>
        </w:tc>
        <w:tc>
          <w:tcPr>
            <w:tcW w:w="1130" w:type="pct"/>
            <w:tcBorders>
              <w:top w:val="single" w:sz="4" w:space="0" w:color="auto"/>
              <w:left w:val="single" w:sz="4" w:space="0" w:color="auto"/>
              <w:bottom w:val="single" w:sz="4" w:space="0" w:color="auto"/>
              <w:right w:val="single" w:sz="4" w:space="0" w:color="auto"/>
            </w:tcBorders>
          </w:tcPr>
          <w:p w14:paraId="0C2362A5" w14:textId="31AA16BF"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6A907BE9" w14:textId="448C1E92" w:rsidTr="004C44FF">
        <w:trPr>
          <w:trHeight w:val="353"/>
        </w:trPr>
        <w:tc>
          <w:tcPr>
            <w:tcW w:w="951" w:type="pct"/>
            <w:vMerge/>
            <w:tcBorders>
              <w:left w:val="single" w:sz="4" w:space="0" w:color="auto"/>
              <w:right w:val="single" w:sz="4" w:space="0" w:color="auto"/>
            </w:tcBorders>
          </w:tcPr>
          <w:p w14:paraId="7FA7CB2C"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516C5066" w14:textId="7A631034" w:rsidR="004C44FF" w:rsidRDefault="004C44FF" w:rsidP="004C44FF">
            <w:pPr>
              <w:rPr>
                <w:rFonts w:ascii="Times New Roman" w:hAnsi="Times New Roman" w:cs="Times New Roman"/>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Pr>
                <w:rFonts w:ascii="Times New Roman" w:hAnsi="Times New Roman" w:cs="Times New Roman"/>
                <w:b/>
                <w:sz w:val="24"/>
                <w:szCs w:val="24"/>
              </w:rPr>
              <w:t>13</w:t>
            </w:r>
          </w:p>
          <w:p w14:paraId="632A5875" w14:textId="23C18086"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Составление схем закрепления трассы, разбивки и закрепления на местности малых искусственных сооружений</w:t>
            </w:r>
          </w:p>
        </w:tc>
        <w:tc>
          <w:tcPr>
            <w:tcW w:w="712" w:type="pct"/>
            <w:tcBorders>
              <w:top w:val="single" w:sz="4" w:space="0" w:color="auto"/>
              <w:left w:val="single" w:sz="4" w:space="0" w:color="auto"/>
              <w:bottom w:val="single" w:sz="4" w:space="0" w:color="auto"/>
              <w:right w:val="single" w:sz="4" w:space="0" w:color="auto"/>
            </w:tcBorders>
          </w:tcPr>
          <w:p w14:paraId="18865167" w14:textId="22C77FAB" w:rsidR="004C44FF" w:rsidRPr="00670FB4" w:rsidRDefault="004C44FF" w:rsidP="004C44FF">
            <w:pPr>
              <w:jc w:val="center"/>
              <w:rPr>
                <w:rFonts w:ascii="Times New Roman" w:hAnsi="Times New Roman" w:cs="Times New Roman"/>
                <w:b/>
                <w:bCs/>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4E7D9D95" w14:textId="1CA65514"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0DA81A29" w14:textId="44132F1A" w:rsidTr="004C44FF">
        <w:trPr>
          <w:trHeight w:val="225"/>
        </w:trPr>
        <w:tc>
          <w:tcPr>
            <w:tcW w:w="951" w:type="pct"/>
            <w:vMerge/>
            <w:tcBorders>
              <w:left w:val="single" w:sz="4" w:space="0" w:color="auto"/>
              <w:right w:val="single" w:sz="4" w:space="0" w:color="auto"/>
            </w:tcBorders>
          </w:tcPr>
          <w:p w14:paraId="43EE79B4"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83CC603" w14:textId="30489640" w:rsidR="004C44FF" w:rsidRDefault="004C44FF" w:rsidP="004C44FF">
            <w:pPr>
              <w:rPr>
                <w:rFonts w:ascii="Times New Roman" w:hAnsi="Times New Roman" w:cs="Times New Roman"/>
                <w:b/>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b/>
                <w:sz w:val="24"/>
                <w:szCs w:val="24"/>
              </w:rPr>
              <w:t xml:space="preserve"> 1</w:t>
            </w:r>
            <w:r>
              <w:rPr>
                <w:rFonts w:ascii="Times New Roman" w:hAnsi="Times New Roman" w:cs="Times New Roman"/>
                <w:b/>
                <w:sz w:val="24"/>
                <w:szCs w:val="24"/>
              </w:rPr>
              <w:t>4</w:t>
            </w:r>
          </w:p>
          <w:p w14:paraId="2EBFC2FC" w14:textId="5453A70F"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 xml:space="preserve"> Построение поперечных профилей насыпей и выемок согласно рабочим отметкам и уклону местности</w:t>
            </w:r>
          </w:p>
        </w:tc>
        <w:tc>
          <w:tcPr>
            <w:tcW w:w="712" w:type="pct"/>
            <w:tcBorders>
              <w:top w:val="single" w:sz="4" w:space="0" w:color="auto"/>
              <w:left w:val="single" w:sz="4" w:space="0" w:color="auto"/>
              <w:bottom w:val="single" w:sz="4" w:space="0" w:color="auto"/>
              <w:right w:val="single" w:sz="4" w:space="0" w:color="auto"/>
            </w:tcBorders>
          </w:tcPr>
          <w:p w14:paraId="7EF4D07C" w14:textId="6ABA79F2" w:rsidR="004C44FF" w:rsidRPr="00670FB4" w:rsidRDefault="004C44FF" w:rsidP="004C44FF">
            <w:pPr>
              <w:jc w:val="center"/>
              <w:rPr>
                <w:rFonts w:ascii="Times New Roman" w:hAnsi="Times New Roman" w:cs="Times New Roman"/>
                <w:b/>
                <w:bCs/>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2F02C759" w14:textId="7F2EDD51"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515BA009" w14:textId="18A65F13" w:rsidTr="004C44FF">
        <w:trPr>
          <w:trHeight w:val="225"/>
        </w:trPr>
        <w:tc>
          <w:tcPr>
            <w:tcW w:w="951" w:type="pct"/>
            <w:vMerge/>
            <w:tcBorders>
              <w:left w:val="single" w:sz="4" w:space="0" w:color="auto"/>
              <w:right w:val="single" w:sz="4" w:space="0" w:color="auto"/>
            </w:tcBorders>
          </w:tcPr>
          <w:p w14:paraId="05005DDB"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1CDD5B65" w14:textId="397ED384" w:rsidR="004C44FF" w:rsidRDefault="004C44FF" w:rsidP="004C44FF">
            <w:pPr>
              <w:rPr>
                <w:rFonts w:ascii="Times New Roman" w:hAnsi="Times New Roman" w:cs="Times New Roman"/>
                <w:b/>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sidRPr="00670FB4">
              <w:rPr>
                <w:rFonts w:ascii="Times New Roman" w:hAnsi="Times New Roman" w:cs="Times New Roman"/>
                <w:b/>
                <w:sz w:val="24"/>
                <w:szCs w:val="24"/>
              </w:rPr>
              <w:t>1</w:t>
            </w:r>
            <w:r>
              <w:rPr>
                <w:rFonts w:ascii="Times New Roman" w:hAnsi="Times New Roman" w:cs="Times New Roman"/>
                <w:b/>
                <w:sz w:val="24"/>
                <w:szCs w:val="24"/>
              </w:rPr>
              <w:t>5</w:t>
            </w:r>
          </w:p>
          <w:p w14:paraId="7A1D4E8E" w14:textId="71EFF029"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 xml:space="preserve"> Построение продольного профиля существующего железнодорожного пути</w:t>
            </w:r>
          </w:p>
        </w:tc>
        <w:tc>
          <w:tcPr>
            <w:tcW w:w="712" w:type="pct"/>
            <w:tcBorders>
              <w:top w:val="single" w:sz="4" w:space="0" w:color="auto"/>
              <w:left w:val="single" w:sz="4" w:space="0" w:color="auto"/>
              <w:bottom w:val="single" w:sz="4" w:space="0" w:color="auto"/>
              <w:right w:val="single" w:sz="4" w:space="0" w:color="auto"/>
            </w:tcBorders>
          </w:tcPr>
          <w:p w14:paraId="41245D9E" w14:textId="01943E21" w:rsidR="004C44FF" w:rsidRPr="00670FB4" w:rsidRDefault="004C44FF" w:rsidP="004C44FF">
            <w:pPr>
              <w:jc w:val="center"/>
              <w:rPr>
                <w:rFonts w:ascii="Times New Roman" w:hAnsi="Times New Roman" w:cs="Times New Roman"/>
                <w:b/>
                <w:bCs/>
                <w:sz w:val="24"/>
                <w:szCs w:val="24"/>
              </w:rPr>
            </w:pPr>
            <w:r w:rsidRPr="00670FB4">
              <w:rPr>
                <w:rFonts w:ascii="Times New Roman" w:hAnsi="Times New Roman" w:cs="Times New Roman"/>
                <w:sz w:val="24"/>
                <w:szCs w:val="24"/>
              </w:rPr>
              <w:t>2 / 2</w:t>
            </w:r>
          </w:p>
        </w:tc>
        <w:tc>
          <w:tcPr>
            <w:tcW w:w="1130" w:type="pct"/>
            <w:tcBorders>
              <w:top w:val="single" w:sz="4" w:space="0" w:color="auto"/>
              <w:left w:val="single" w:sz="4" w:space="0" w:color="auto"/>
              <w:bottom w:val="single" w:sz="4" w:space="0" w:color="auto"/>
              <w:right w:val="single" w:sz="4" w:space="0" w:color="auto"/>
            </w:tcBorders>
          </w:tcPr>
          <w:p w14:paraId="419A2927" w14:textId="03737096"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56F2F085" w14:textId="5229A16C" w:rsidTr="004C44FF">
        <w:trPr>
          <w:trHeight w:val="225"/>
        </w:trPr>
        <w:tc>
          <w:tcPr>
            <w:tcW w:w="951" w:type="pct"/>
            <w:vMerge/>
            <w:tcBorders>
              <w:left w:val="single" w:sz="4" w:space="0" w:color="auto"/>
              <w:bottom w:val="single" w:sz="4" w:space="0" w:color="auto"/>
              <w:right w:val="single" w:sz="4" w:space="0" w:color="auto"/>
            </w:tcBorders>
          </w:tcPr>
          <w:p w14:paraId="43175C40" w14:textId="77777777" w:rsidR="004C44FF" w:rsidRPr="00670FB4" w:rsidRDefault="004C44FF" w:rsidP="004C44FF">
            <w:pPr>
              <w:rPr>
                <w:rFonts w:ascii="Times New Roman" w:hAnsi="Times New Roman" w:cs="Times New Roman"/>
                <w:b/>
                <w:bCs/>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2833031" w14:textId="15232CAC" w:rsidR="004C44FF" w:rsidRDefault="004C44FF" w:rsidP="004C44FF">
            <w:pPr>
              <w:rPr>
                <w:rFonts w:ascii="Times New Roman" w:hAnsi="Times New Roman" w:cs="Times New Roman"/>
                <w:b/>
                <w:sz w:val="24"/>
                <w:szCs w:val="24"/>
              </w:rPr>
            </w:pPr>
            <w:r w:rsidRPr="00670FB4">
              <w:rPr>
                <w:rFonts w:ascii="Times New Roman" w:hAnsi="Times New Roman" w:cs="Times New Roman"/>
                <w:b/>
                <w:bCs/>
                <w:sz w:val="24"/>
                <w:szCs w:val="24"/>
              </w:rPr>
              <w:t>Практическое занятие</w:t>
            </w:r>
            <w:r w:rsidRPr="00670FB4">
              <w:rPr>
                <w:rFonts w:ascii="Times New Roman" w:hAnsi="Times New Roman" w:cs="Times New Roman"/>
                <w:sz w:val="24"/>
                <w:szCs w:val="24"/>
              </w:rPr>
              <w:t xml:space="preserve"> </w:t>
            </w:r>
            <w:r w:rsidRPr="00670FB4">
              <w:rPr>
                <w:rFonts w:ascii="Times New Roman" w:hAnsi="Times New Roman" w:cs="Times New Roman"/>
                <w:b/>
                <w:sz w:val="24"/>
                <w:szCs w:val="24"/>
              </w:rPr>
              <w:t>1</w:t>
            </w:r>
            <w:r>
              <w:rPr>
                <w:rFonts w:ascii="Times New Roman" w:hAnsi="Times New Roman" w:cs="Times New Roman"/>
                <w:b/>
                <w:sz w:val="24"/>
                <w:szCs w:val="24"/>
              </w:rPr>
              <w:t>6-17</w:t>
            </w:r>
          </w:p>
          <w:p w14:paraId="723ADB10" w14:textId="39D7AFE1" w:rsidR="004C44FF" w:rsidRPr="00670FB4" w:rsidRDefault="004C44FF" w:rsidP="004C44FF">
            <w:pPr>
              <w:rPr>
                <w:rFonts w:ascii="Times New Roman" w:hAnsi="Times New Roman" w:cs="Times New Roman"/>
                <w:b/>
                <w:bCs/>
                <w:sz w:val="24"/>
                <w:szCs w:val="24"/>
              </w:rPr>
            </w:pPr>
            <w:r w:rsidRPr="00670FB4">
              <w:rPr>
                <w:rFonts w:ascii="Times New Roman" w:hAnsi="Times New Roman" w:cs="Times New Roman"/>
                <w:sz w:val="24"/>
                <w:szCs w:val="24"/>
              </w:rPr>
              <w:t xml:space="preserve"> Построение поперечных профилей существующего железнодорожного пути</w:t>
            </w:r>
          </w:p>
        </w:tc>
        <w:tc>
          <w:tcPr>
            <w:tcW w:w="712" w:type="pct"/>
            <w:tcBorders>
              <w:top w:val="single" w:sz="4" w:space="0" w:color="auto"/>
              <w:left w:val="single" w:sz="4" w:space="0" w:color="auto"/>
              <w:bottom w:val="single" w:sz="4" w:space="0" w:color="auto"/>
              <w:right w:val="single" w:sz="4" w:space="0" w:color="auto"/>
            </w:tcBorders>
          </w:tcPr>
          <w:p w14:paraId="45A09A10" w14:textId="26AAE559" w:rsidR="004C44FF" w:rsidRPr="00670FB4" w:rsidRDefault="004C44FF" w:rsidP="004C44FF">
            <w:pPr>
              <w:jc w:val="center"/>
              <w:rPr>
                <w:rFonts w:ascii="Times New Roman" w:hAnsi="Times New Roman" w:cs="Times New Roman"/>
                <w:b/>
                <w:bCs/>
                <w:sz w:val="24"/>
                <w:szCs w:val="24"/>
              </w:rPr>
            </w:pPr>
            <w:r>
              <w:rPr>
                <w:rFonts w:ascii="Times New Roman" w:hAnsi="Times New Roman" w:cs="Times New Roman"/>
                <w:sz w:val="24"/>
                <w:szCs w:val="24"/>
              </w:rPr>
              <w:t>4/4</w:t>
            </w:r>
          </w:p>
        </w:tc>
        <w:tc>
          <w:tcPr>
            <w:tcW w:w="1130" w:type="pct"/>
            <w:tcBorders>
              <w:top w:val="single" w:sz="4" w:space="0" w:color="auto"/>
              <w:left w:val="single" w:sz="4" w:space="0" w:color="auto"/>
              <w:bottom w:val="single" w:sz="4" w:space="0" w:color="auto"/>
              <w:right w:val="single" w:sz="4" w:space="0" w:color="auto"/>
            </w:tcBorders>
          </w:tcPr>
          <w:p w14:paraId="2222876D" w14:textId="751B1F46" w:rsidR="004C44FF" w:rsidRPr="00670FB4" w:rsidRDefault="004C44FF" w:rsidP="004C44FF">
            <w:pPr>
              <w:rPr>
                <w:rFonts w:ascii="Times New Roman" w:hAnsi="Times New Roman" w:cs="Times New Roman"/>
                <w:sz w:val="24"/>
                <w:szCs w:val="24"/>
              </w:rPr>
            </w:pPr>
            <w:r w:rsidRPr="00670FB4">
              <w:rPr>
                <w:rFonts w:ascii="Times New Roman" w:hAnsi="Times New Roman" w:cs="Times New Roman"/>
                <w:sz w:val="24"/>
                <w:szCs w:val="24"/>
              </w:rPr>
              <w:t>ОК 02; ОК 03;</w:t>
            </w:r>
            <w:r>
              <w:rPr>
                <w:rFonts w:ascii="Times New Roman" w:hAnsi="Times New Roman" w:cs="Times New Roman"/>
                <w:sz w:val="24"/>
                <w:szCs w:val="24"/>
              </w:rPr>
              <w:t xml:space="preserve"> </w:t>
            </w:r>
            <w:r w:rsidRPr="00670FB4">
              <w:rPr>
                <w:rFonts w:ascii="Times New Roman" w:hAnsi="Times New Roman" w:cs="Times New Roman"/>
                <w:sz w:val="24"/>
                <w:szCs w:val="24"/>
              </w:rPr>
              <w:t xml:space="preserve">ПК 1.2; ПК </w:t>
            </w:r>
            <w:r>
              <w:rPr>
                <w:rFonts w:ascii="Times New Roman" w:hAnsi="Times New Roman" w:cs="Times New Roman"/>
                <w:sz w:val="24"/>
                <w:szCs w:val="24"/>
              </w:rPr>
              <w:t>1</w:t>
            </w:r>
            <w:r w:rsidRPr="00670FB4">
              <w:rPr>
                <w:rFonts w:ascii="Times New Roman" w:hAnsi="Times New Roman" w:cs="Times New Roman"/>
                <w:sz w:val="24"/>
                <w:szCs w:val="24"/>
              </w:rPr>
              <w:t>.3.</w:t>
            </w:r>
          </w:p>
        </w:tc>
      </w:tr>
      <w:tr w:rsidR="004C44FF" w:rsidRPr="00670FB4" w14:paraId="022D30E3" w14:textId="77777777" w:rsidTr="004C44FF">
        <w:trPr>
          <w:trHeight w:val="225"/>
        </w:trPr>
        <w:tc>
          <w:tcPr>
            <w:tcW w:w="3158" w:type="pct"/>
            <w:gridSpan w:val="2"/>
            <w:tcBorders>
              <w:left w:val="single" w:sz="4" w:space="0" w:color="auto"/>
              <w:bottom w:val="single" w:sz="4" w:space="0" w:color="auto"/>
              <w:right w:val="single" w:sz="4" w:space="0" w:color="auto"/>
            </w:tcBorders>
          </w:tcPr>
          <w:p w14:paraId="3BFAA520" w14:textId="248E9109" w:rsidR="004C44FF" w:rsidRDefault="004C44FF" w:rsidP="004C44FF">
            <w:pPr>
              <w:tabs>
                <w:tab w:val="left" w:pos="2640"/>
              </w:tabs>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p>
          <w:p w14:paraId="771462D4" w14:textId="1F4301EA" w:rsidR="004C44FF" w:rsidRPr="004C44FF" w:rsidRDefault="004C44FF" w:rsidP="004C44FF">
            <w:pPr>
              <w:tabs>
                <w:tab w:val="left" w:pos="2640"/>
              </w:tabs>
              <w:rPr>
                <w:rFonts w:ascii="Times New Roman" w:hAnsi="Times New Roman" w:cs="Times New Roman"/>
                <w:bCs/>
                <w:sz w:val="24"/>
                <w:szCs w:val="24"/>
              </w:rPr>
            </w:pPr>
            <w:r>
              <w:rPr>
                <w:rFonts w:ascii="Times New Roman" w:hAnsi="Times New Roman" w:cs="Times New Roman"/>
                <w:bCs/>
                <w:sz w:val="24"/>
                <w:szCs w:val="24"/>
              </w:rPr>
              <w:t>Работа с литературой</w:t>
            </w:r>
          </w:p>
        </w:tc>
        <w:tc>
          <w:tcPr>
            <w:tcW w:w="712" w:type="pct"/>
            <w:tcBorders>
              <w:top w:val="single" w:sz="4" w:space="0" w:color="auto"/>
              <w:left w:val="single" w:sz="4" w:space="0" w:color="auto"/>
              <w:bottom w:val="single" w:sz="4" w:space="0" w:color="auto"/>
              <w:right w:val="single" w:sz="4" w:space="0" w:color="auto"/>
            </w:tcBorders>
          </w:tcPr>
          <w:p w14:paraId="64206270" w14:textId="33C0B5B2" w:rsidR="004C44FF" w:rsidRPr="00670FB4" w:rsidRDefault="00EC3F14" w:rsidP="004C44FF">
            <w:pPr>
              <w:jc w:val="center"/>
              <w:rPr>
                <w:rFonts w:ascii="Times New Roman" w:hAnsi="Times New Roman" w:cs="Times New Roman"/>
                <w:sz w:val="24"/>
                <w:szCs w:val="24"/>
              </w:rPr>
            </w:pPr>
            <w:r>
              <w:rPr>
                <w:rFonts w:ascii="Times New Roman" w:hAnsi="Times New Roman" w:cs="Times New Roman"/>
                <w:sz w:val="24"/>
                <w:szCs w:val="24"/>
              </w:rPr>
              <w:t>2</w:t>
            </w:r>
          </w:p>
        </w:tc>
        <w:tc>
          <w:tcPr>
            <w:tcW w:w="1130" w:type="pct"/>
            <w:tcBorders>
              <w:top w:val="single" w:sz="4" w:space="0" w:color="auto"/>
              <w:left w:val="single" w:sz="4" w:space="0" w:color="auto"/>
              <w:bottom w:val="single" w:sz="4" w:space="0" w:color="auto"/>
              <w:right w:val="single" w:sz="4" w:space="0" w:color="auto"/>
            </w:tcBorders>
          </w:tcPr>
          <w:p w14:paraId="496D539B" w14:textId="77777777" w:rsidR="004C44FF" w:rsidRPr="00670FB4" w:rsidRDefault="004C44FF" w:rsidP="004C44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tc>
      </w:tr>
      <w:tr w:rsidR="004C44FF" w:rsidRPr="00A806C4" w14:paraId="7E95E2FA" w14:textId="77777777" w:rsidTr="004C44FF">
        <w:tc>
          <w:tcPr>
            <w:tcW w:w="3158" w:type="pct"/>
            <w:gridSpan w:val="2"/>
            <w:tcBorders>
              <w:top w:val="single" w:sz="4" w:space="0" w:color="auto"/>
              <w:left w:val="single" w:sz="4" w:space="0" w:color="auto"/>
              <w:bottom w:val="single" w:sz="4" w:space="0" w:color="auto"/>
              <w:right w:val="single" w:sz="4" w:space="0" w:color="auto"/>
            </w:tcBorders>
          </w:tcPr>
          <w:p w14:paraId="6030D24E" w14:textId="20BB45C7" w:rsidR="004C44FF" w:rsidRDefault="004C44FF" w:rsidP="004C44FF">
            <w:pPr>
              <w:jc w:val="both"/>
              <w:rPr>
                <w:rFonts w:ascii="Times New Roman" w:eastAsia="Calibri" w:hAnsi="Times New Roman"/>
                <w:b/>
                <w:bCs/>
              </w:rPr>
            </w:pPr>
            <w:r>
              <w:rPr>
                <w:rFonts w:ascii="Times New Roman" w:eastAsia="Calibri" w:hAnsi="Times New Roman"/>
                <w:b/>
                <w:bCs/>
              </w:rPr>
              <w:t>Промежуточная аттестация по МДК 01.01</w:t>
            </w:r>
          </w:p>
        </w:tc>
        <w:tc>
          <w:tcPr>
            <w:tcW w:w="712" w:type="pct"/>
            <w:tcBorders>
              <w:top w:val="single" w:sz="4" w:space="0" w:color="auto"/>
              <w:left w:val="single" w:sz="4" w:space="0" w:color="auto"/>
              <w:bottom w:val="single" w:sz="4" w:space="0" w:color="auto"/>
              <w:right w:val="single" w:sz="4" w:space="0" w:color="auto"/>
            </w:tcBorders>
            <w:vAlign w:val="center"/>
          </w:tcPr>
          <w:p w14:paraId="4C00E209" w14:textId="77777777" w:rsidR="004C44FF" w:rsidRPr="00174DA1" w:rsidRDefault="004C44FF" w:rsidP="004C44FF">
            <w:pPr>
              <w:jc w:val="center"/>
              <w:rPr>
                <w:rFonts w:ascii="Times New Roman" w:eastAsia="Calibri" w:hAnsi="Times New Roman"/>
                <w:b/>
                <w:bCs/>
              </w:rPr>
            </w:pPr>
            <w:r w:rsidRPr="00174DA1">
              <w:rPr>
                <w:rFonts w:ascii="Times New Roman" w:eastAsia="Calibri" w:hAnsi="Times New Roman"/>
                <w:b/>
                <w:bCs/>
              </w:rPr>
              <w:t>6</w:t>
            </w:r>
          </w:p>
        </w:tc>
        <w:tc>
          <w:tcPr>
            <w:tcW w:w="1130" w:type="pct"/>
            <w:tcBorders>
              <w:top w:val="single" w:sz="4" w:space="0" w:color="auto"/>
              <w:left w:val="single" w:sz="4" w:space="0" w:color="auto"/>
              <w:bottom w:val="single" w:sz="4" w:space="0" w:color="auto"/>
              <w:right w:val="single" w:sz="4" w:space="0" w:color="auto"/>
            </w:tcBorders>
            <w:vAlign w:val="center"/>
          </w:tcPr>
          <w:p w14:paraId="58EC5C18" w14:textId="77777777" w:rsidR="004C44FF" w:rsidRPr="009127C0" w:rsidRDefault="004C44FF" w:rsidP="004C44FF">
            <w:pPr>
              <w:jc w:val="center"/>
              <w:rPr>
                <w:rFonts w:ascii="Times New Roman" w:eastAsia="Calibri" w:hAnsi="Times New Roman" w:cs="Times New Roman"/>
              </w:rPr>
            </w:pPr>
          </w:p>
        </w:tc>
      </w:tr>
      <w:tr w:rsidR="00EC3F14" w:rsidRPr="00A806C4" w14:paraId="7E64D320" w14:textId="77777777" w:rsidTr="00EC3F14">
        <w:tc>
          <w:tcPr>
            <w:tcW w:w="3870" w:type="pct"/>
            <w:gridSpan w:val="3"/>
            <w:tcBorders>
              <w:top w:val="single" w:sz="4" w:space="0" w:color="auto"/>
              <w:left w:val="single" w:sz="4" w:space="0" w:color="auto"/>
              <w:bottom w:val="single" w:sz="4" w:space="0" w:color="auto"/>
              <w:right w:val="single" w:sz="4" w:space="0" w:color="auto"/>
            </w:tcBorders>
          </w:tcPr>
          <w:p w14:paraId="52FFF484" w14:textId="71BFFA26" w:rsidR="00EC3F14" w:rsidRPr="00174DA1" w:rsidRDefault="00EC3F14" w:rsidP="00C4494C">
            <w:pPr>
              <w:jc w:val="center"/>
              <w:rPr>
                <w:rFonts w:ascii="Times New Roman" w:eastAsia="Calibri" w:hAnsi="Times New Roman"/>
                <w:b/>
                <w:bCs/>
              </w:rPr>
            </w:pPr>
            <w:r>
              <w:rPr>
                <w:rFonts w:ascii="Times New Roman" w:eastAsia="Calibri" w:hAnsi="Times New Roman"/>
                <w:b/>
                <w:bCs/>
              </w:rPr>
              <w:t>4 семестр (</w:t>
            </w:r>
            <w:r w:rsidR="00C4494C">
              <w:rPr>
                <w:rFonts w:ascii="Times New Roman" w:eastAsia="Calibri" w:hAnsi="Times New Roman"/>
                <w:b/>
                <w:bCs/>
              </w:rPr>
              <w:t xml:space="preserve">82ч= </w:t>
            </w:r>
            <w:r>
              <w:rPr>
                <w:rFonts w:ascii="Times New Roman" w:eastAsia="Calibri" w:hAnsi="Times New Roman"/>
                <w:b/>
                <w:bCs/>
              </w:rPr>
              <w:t xml:space="preserve">38 ч лекции + 38 ч пркт. </w:t>
            </w:r>
            <w:r w:rsidR="00C4494C">
              <w:rPr>
                <w:rFonts w:ascii="Times New Roman" w:eastAsia="Calibri" w:hAnsi="Times New Roman"/>
                <w:b/>
                <w:bCs/>
              </w:rPr>
              <w:t>з</w:t>
            </w:r>
            <w:r>
              <w:rPr>
                <w:rFonts w:ascii="Times New Roman" w:eastAsia="Calibri" w:hAnsi="Times New Roman"/>
                <w:b/>
                <w:bCs/>
              </w:rPr>
              <w:t>анятия</w:t>
            </w:r>
            <w:r w:rsidR="00C4494C">
              <w:rPr>
                <w:rFonts w:ascii="Times New Roman" w:eastAsia="Calibri" w:hAnsi="Times New Roman"/>
                <w:b/>
                <w:bCs/>
              </w:rPr>
              <w:t xml:space="preserve"> </w:t>
            </w:r>
            <w:r w:rsidR="00C4494C">
              <w:rPr>
                <w:rFonts w:ascii="Times New Roman" w:eastAsia="Times New Roman" w:hAnsi="Times New Roman" w:cs="Times New Roman"/>
                <w:b/>
                <w:bCs/>
                <w:lang w:eastAsia="ru-RU"/>
              </w:rPr>
              <w:t>+ 6 ч экзамен</w:t>
            </w:r>
            <w:r>
              <w:rPr>
                <w:rFonts w:ascii="Times New Roman" w:eastAsia="Calibri" w:hAnsi="Times New Roman"/>
                <w:b/>
                <w:bCs/>
              </w:rPr>
              <w:t>)</w:t>
            </w:r>
          </w:p>
        </w:tc>
        <w:tc>
          <w:tcPr>
            <w:tcW w:w="1130" w:type="pct"/>
            <w:tcBorders>
              <w:top w:val="single" w:sz="4" w:space="0" w:color="auto"/>
              <w:left w:val="single" w:sz="4" w:space="0" w:color="auto"/>
              <w:bottom w:val="single" w:sz="4" w:space="0" w:color="auto"/>
              <w:right w:val="single" w:sz="4" w:space="0" w:color="auto"/>
            </w:tcBorders>
            <w:vAlign w:val="center"/>
          </w:tcPr>
          <w:p w14:paraId="4054559A" w14:textId="77777777" w:rsidR="00EC3F14" w:rsidRPr="009127C0" w:rsidRDefault="00EC3F14" w:rsidP="004C44FF">
            <w:pPr>
              <w:jc w:val="center"/>
              <w:rPr>
                <w:rFonts w:ascii="Times New Roman" w:eastAsia="Calibri" w:hAnsi="Times New Roman" w:cs="Times New Roman"/>
              </w:rPr>
            </w:pPr>
          </w:p>
        </w:tc>
      </w:tr>
      <w:tr w:rsidR="004C44FF" w:rsidRPr="00A806C4" w14:paraId="3F5D95AA" w14:textId="1A9F55A0" w:rsidTr="004C44FF">
        <w:trPr>
          <w:trHeight w:val="323"/>
        </w:trPr>
        <w:tc>
          <w:tcPr>
            <w:tcW w:w="3158" w:type="pct"/>
            <w:gridSpan w:val="2"/>
            <w:tcBorders>
              <w:top w:val="single" w:sz="4" w:space="0" w:color="auto"/>
              <w:left w:val="single" w:sz="4" w:space="0" w:color="auto"/>
              <w:bottom w:val="single" w:sz="4" w:space="0" w:color="auto"/>
              <w:right w:val="single" w:sz="4" w:space="0" w:color="auto"/>
            </w:tcBorders>
          </w:tcPr>
          <w:p w14:paraId="43D78D89" w14:textId="59F42CC9" w:rsidR="004C44FF" w:rsidRPr="00A806C4" w:rsidRDefault="004C44FF" w:rsidP="004C44FF">
            <w:pPr>
              <w:rPr>
                <w:rFonts w:ascii="Times New Roman" w:hAnsi="Times New Roman"/>
                <w:b/>
                <w:bCs/>
              </w:rPr>
            </w:pPr>
            <w:r w:rsidRPr="00A806C4">
              <w:rPr>
                <w:rFonts w:ascii="Times New Roman" w:hAnsi="Times New Roman"/>
                <w:b/>
                <w:spacing w:val="-4"/>
              </w:rPr>
              <w:t>Раздел 2. Проведение изысканий и проектирование железных дорог</w:t>
            </w:r>
            <w:r>
              <w:rPr>
                <w:rFonts w:ascii="Times New Roman" w:hAnsi="Times New Roman"/>
                <w:b/>
                <w:spacing w:val="-4"/>
              </w:rPr>
              <w:t xml:space="preserve">  </w:t>
            </w:r>
          </w:p>
        </w:tc>
        <w:tc>
          <w:tcPr>
            <w:tcW w:w="712" w:type="pct"/>
            <w:tcBorders>
              <w:top w:val="single" w:sz="4" w:space="0" w:color="auto"/>
              <w:left w:val="single" w:sz="4" w:space="0" w:color="auto"/>
              <w:bottom w:val="single" w:sz="4" w:space="0" w:color="auto"/>
              <w:right w:val="single" w:sz="4" w:space="0" w:color="auto"/>
            </w:tcBorders>
            <w:vAlign w:val="center"/>
          </w:tcPr>
          <w:p w14:paraId="2F6AD1F7" w14:textId="54085708" w:rsidR="004C44FF" w:rsidRPr="00A806C4" w:rsidRDefault="004C44FF" w:rsidP="004C44FF">
            <w:pPr>
              <w:jc w:val="center"/>
              <w:rPr>
                <w:rFonts w:ascii="Times New Roman" w:hAnsi="Times New Roman"/>
                <w:b/>
                <w:spacing w:val="-4"/>
              </w:rPr>
            </w:pPr>
            <w:r>
              <w:rPr>
                <w:rFonts w:ascii="Times New Roman" w:hAnsi="Times New Roman"/>
                <w:b/>
                <w:spacing w:val="-4"/>
              </w:rPr>
              <w:t>76/38</w:t>
            </w:r>
          </w:p>
        </w:tc>
        <w:tc>
          <w:tcPr>
            <w:tcW w:w="1130" w:type="pct"/>
            <w:tcBorders>
              <w:top w:val="single" w:sz="4" w:space="0" w:color="auto"/>
              <w:left w:val="single" w:sz="4" w:space="0" w:color="auto"/>
              <w:bottom w:val="single" w:sz="4" w:space="0" w:color="auto"/>
              <w:right w:val="single" w:sz="4" w:space="0" w:color="auto"/>
            </w:tcBorders>
            <w:vAlign w:val="center"/>
          </w:tcPr>
          <w:p w14:paraId="6DA48DD9" w14:textId="77777777" w:rsidR="004C44FF" w:rsidRPr="009127C0" w:rsidRDefault="004C44FF" w:rsidP="004C44FF">
            <w:pPr>
              <w:jc w:val="center"/>
              <w:rPr>
                <w:rFonts w:ascii="Times New Roman" w:hAnsi="Times New Roman" w:cs="Times New Roman"/>
                <w:spacing w:val="-4"/>
              </w:rPr>
            </w:pPr>
          </w:p>
        </w:tc>
      </w:tr>
      <w:tr w:rsidR="004C44FF" w:rsidRPr="00A806C4" w14:paraId="29B4D093" w14:textId="5CE2BCE9" w:rsidTr="004C44FF">
        <w:trPr>
          <w:trHeight w:val="322"/>
        </w:trPr>
        <w:tc>
          <w:tcPr>
            <w:tcW w:w="3158" w:type="pct"/>
            <w:gridSpan w:val="2"/>
            <w:tcBorders>
              <w:top w:val="single" w:sz="4" w:space="0" w:color="auto"/>
              <w:left w:val="single" w:sz="4" w:space="0" w:color="auto"/>
              <w:bottom w:val="single" w:sz="4" w:space="0" w:color="auto"/>
              <w:right w:val="single" w:sz="4" w:space="0" w:color="auto"/>
            </w:tcBorders>
          </w:tcPr>
          <w:p w14:paraId="04436CE2" w14:textId="07671395" w:rsidR="004C44FF" w:rsidRPr="00A806C4" w:rsidRDefault="004C44FF" w:rsidP="004C44FF">
            <w:pPr>
              <w:rPr>
                <w:rFonts w:ascii="Times New Roman" w:hAnsi="Times New Roman"/>
                <w:b/>
                <w:spacing w:val="-4"/>
              </w:rPr>
            </w:pPr>
            <w:r w:rsidRPr="00A806C4">
              <w:rPr>
                <w:rFonts w:ascii="Times New Roman" w:eastAsia="Calibri" w:hAnsi="Times New Roman"/>
                <w:b/>
                <w:bCs/>
              </w:rPr>
              <w:t>МДК 01.02 Изыскания и проектирование железных дорог</w:t>
            </w:r>
            <w:r>
              <w:rPr>
                <w:rFonts w:ascii="Times New Roman" w:eastAsia="Calibri" w:hAnsi="Times New Roman"/>
                <w:b/>
                <w:bCs/>
              </w:rPr>
              <w:t xml:space="preserve">  </w:t>
            </w:r>
          </w:p>
        </w:tc>
        <w:tc>
          <w:tcPr>
            <w:tcW w:w="712" w:type="pct"/>
            <w:tcBorders>
              <w:top w:val="single" w:sz="4" w:space="0" w:color="auto"/>
              <w:left w:val="single" w:sz="4" w:space="0" w:color="auto"/>
              <w:bottom w:val="single" w:sz="4" w:space="0" w:color="auto"/>
              <w:right w:val="single" w:sz="4" w:space="0" w:color="auto"/>
            </w:tcBorders>
            <w:vAlign w:val="center"/>
          </w:tcPr>
          <w:p w14:paraId="67140D69" w14:textId="315B710F" w:rsidR="004C44FF" w:rsidRPr="00A806C4" w:rsidRDefault="004C44FF" w:rsidP="004C44FF">
            <w:pPr>
              <w:jc w:val="center"/>
              <w:rPr>
                <w:rFonts w:ascii="Times New Roman" w:eastAsia="Calibri" w:hAnsi="Times New Roman"/>
                <w:b/>
                <w:bCs/>
              </w:rPr>
            </w:pPr>
            <w:r>
              <w:rPr>
                <w:rFonts w:ascii="Times New Roman" w:eastAsia="Calibri" w:hAnsi="Times New Roman"/>
                <w:b/>
                <w:bCs/>
              </w:rPr>
              <w:t>76/38</w:t>
            </w:r>
          </w:p>
        </w:tc>
        <w:tc>
          <w:tcPr>
            <w:tcW w:w="1130" w:type="pct"/>
            <w:tcBorders>
              <w:top w:val="single" w:sz="4" w:space="0" w:color="auto"/>
              <w:left w:val="single" w:sz="4" w:space="0" w:color="auto"/>
              <w:bottom w:val="single" w:sz="4" w:space="0" w:color="auto"/>
              <w:right w:val="single" w:sz="4" w:space="0" w:color="auto"/>
            </w:tcBorders>
            <w:vAlign w:val="center"/>
          </w:tcPr>
          <w:p w14:paraId="017612E3" w14:textId="77777777" w:rsidR="004C44FF" w:rsidRPr="009127C0" w:rsidRDefault="004C44FF" w:rsidP="004C44FF">
            <w:pPr>
              <w:jc w:val="center"/>
              <w:rPr>
                <w:rFonts w:ascii="Times New Roman" w:eastAsia="Calibri" w:hAnsi="Times New Roman" w:cs="Times New Roman"/>
              </w:rPr>
            </w:pPr>
          </w:p>
        </w:tc>
      </w:tr>
      <w:tr w:rsidR="004C44FF" w:rsidRPr="00A806C4" w14:paraId="4C39679A" w14:textId="29BF3295" w:rsidTr="004C44FF">
        <w:tc>
          <w:tcPr>
            <w:tcW w:w="951" w:type="pct"/>
            <w:vMerge w:val="restart"/>
            <w:tcBorders>
              <w:top w:val="single" w:sz="4" w:space="0" w:color="auto"/>
              <w:left w:val="single" w:sz="4" w:space="0" w:color="auto"/>
              <w:right w:val="single" w:sz="4" w:space="0" w:color="auto"/>
            </w:tcBorders>
          </w:tcPr>
          <w:p w14:paraId="18B27344" w14:textId="77777777" w:rsidR="004C44FF" w:rsidRPr="00A806C4" w:rsidRDefault="004C44FF" w:rsidP="004C44FF">
            <w:pPr>
              <w:rPr>
                <w:rFonts w:ascii="Times New Roman" w:hAnsi="Times New Roman"/>
                <w:b/>
                <w:bCs/>
              </w:rPr>
            </w:pPr>
            <w:r w:rsidRPr="00A806C4">
              <w:rPr>
                <w:rFonts w:ascii="Times New Roman" w:eastAsia="Calibri" w:hAnsi="Times New Roman"/>
                <w:b/>
                <w:bCs/>
              </w:rPr>
              <w:t xml:space="preserve">Тема 2.1 </w:t>
            </w:r>
            <w:r w:rsidRPr="00A806C4">
              <w:rPr>
                <w:rFonts w:ascii="Times New Roman" w:hAnsi="Times New Roman"/>
                <w:b/>
              </w:rPr>
              <w:t>Технические изыскания и трассирование железных дорог</w:t>
            </w:r>
            <w:r w:rsidRPr="00A806C4">
              <w:rPr>
                <w:rFonts w:ascii="Times New Roman" w:hAnsi="Times New Roman"/>
                <w:b/>
                <w:bCs/>
              </w:rPr>
              <w:t xml:space="preserve"> </w:t>
            </w:r>
          </w:p>
        </w:tc>
        <w:tc>
          <w:tcPr>
            <w:tcW w:w="2207" w:type="pct"/>
            <w:tcBorders>
              <w:top w:val="single" w:sz="4" w:space="0" w:color="auto"/>
              <w:left w:val="single" w:sz="4" w:space="0" w:color="auto"/>
              <w:bottom w:val="single" w:sz="4" w:space="0" w:color="auto"/>
              <w:right w:val="single" w:sz="4" w:space="0" w:color="auto"/>
            </w:tcBorders>
          </w:tcPr>
          <w:p w14:paraId="10FCC5B5" w14:textId="77777777" w:rsidR="004C44FF" w:rsidRPr="00A806C4" w:rsidRDefault="004C44FF" w:rsidP="004C44FF">
            <w:pPr>
              <w:rPr>
                <w:rFonts w:ascii="Times New Roman" w:hAnsi="Times New Roman"/>
                <w:b/>
                <w:bCs/>
              </w:rPr>
            </w:pPr>
            <w:r w:rsidRPr="00A806C4">
              <w:rPr>
                <w:rFonts w:ascii="Times New Roman" w:hAnsi="Times New Roman"/>
                <w:b/>
                <w:bCs/>
              </w:rPr>
              <w:t xml:space="preserve">Содержание </w:t>
            </w:r>
          </w:p>
        </w:tc>
        <w:tc>
          <w:tcPr>
            <w:tcW w:w="712" w:type="pct"/>
            <w:tcBorders>
              <w:top w:val="single" w:sz="4" w:space="0" w:color="auto"/>
              <w:left w:val="single" w:sz="4" w:space="0" w:color="auto"/>
              <w:bottom w:val="single" w:sz="4" w:space="0" w:color="auto"/>
              <w:right w:val="single" w:sz="4" w:space="0" w:color="auto"/>
            </w:tcBorders>
            <w:vAlign w:val="center"/>
          </w:tcPr>
          <w:p w14:paraId="24F269BA" w14:textId="10E2EBAE" w:rsidR="004C44FF" w:rsidRPr="00A806C4" w:rsidRDefault="00C4494C" w:rsidP="004C44FF">
            <w:pPr>
              <w:jc w:val="center"/>
              <w:rPr>
                <w:rFonts w:ascii="Times New Roman" w:hAnsi="Times New Roman"/>
                <w:b/>
                <w:bCs/>
              </w:rPr>
            </w:pPr>
            <w:r>
              <w:rPr>
                <w:rFonts w:ascii="Times New Roman" w:hAnsi="Times New Roman"/>
                <w:b/>
                <w:bCs/>
              </w:rPr>
              <w:t>20/10</w:t>
            </w:r>
          </w:p>
        </w:tc>
        <w:tc>
          <w:tcPr>
            <w:tcW w:w="1130" w:type="pct"/>
            <w:tcBorders>
              <w:top w:val="single" w:sz="4" w:space="0" w:color="auto"/>
              <w:left w:val="single" w:sz="4" w:space="0" w:color="auto"/>
              <w:bottom w:val="single" w:sz="4" w:space="0" w:color="auto"/>
              <w:right w:val="single" w:sz="4" w:space="0" w:color="auto"/>
            </w:tcBorders>
            <w:vAlign w:val="center"/>
          </w:tcPr>
          <w:p w14:paraId="270446BD" w14:textId="77777777" w:rsidR="004C44FF" w:rsidRPr="009127C0" w:rsidRDefault="004C44FF" w:rsidP="004C44FF">
            <w:pPr>
              <w:jc w:val="center"/>
              <w:rPr>
                <w:rFonts w:ascii="Times New Roman" w:hAnsi="Times New Roman" w:cs="Times New Roman"/>
              </w:rPr>
            </w:pPr>
          </w:p>
        </w:tc>
      </w:tr>
      <w:tr w:rsidR="00EC3F14" w:rsidRPr="00A806C4" w14:paraId="1EA561E1" w14:textId="6A1A8003" w:rsidTr="005102C8">
        <w:tc>
          <w:tcPr>
            <w:tcW w:w="951" w:type="pct"/>
            <w:vMerge/>
            <w:tcBorders>
              <w:left w:val="single" w:sz="4" w:space="0" w:color="auto"/>
              <w:right w:val="single" w:sz="4" w:space="0" w:color="auto"/>
            </w:tcBorders>
          </w:tcPr>
          <w:p w14:paraId="51485749"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5F496B47" w14:textId="77777777" w:rsidR="00EC3F14" w:rsidRPr="00A806C4" w:rsidRDefault="00EC3F14" w:rsidP="004C44FF">
            <w:pPr>
              <w:rPr>
                <w:rFonts w:ascii="Times New Roman" w:hAnsi="Times New Roman"/>
                <w:b/>
                <w:bCs/>
              </w:rPr>
            </w:pPr>
            <w:r w:rsidRPr="00A806C4">
              <w:rPr>
                <w:rFonts w:ascii="Times New Roman" w:hAnsi="Times New Roman"/>
              </w:rPr>
              <w:t>Понятие о железнодорожных изысканиях</w:t>
            </w:r>
          </w:p>
        </w:tc>
        <w:tc>
          <w:tcPr>
            <w:tcW w:w="712" w:type="pct"/>
            <w:tcBorders>
              <w:top w:val="single" w:sz="4" w:space="0" w:color="auto"/>
              <w:left w:val="single" w:sz="4" w:space="0" w:color="auto"/>
              <w:bottom w:val="single" w:sz="4" w:space="0" w:color="auto"/>
              <w:right w:val="single" w:sz="4" w:space="0" w:color="auto"/>
            </w:tcBorders>
            <w:vAlign w:val="center"/>
          </w:tcPr>
          <w:p w14:paraId="506BCB0A" w14:textId="7DDCB6EB" w:rsidR="00EC3F14" w:rsidRPr="00BD567C" w:rsidRDefault="00EC3F14" w:rsidP="004C44FF">
            <w:pPr>
              <w:jc w:val="center"/>
              <w:rPr>
                <w:rFonts w:ascii="Times New Roman" w:hAnsi="Times New Roman"/>
                <w:lang w:val="en-US"/>
              </w:rPr>
            </w:pPr>
            <w:r w:rsidRPr="00BD567C">
              <w:rPr>
                <w:rFonts w:ascii="Times New Roman" w:hAnsi="Times New Roman"/>
              </w:rPr>
              <w:t>2</w:t>
            </w:r>
            <w:r>
              <w:rPr>
                <w:rFonts w:ascii="Times New Roman" w:hAnsi="Times New Roman"/>
                <w:lang w:val="en-US"/>
              </w:rPr>
              <w:t>/-</w:t>
            </w:r>
          </w:p>
        </w:tc>
        <w:tc>
          <w:tcPr>
            <w:tcW w:w="1130" w:type="pct"/>
            <w:vMerge w:val="restart"/>
            <w:tcBorders>
              <w:top w:val="single" w:sz="4" w:space="0" w:color="auto"/>
              <w:left w:val="single" w:sz="4" w:space="0" w:color="auto"/>
              <w:right w:val="single" w:sz="4" w:space="0" w:color="auto"/>
            </w:tcBorders>
            <w:vAlign w:val="center"/>
          </w:tcPr>
          <w:p w14:paraId="191BDE72"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w:t>
            </w:r>
            <w:r>
              <w:rPr>
                <w:rFonts w:ascii="Times New Roman" w:hAnsi="Times New Roman" w:cs="Times New Roman"/>
              </w:rPr>
              <w:t>; ОК 03</w:t>
            </w:r>
            <w:r w:rsidRPr="009127C0">
              <w:rPr>
                <w:rFonts w:ascii="Times New Roman" w:hAnsi="Times New Roman" w:cs="Times New Roman"/>
              </w:rPr>
              <w:t xml:space="preserve">; </w:t>
            </w:r>
          </w:p>
          <w:p w14:paraId="495A1FE0" w14:textId="77777777" w:rsidR="00EC3F14" w:rsidRPr="009127C0" w:rsidRDefault="00EC3F14" w:rsidP="00EC3F14">
            <w:pPr>
              <w:jc w:val="center"/>
              <w:rPr>
                <w:rFonts w:ascii="Times New Roman" w:hAnsi="Times New Roman" w:cs="Times New Roman"/>
              </w:rPr>
            </w:pPr>
            <w:r w:rsidRPr="009127C0">
              <w:rPr>
                <w:rFonts w:ascii="Times New Roman" w:hAnsi="Times New Roman" w:cs="Times New Roman"/>
              </w:rPr>
              <w:t>ОК 04; ОК 07</w:t>
            </w:r>
          </w:p>
          <w:p w14:paraId="15ADCFE4" w14:textId="6190F5EE" w:rsidR="00EC3F14" w:rsidRPr="009127C0" w:rsidRDefault="00EC3F14" w:rsidP="00EC3F14">
            <w:pPr>
              <w:jc w:val="center"/>
              <w:rPr>
                <w:rFonts w:ascii="Times New Roman" w:hAnsi="Times New Roman" w:cs="Times New Roman"/>
              </w:rPr>
            </w:pPr>
          </w:p>
        </w:tc>
      </w:tr>
      <w:tr w:rsidR="00EC3F14" w:rsidRPr="00A806C4" w14:paraId="1CA67735" w14:textId="480D2310" w:rsidTr="005102C8">
        <w:trPr>
          <w:trHeight w:val="989"/>
        </w:trPr>
        <w:tc>
          <w:tcPr>
            <w:tcW w:w="951" w:type="pct"/>
            <w:vMerge/>
            <w:tcBorders>
              <w:left w:val="single" w:sz="4" w:space="0" w:color="auto"/>
              <w:right w:val="single" w:sz="4" w:space="0" w:color="auto"/>
            </w:tcBorders>
          </w:tcPr>
          <w:p w14:paraId="49A8BB78"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692CD66A" w14:textId="77777777" w:rsidR="00EC3F14" w:rsidRPr="00EC3F14" w:rsidRDefault="00EC3F14" w:rsidP="004C44FF">
            <w:pPr>
              <w:rPr>
                <w:rFonts w:ascii="Times New Roman" w:hAnsi="Times New Roman"/>
              </w:rPr>
            </w:pPr>
            <w:r w:rsidRPr="00EC3F14">
              <w:rPr>
                <w:rFonts w:ascii="Times New Roman" w:hAnsi="Times New Roman"/>
              </w:rPr>
              <w:t>Тяговые расчеты в проектировании железных дорог</w:t>
            </w:r>
          </w:p>
          <w:p w14:paraId="782A88F4" w14:textId="77777777" w:rsidR="00EC3F14" w:rsidRPr="00EC3F14" w:rsidRDefault="00EC3F14" w:rsidP="004C44FF">
            <w:pPr>
              <w:rPr>
                <w:rFonts w:ascii="Times New Roman" w:hAnsi="Times New Roman"/>
              </w:rPr>
            </w:pPr>
            <w:r w:rsidRPr="00EC3F14">
              <w:rPr>
                <w:rFonts w:ascii="Times New Roman" w:hAnsi="Times New Roman"/>
              </w:rPr>
              <w:t>Силы, действующие на поезд</w:t>
            </w:r>
          </w:p>
          <w:p w14:paraId="65161EBF" w14:textId="2E5A5826" w:rsidR="00EC3F14" w:rsidRPr="00EC3F14" w:rsidRDefault="00EC3F14" w:rsidP="004C44FF">
            <w:pPr>
              <w:rPr>
                <w:rFonts w:ascii="Times New Roman" w:hAnsi="Times New Roman"/>
                <w:bCs/>
              </w:rPr>
            </w:pPr>
            <w:r w:rsidRPr="00EC3F14">
              <w:rPr>
                <w:rFonts w:ascii="Times New Roman" w:hAnsi="Times New Roman"/>
              </w:rPr>
              <w:t>Расчет массы состава и длины поезда</w:t>
            </w:r>
          </w:p>
        </w:tc>
        <w:tc>
          <w:tcPr>
            <w:tcW w:w="712" w:type="pct"/>
            <w:tcBorders>
              <w:top w:val="single" w:sz="4" w:space="0" w:color="auto"/>
              <w:left w:val="single" w:sz="4" w:space="0" w:color="auto"/>
              <w:bottom w:val="single" w:sz="4" w:space="0" w:color="auto"/>
              <w:right w:val="single" w:sz="4" w:space="0" w:color="auto"/>
            </w:tcBorders>
            <w:vAlign w:val="center"/>
          </w:tcPr>
          <w:p w14:paraId="3E3AEC13" w14:textId="3143481E" w:rsidR="00EC3F14" w:rsidRPr="00BD567C" w:rsidRDefault="00EC3F14" w:rsidP="004C44FF">
            <w:pPr>
              <w:jc w:val="center"/>
              <w:rPr>
                <w:rFonts w:ascii="Times New Roman" w:hAnsi="Times New Roman"/>
                <w:lang w:val="en-US"/>
              </w:rPr>
            </w:pPr>
            <w:r>
              <w:rPr>
                <w:rFonts w:ascii="Times New Roman" w:hAnsi="Times New Roman"/>
                <w:lang w:val="en-US"/>
              </w:rPr>
              <w:t>2/-</w:t>
            </w:r>
          </w:p>
        </w:tc>
        <w:tc>
          <w:tcPr>
            <w:tcW w:w="1130" w:type="pct"/>
            <w:vMerge/>
            <w:tcBorders>
              <w:left w:val="single" w:sz="4" w:space="0" w:color="auto"/>
              <w:right w:val="single" w:sz="4" w:space="0" w:color="auto"/>
            </w:tcBorders>
          </w:tcPr>
          <w:p w14:paraId="3B06F05C" w14:textId="4A416204" w:rsidR="00EC3F14" w:rsidRPr="009127C0" w:rsidRDefault="00EC3F14" w:rsidP="00EC3F14">
            <w:pPr>
              <w:jc w:val="center"/>
              <w:rPr>
                <w:rFonts w:ascii="Times New Roman" w:hAnsi="Times New Roman" w:cs="Times New Roman"/>
              </w:rPr>
            </w:pPr>
          </w:p>
        </w:tc>
      </w:tr>
      <w:tr w:rsidR="00EC3F14" w:rsidRPr="00A806C4" w14:paraId="3A90258B" w14:textId="77777777" w:rsidTr="00EC3F14">
        <w:trPr>
          <w:trHeight w:val="559"/>
        </w:trPr>
        <w:tc>
          <w:tcPr>
            <w:tcW w:w="951" w:type="pct"/>
            <w:vMerge/>
            <w:tcBorders>
              <w:left w:val="single" w:sz="4" w:space="0" w:color="auto"/>
              <w:right w:val="single" w:sz="4" w:space="0" w:color="auto"/>
            </w:tcBorders>
          </w:tcPr>
          <w:p w14:paraId="76A5B535"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1D786228" w14:textId="77777777" w:rsidR="00EC3F14" w:rsidRPr="00EC3F14" w:rsidRDefault="00EC3F14" w:rsidP="004C44FF">
            <w:pPr>
              <w:rPr>
                <w:rFonts w:ascii="Times New Roman" w:hAnsi="Times New Roman"/>
              </w:rPr>
            </w:pPr>
            <w:r w:rsidRPr="00EC3F14">
              <w:rPr>
                <w:rFonts w:ascii="Times New Roman" w:hAnsi="Times New Roman"/>
              </w:rPr>
              <w:t>Определение тормозного пути и допустимой скорости на уклоне</w:t>
            </w:r>
          </w:p>
          <w:p w14:paraId="4E25AEA2" w14:textId="77777777" w:rsidR="00EC3F14" w:rsidRPr="00EC3F14" w:rsidRDefault="00EC3F14" w:rsidP="004C44FF">
            <w:pPr>
              <w:rPr>
                <w:rFonts w:ascii="Times New Roman" w:hAnsi="Times New Roman"/>
              </w:rPr>
            </w:pPr>
            <w:r w:rsidRPr="00EC3F14">
              <w:rPr>
                <w:rFonts w:ascii="Times New Roman" w:hAnsi="Times New Roman"/>
              </w:rPr>
              <w:t>Определение скорости движения и времени хода поезда</w:t>
            </w:r>
          </w:p>
        </w:tc>
        <w:tc>
          <w:tcPr>
            <w:tcW w:w="712" w:type="pct"/>
            <w:tcBorders>
              <w:top w:val="single" w:sz="4" w:space="0" w:color="auto"/>
              <w:left w:val="single" w:sz="4" w:space="0" w:color="auto"/>
              <w:bottom w:val="single" w:sz="4" w:space="0" w:color="auto"/>
              <w:right w:val="single" w:sz="4" w:space="0" w:color="auto"/>
            </w:tcBorders>
            <w:vAlign w:val="center"/>
          </w:tcPr>
          <w:p w14:paraId="16A96AC6" w14:textId="14315377" w:rsidR="00EC3F14" w:rsidRPr="00BD567C" w:rsidRDefault="00EC3F14" w:rsidP="004C44FF">
            <w:pPr>
              <w:jc w:val="center"/>
              <w:rPr>
                <w:rFonts w:ascii="Times New Roman" w:hAnsi="Times New Roman"/>
                <w:lang w:val="en-US"/>
              </w:rPr>
            </w:pPr>
            <w:r>
              <w:rPr>
                <w:rFonts w:ascii="Times New Roman" w:hAnsi="Times New Roman"/>
                <w:lang w:val="en-US"/>
              </w:rPr>
              <w:t>2/-</w:t>
            </w:r>
          </w:p>
        </w:tc>
        <w:tc>
          <w:tcPr>
            <w:tcW w:w="1130" w:type="pct"/>
            <w:vMerge/>
            <w:tcBorders>
              <w:left w:val="single" w:sz="4" w:space="0" w:color="auto"/>
              <w:right w:val="single" w:sz="4" w:space="0" w:color="auto"/>
            </w:tcBorders>
          </w:tcPr>
          <w:p w14:paraId="7C71F34F" w14:textId="77777777" w:rsidR="00EC3F14" w:rsidRPr="009127C0" w:rsidRDefault="00EC3F14" w:rsidP="004C44FF">
            <w:pPr>
              <w:jc w:val="center"/>
              <w:rPr>
                <w:rFonts w:ascii="Times New Roman" w:hAnsi="Times New Roman" w:cs="Times New Roman"/>
              </w:rPr>
            </w:pPr>
          </w:p>
        </w:tc>
      </w:tr>
      <w:tr w:rsidR="00EC3F14" w:rsidRPr="00A806C4" w14:paraId="45910A8F" w14:textId="143FC135" w:rsidTr="00EC3F14">
        <w:trPr>
          <w:trHeight w:val="992"/>
        </w:trPr>
        <w:tc>
          <w:tcPr>
            <w:tcW w:w="951" w:type="pct"/>
            <w:vMerge/>
            <w:tcBorders>
              <w:left w:val="single" w:sz="4" w:space="0" w:color="auto"/>
              <w:right w:val="single" w:sz="4" w:space="0" w:color="auto"/>
            </w:tcBorders>
          </w:tcPr>
          <w:p w14:paraId="3937DC5C"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2F0D806D" w14:textId="77777777" w:rsidR="00EC3F14" w:rsidRPr="00EC3F14" w:rsidRDefault="00EC3F14" w:rsidP="004C44FF">
            <w:pPr>
              <w:rPr>
                <w:rFonts w:ascii="Times New Roman" w:hAnsi="Times New Roman"/>
              </w:rPr>
            </w:pPr>
            <w:r w:rsidRPr="00EC3F14">
              <w:rPr>
                <w:rFonts w:ascii="Times New Roman" w:hAnsi="Times New Roman"/>
              </w:rPr>
              <w:t>Камеральное трассирование железнодорожных линий</w:t>
            </w:r>
          </w:p>
          <w:p w14:paraId="3404A89F" w14:textId="77777777" w:rsidR="00EC3F14" w:rsidRPr="00EC3F14" w:rsidRDefault="00EC3F14" w:rsidP="004C44FF">
            <w:pPr>
              <w:rPr>
                <w:rFonts w:ascii="Times New Roman" w:hAnsi="Times New Roman"/>
              </w:rPr>
            </w:pPr>
            <w:r w:rsidRPr="00EC3F14">
              <w:rPr>
                <w:rFonts w:ascii="Times New Roman" w:hAnsi="Times New Roman"/>
              </w:rPr>
              <w:t>Выбор направления трассы проектируемой железной дороги</w:t>
            </w:r>
          </w:p>
          <w:p w14:paraId="3083A656" w14:textId="1DE195DE" w:rsidR="00EC3F14" w:rsidRPr="00EC3F14" w:rsidRDefault="00EC3F14" w:rsidP="004C44FF">
            <w:pPr>
              <w:rPr>
                <w:rFonts w:ascii="Times New Roman" w:hAnsi="Times New Roman"/>
                <w:bCs/>
              </w:rPr>
            </w:pPr>
            <w:r w:rsidRPr="00EC3F14">
              <w:rPr>
                <w:rFonts w:ascii="Times New Roman" w:hAnsi="Times New Roman"/>
              </w:rPr>
              <w:t>Виды ходов трассы. Трассирование в различных топографических условиях</w:t>
            </w:r>
          </w:p>
        </w:tc>
        <w:tc>
          <w:tcPr>
            <w:tcW w:w="712" w:type="pct"/>
            <w:tcBorders>
              <w:top w:val="single" w:sz="4" w:space="0" w:color="auto"/>
              <w:left w:val="single" w:sz="4" w:space="0" w:color="auto"/>
              <w:bottom w:val="single" w:sz="4" w:space="0" w:color="auto"/>
              <w:right w:val="single" w:sz="4" w:space="0" w:color="auto"/>
            </w:tcBorders>
            <w:vAlign w:val="center"/>
          </w:tcPr>
          <w:p w14:paraId="32725B99" w14:textId="32B13000"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6CE3C22D" w14:textId="130F0A5B" w:rsidR="00EC3F14" w:rsidRPr="009127C0" w:rsidRDefault="00EC3F14" w:rsidP="004C44FF">
            <w:pPr>
              <w:jc w:val="center"/>
              <w:rPr>
                <w:rFonts w:ascii="Times New Roman" w:hAnsi="Times New Roman" w:cs="Times New Roman"/>
              </w:rPr>
            </w:pPr>
          </w:p>
        </w:tc>
      </w:tr>
      <w:tr w:rsidR="00EC3F14" w:rsidRPr="00A806C4" w14:paraId="69AA30F5" w14:textId="77777777" w:rsidTr="00EC3F14">
        <w:trPr>
          <w:trHeight w:val="539"/>
        </w:trPr>
        <w:tc>
          <w:tcPr>
            <w:tcW w:w="951" w:type="pct"/>
            <w:vMerge/>
            <w:tcBorders>
              <w:left w:val="single" w:sz="4" w:space="0" w:color="auto"/>
              <w:right w:val="single" w:sz="4" w:space="0" w:color="auto"/>
            </w:tcBorders>
          </w:tcPr>
          <w:p w14:paraId="651E813E"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6E158F87" w14:textId="36A25E2B" w:rsidR="00EC3F14" w:rsidRPr="00EC3F14" w:rsidRDefault="00EC3F14" w:rsidP="004C44FF">
            <w:pPr>
              <w:rPr>
                <w:rFonts w:ascii="Times New Roman" w:hAnsi="Times New Roman"/>
              </w:rPr>
            </w:pPr>
            <w:r w:rsidRPr="00EC3F14">
              <w:rPr>
                <w:rFonts w:ascii="Times New Roman" w:hAnsi="Times New Roman"/>
              </w:rPr>
              <w:t>Трассирование на участках напряженного и вольного хода</w:t>
            </w:r>
          </w:p>
          <w:p w14:paraId="5E511584" w14:textId="77777777" w:rsidR="00EC3F14" w:rsidRPr="00EC3F14" w:rsidRDefault="00EC3F14" w:rsidP="004C44FF">
            <w:pPr>
              <w:rPr>
                <w:rFonts w:ascii="Times New Roman" w:hAnsi="Times New Roman"/>
              </w:rPr>
            </w:pPr>
            <w:r w:rsidRPr="00EC3F14">
              <w:rPr>
                <w:rFonts w:ascii="Times New Roman" w:hAnsi="Times New Roman"/>
              </w:rPr>
              <w:t>Основные показатели трассы</w:t>
            </w:r>
          </w:p>
        </w:tc>
        <w:tc>
          <w:tcPr>
            <w:tcW w:w="712" w:type="pct"/>
            <w:tcBorders>
              <w:top w:val="single" w:sz="4" w:space="0" w:color="auto"/>
              <w:left w:val="single" w:sz="4" w:space="0" w:color="auto"/>
              <w:bottom w:val="single" w:sz="4" w:space="0" w:color="auto"/>
              <w:right w:val="single" w:sz="4" w:space="0" w:color="auto"/>
            </w:tcBorders>
            <w:vAlign w:val="center"/>
          </w:tcPr>
          <w:p w14:paraId="67B35BAB" w14:textId="528B4AD0"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bottom w:val="single" w:sz="4" w:space="0" w:color="auto"/>
              <w:right w:val="single" w:sz="4" w:space="0" w:color="auto"/>
            </w:tcBorders>
          </w:tcPr>
          <w:p w14:paraId="66D08C7B" w14:textId="77777777" w:rsidR="00EC3F14" w:rsidRPr="009127C0" w:rsidRDefault="00EC3F14" w:rsidP="004C44FF">
            <w:pPr>
              <w:jc w:val="center"/>
              <w:rPr>
                <w:rFonts w:ascii="Times New Roman" w:hAnsi="Times New Roman" w:cs="Times New Roman"/>
              </w:rPr>
            </w:pPr>
          </w:p>
        </w:tc>
      </w:tr>
      <w:tr w:rsidR="004C44FF" w:rsidRPr="00A806C4" w14:paraId="09E3A998" w14:textId="789D33D4" w:rsidTr="004C44FF">
        <w:tc>
          <w:tcPr>
            <w:tcW w:w="951" w:type="pct"/>
            <w:vMerge/>
            <w:tcBorders>
              <w:left w:val="single" w:sz="4" w:space="0" w:color="auto"/>
              <w:right w:val="single" w:sz="4" w:space="0" w:color="auto"/>
            </w:tcBorders>
          </w:tcPr>
          <w:p w14:paraId="684ED734" w14:textId="77777777" w:rsidR="004C44FF" w:rsidRPr="00A806C4" w:rsidRDefault="004C44FF"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33A2DC21" w14:textId="77777777" w:rsidR="004C44FF" w:rsidRPr="00A806C4" w:rsidRDefault="004C44FF" w:rsidP="004C44FF">
            <w:pPr>
              <w:rPr>
                <w:rFonts w:ascii="Times New Roman" w:hAnsi="Times New Roman"/>
                <w:b/>
                <w:bCs/>
              </w:rPr>
            </w:pPr>
            <w:r w:rsidRPr="00A806C4">
              <w:rPr>
                <w:rFonts w:ascii="Times New Roman" w:hAnsi="Times New Roman"/>
                <w:b/>
                <w:bCs/>
              </w:rPr>
              <w:t>В том числе практических занятий</w:t>
            </w:r>
          </w:p>
        </w:tc>
        <w:tc>
          <w:tcPr>
            <w:tcW w:w="712" w:type="pct"/>
            <w:tcBorders>
              <w:top w:val="single" w:sz="4" w:space="0" w:color="auto"/>
              <w:left w:val="single" w:sz="4" w:space="0" w:color="auto"/>
              <w:bottom w:val="single" w:sz="4" w:space="0" w:color="auto"/>
              <w:right w:val="single" w:sz="4" w:space="0" w:color="auto"/>
            </w:tcBorders>
            <w:vAlign w:val="center"/>
          </w:tcPr>
          <w:p w14:paraId="30CD6AE1" w14:textId="77777777" w:rsidR="004C44FF" w:rsidRPr="00BD567C" w:rsidRDefault="004C44FF" w:rsidP="004C44FF">
            <w:pPr>
              <w:jc w:val="center"/>
              <w:rPr>
                <w:rFonts w:ascii="Times New Roman" w:hAnsi="Times New Roman"/>
              </w:rPr>
            </w:pPr>
          </w:p>
        </w:tc>
        <w:tc>
          <w:tcPr>
            <w:tcW w:w="1130" w:type="pct"/>
            <w:tcBorders>
              <w:top w:val="single" w:sz="4" w:space="0" w:color="auto"/>
              <w:left w:val="single" w:sz="4" w:space="0" w:color="auto"/>
              <w:bottom w:val="single" w:sz="4" w:space="0" w:color="auto"/>
              <w:right w:val="single" w:sz="4" w:space="0" w:color="auto"/>
            </w:tcBorders>
            <w:vAlign w:val="center"/>
          </w:tcPr>
          <w:p w14:paraId="41DA330B" w14:textId="77777777" w:rsidR="004C44FF" w:rsidRPr="009127C0" w:rsidRDefault="004C44FF" w:rsidP="004C44FF">
            <w:pPr>
              <w:jc w:val="center"/>
              <w:rPr>
                <w:rFonts w:ascii="Times New Roman" w:hAnsi="Times New Roman" w:cs="Times New Roman"/>
              </w:rPr>
            </w:pPr>
          </w:p>
        </w:tc>
      </w:tr>
      <w:tr w:rsidR="00EC3F14" w:rsidRPr="00A806C4" w14:paraId="7055EC4A" w14:textId="6AE4FD8B" w:rsidTr="004C44FF">
        <w:tc>
          <w:tcPr>
            <w:tcW w:w="951" w:type="pct"/>
            <w:vMerge/>
            <w:tcBorders>
              <w:left w:val="single" w:sz="4" w:space="0" w:color="auto"/>
              <w:right w:val="single" w:sz="4" w:space="0" w:color="auto"/>
            </w:tcBorders>
          </w:tcPr>
          <w:p w14:paraId="7DEDEA42"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05ACC1BA" w14:textId="77777777" w:rsidR="00EC3F14" w:rsidRDefault="00EC3F14" w:rsidP="00EC3F14">
            <w:pPr>
              <w:rPr>
                <w:rFonts w:ascii="Times New Roman" w:hAnsi="Times New Roman"/>
                <w:b/>
              </w:rPr>
            </w:pPr>
            <w:r w:rsidRPr="00A806C4">
              <w:rPr>
                <w:rFonts w:ascii="Times New Roman" w:eastAsia="Calibri" w:hAnsi="Times New Roman"/>
                <w:b/>
                <w:bCs/>
              </w:rPr>
              <w:t>Практическое занятие</w:t>
            </w:r>
            <w:r w:rsidRPr="00A806C4">
              <w:rPr>
                <w:rFonts w:ascii="Times New Roman" w:hAnsi="Times New Roman"/>
              </w:rPr>
              <w:t xml:space="preserve"> </w:t>
            </w:r>
            <w:r w:rsidRPr="00A806C4">
              <w:rPr>
                <w:rFonts w:ascii="Times New Roman" w:hAnsi="Times New Roman"/>
                <w:b/>
              </w:rPr>
              <w:t>1</w:t>
            </w:r>
          </w:p>
          <w:p w14:paraId="2B40CF1A" w14:textId="39081224" w:rsidR="00EC3F14" w:rsidRPr="00A806C4" w:rsidRDefault="00EC3F14" w:rsidP="00EC3F14">
            <w:pPr>
              <w:rPr>
                <w:rFonts w:ascii="Times New Roman" w:hAnsi="Times New Roman"/>
                <w:b/>
                <w:bCs/>
              </w:rPr>
            </w:pPr>
            <w:r w:rsidRPr="00A806C4">
              <w:rPr>
                <w:rFonts w:ascii="Times New Roman" w:hAnsi="Times New Roman"/>
              </w:rPr>
              <w:t xml:space="preserve"> Определение удельных сил сопротивления движению поезда</w:t>
            </w:r>
          </w:p>
        </w:tc>
        <w:tc>
          <w:tcPr>
            <w:tcW w:w="712" w:type="pct"/>
            <w:tcBorders>
              <w:top w:val="single" w:sz="4" w:space="0" w:color="auto"/>
              <w:left w:val="single" w:sz="4" w:space="0" w:color="auto"/>
              <w:bottom w:val="single" w:sz="4" w:space="0" w:color="auto"/>
              <w:right w:val="single" w:sz="4" w:space="0" w:color="auto"/>
            </w:tcBorders>
            <w:vAlign w:val="center"/>
          </w:tcPr>
          <w:p w14:paraId="704F46C4" w14:textId="6D3E8662" w:rsidR="00EC3F14" w:rsidRPr="00BD567C" w:rsidRDefault="00EC3F14" w:rsidP="00EC3F14">
            <w:pPr>
              <w:jc w:val="center"/>
              <w:rPr>
                <w:rFonts w:ascii="Times New Roman" w:eastAsia="Calibri" w:hAnsi="Times New Roman"/>
              </w:rPr>
            </w:pPr>
            <w:r>
              <w:rPr>
                <w:rFonts w:ascii="Times New Roman" w:hAnsi="Times New Roman"/>
                <w:lang w:val="en-US"/>
              </w:rPr>
              <w:t>2/</w:t>
            </w:r>
            <w:r w:rsidRPr="00BD567C">
              <w:rPr>
                <w:rFonts w:ascii="Times New Roman" w:eastAsia="Calibri" w:hAnsi="Times New Roman"/>
              </w:rPr>
              <w:t>2</w:t>
            </w:r>
          </w:p>
        </w:tc>
        <w:tc>
          <w:tcPr>
            <w:tcW w:w="1130" w:type="pct"/>
            <w:tcBorders>
              <w:top w:val="single" w:sz="4" w:space="0" w:color="auto"/>
              <w:left w:val="single" w:sz="4" w:space="0" w:color="auto"/>
              <w:bottom w:val="single" w:sz="4" w:space="0" w:color="auto"/>
              <w:right w:val="single" w:sz="4" w:space="0" w:color="auto"/>
            </w:tcBorders>
          </w:tcPr>
          <w:p w14:paraId="778656D8"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w:t>
            </w:r>
            <w:r>
              <w:rPr>
                <w:rFonts w:ascii="Times New Roman" w:hAnsi="Times New Roman" w:cs="Times New Roman"/>
              </w:rPr>
              <w:t>; ОК 03</w:t>
            </w:r>
            <w:r w:rsidRPr="009127C0">
              <w:rPr>
                <w:rFonts w:ascii="Times New Roman" w:hAnsi="Times New Roman" w:cs="Times New Roman"/>
              </w:rPr>
              <w:t xml:space="preserve">; </w:t>
            </w:r>
          </w:p>
          <w:p w14:paraId="6DDFA173" w14:textId="77BE8451" w:rsidR="00EC3F14" w:rsidRPr="009127C0" w:rsidRDefault="00EC3F14" w:rsidP="00EC3F14">
            <w:pPr>
              <w:jc w:val="center"/>
              <w:rPr>
                <w:rFonts w:ascii="Times New Roman" w:eastAsia="Calibri" w:hAnsi="Times New Roman" w:cs="Times New Roman"/>
              </w:rPr>
            </w:pPr>
            <w:r w:rsidRPr="009127C0">
              <w:rPr>
                <w:rFonts w:ascii="Times New Roman" w:hAnsi="Times New Roman" w:cs="Times New Roman"/>
              </w:rPr>
              <w:t>ОК 04; ОК 07</w:t>
            </w:r>
          </w:p>
        </w:tc>
      </w:tr>
      <w:tr w:rsidR="00EC3F14" w:rsidRPr="00A806C4" w14:paraId="437BAE8C" w14:textId="37419E9B" w:rsidTr="004C44FF">
        <w:trPr>
          <w:trHeight w:val="248"/>
        </w:trPr>
        <w:tc>
          <w:tcPr>
            <w:tcW w:w="951" w:type="pct"/>
            <w:vMerge/>
            <w:tcBorders>
              <w:left w:val="single" w:sz="4" w:space="0" w:color="auto"/>
              <w:right w:val="single" w:sz="4" w:space="0" w:color="auto"/>
            </w:tcBorders>
          </w:tcPr>
          <w:p w14:paraId="2B56B68A"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33FE388C" w14:textId="77777777" w:rsidR="00EC3F14" w:rsidRDefault="00EC3F14" w:rsidP="00EC3F14">
            <w:pPr>
              <w:rPr>
                <w:rFonts w:ascii="Times New Roman" w:hAnsi="Times New Roman"/>
                <w:b/>
              </w:rPr>
            </w:pPr>
            <w:r w:rsidRPr="00A806C4">
              <w:rPr>
                <w:rFonts w:ascii="Times New Roman" w:eastAsia="Calibri" w:hAnsi="Times New Roman"/>
                <w:b/>
                <w:bCs/>
              </w:rPr>
              <w:t>Практическое занятие</w:t>
            </w:r>
            <w:r w:rsidRPr="00A806C4">
              <w:rPr>
                <w:rFonts w:ascii="Times New Roman" w:hAnsi="Times New Roman"/>
              </w:rPr>
              <w:t xml:space="preserve"> </w:t>
            </w:r>
            <w:r>
              <w:rPr>
                <w:rFonts w:ascii="Times New Roman" w:hAnsi="Times New Roman"/>
                <w:b/>
              </w:rPr>
              <w:t>2</w:t>
            </w:r>
          </w:p>
          <w:p w14:paraId="38A59616" w14:textId="040E4F20" w:rsidR="00EC3F14" w:rsidRPr="00A806C4" w:rsidRDefault="00EC3F14" w:rsidP="00EC3F14">
            <w:pPr>
              <w:rPr>
                <w:rFonts w:ascii="Times New Roman" w:hAnsi="Times New Roman"/>
                <w:b/>
                <w:bCs/>
              </w:rPr>
            </w:pPr>
            <w:r w:rsidRPr="00A806C4">
              <w:rPr>
                <w:rFonts w:ascii="Times New Roman" w:hAnsi="Times New Roman"/>
              </w:rPr>
              <w:t xml:space="preserve"> Определение массы и расчетной длины поезда</w:t>
            </w:r>
          </w:p>
        </w:tc>
        <w:tc>
          <w:tcPr>
            <w:tcW w:w="712" w:type="pct"/>
            <w:tcBorders>
              <w:top w:val="single" w:sz="4" w:space="0" w:color="auto"/>
              <w:left w:val="single" w:sz="4" w:space="0" w:color="auto"/>
              <w:bottom w:val="single" w:sz="4" w:space="0" w:color="auto"/>
              <w:right w:val="single" w:sz="4" w:space="0" w:color="auto"/>
            </w:tcBorders>
            <w:vAlign w:val="center"/>
          </w:tcPr>
          <w:p w14:paraId="31A0EAE0" w14:textId="12B65FC1" w:rsidR="00EC3F14" w:rsidRPr="00BD567C" w:rsidRDefault="00EC3F14" w:rsidP="00EC3F14">
            <w:pPr>
              <w:jc w:val="center"/>
              <w:rPr>
                <w:rFonts w:ascii="Times New Roman" w:eastAsia="Calibri" w:hAnsi="Times New Roman"/>
              </w:rPr>
            </w:pPr>
            <w:r>
              <w:rPr>
                <w:rFonts w:ascii="Times New Roman" w:hAnsi="Times New Roman"/>
                <w:lang w:val="en-US"/>
              </w:rPr>
              <w:t>2/</w:t>
            </w:r>
            <w:r w:rsidRPr="00BD567C">
              <w:rPr>
                <w:rFonts w:ascii="Times New Roman" w:eastAsia="Calibri" w:hAnsi="Times New Roman"/>
              </w:rPr>
              <w:t>2</w:t>
            </w:r>
          </w:p>
        </w:tc>
        <w:tc>
          <w:tcPr>
            <w:tcW w:w="1130" w:type="pct"/>
            <w:tcBorders>
              <w:top w:val="single" w:sz="4" w:space="0" w:color="auto"/>
              <w:left w:val="single" w:sz="4" w:space="0" w:color="auto"/>
              <w:bottom w:val="single" w:sz="4" w:space="0" w:color="auto"/>
              <w:right w:val="single" w:sz="4" w:space="0" w:color="auto"/>
            </w:tcBorders>
          </w:tcPr>
          <w:p w14:paraId="4C2E4752"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w:t>
            </w:r>
            <w:r>
              <w:rPr>
                <w:rFonts w:ascii="Times New Roman" w:hAnsi="Times New Roman" w:cs="Times New Roman"/>
              </w:rPr>
              <w:t>; ОК 03</w:t>
            </w:r>
            <w:r w:rsidRPr="009127C0">
              <w:rPr>
                <w:rFonts w:ascii="Times New Roman" w:hAnsi="Times New Roman" w:cs="Times New Roman"/>
              </w:rPr>
              <w:t xml:space="preserve">; </w:t>
            </w:r>
          </w:p>
          <w:p w14:paraId="6B6E7473" w14:textId="2673034F" w:rsidR="00EC3F14" w:rsidRPr="009127C0" w:rsidRDefault="00EC3F14" w:rsidP="00EC3F14">
            <w:pPr>
              <w:jc w:val="center"/>
              <w:rPr>
                <w:rFonts w:ascii="Times New Roman" w:eastAsia="Calibri" w:hAnsi="Times New Roman" w:cs="Times New Roman"/>
              </w:rPr>
            </w:pPr>
            <w:r w:rsidRPr="009127C0">
              <w:rPr>
                <w:rFonts w:ascii="Times New Roman" w:hAnsi="Times New Roman" w:cs="Times New Roman"/>
              </w:rPr>
              <w:t>ОК 04; ОК 07</w:t>
            </w:r>
          </w:p>
        </w:tc>
      </w:tr>
      <w:tr w:rsidR="004C44FF" w:rsidRPr="00A806C4" w14:paraId="1BC5A3C2" w14:textId="07765F4F" w:rsidTr="004C44FF">
        <w:trPr>
          <w:trHeight w:val="225"/>
        </w:trPr>
        <w:tc>
          <w:tcPr>
            <w:tcW w:w="951" w:type="pct"/>
            <w:vMerge/>
            <w:tcBorders>
              <w:left w:val="single" w:sz="4" w:space="0" w:color="auto"/>
              <w:right w:val="single" w:sz="4" w:space="0" w:color="auto"/>
            </w:tcBorders>
          </w:tcPr>
          <w:p w14:paraId="7AE4018E" w14:textId="77777777" w:rsidR="004C44FF" w:rsidRPr="00A806C4" w:rsidRDefault="004C44FF"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32571986" w14:textId="77777777" w:rsidR="00EC3F14" w:rsidRDefault="004C44FF" w:rsidP="00EC3F14">
            <w:pPr>
              <w:rPr>
                <w:rFonts w:ascii="Times New Roman" w:hAnsi="Times New Roman"/>
                <w:b/>
              </w:rPr>
            </w:pPr>
            <w:r w:rsidRPr="00A806C4">
              <w:rPr>
                <w:rFonts w:ascii="Times New Roman" w:eastAsia="Calibri" w:hAnsi="Times New Roman"/>
                <w:b/>
                <w:bCs/>
              </w:rPr>
              <w:t>Практическое занятие</w:t>
            </w:r>
            <w:r w:rsidRPr="00A806C4">
              <w:rPr>
                <w:rFonts w:ascii="Times New Roman" w:hAnsi="Times New Roman"/>
              </w:rPr>
              <w:t xml:space="preserve"> </w:t>
            </w:r>
            <w:r w:rsidR="00EC3F14">
              <w:rPr>
                <w:rFonts w:ascii="Times New Roman" w:hAnsi="Times New Roman"/>
                <w:b/>
              </w:rPr>
              <w:t>3</w:t>
            </w:r>
          </w:p>
          <w:p w14:paraId="181C967B" w14:textId="691DABDD" w:rsidR="004C44FF" w:rsidRPr="00A806C4" w:rsidRDefault="004C44FF" w:rsidP="00EC3F14">
            <w:pPr>
              <w:rPr>
                <w:rFonts w:ascii="Times New Roman" w:hAnsi="Times New Roman"/>
                <w:b/>
                <w:bCs/>
              </w:rPr>
            </w:pPr>
            <w:r w:rsidRPr="00A806C4">
              <w:rPr>
                <w:rFonts w:ascii="Times New Roman" w:hAnsi="Times New Roman"/>
              </w:rPr>
              <w:t xml:space="preserve"> Выбор направления трассы, определение среднего естественного уклона и руководящего уклона по принятому направлению</w:t>
            </w:r>
          </w:p>
        </w:tc>
        <w:tc>
          <w:tcPr>
            <w:tcW w:w="712" w:type="pct"/>
            <w:tcBorders>
              <w:top w:val="single" w:sz="4" w:space="0" w:color="auto"/>
              <w:left w:val="single" w:sz="4" w:space="0" w:color="auto"/>
              <w:bottom w:val="single" w:sz="4" w:space="0" w:color="auto"/>
              <w:right w:val="single" w:sz="4" w:space="0" w:color="auto"/>
            </w:tcBorders>
            <w:vAlign w:val="center"/>
          </w:tcPr>
          <w:p w14:paraId="3791D84D" w14:textId="79843638" w:rsidR="004C44FF" w:rsidRPr="00BD567C" w:rsidRDefault="004C44FF" w:rsidP="004C44FF">
            <w:pPr>
              <w:jc w:val="center"/>
              <w:rPr>
                <w:rFonts w:ascii="Times New Roman" w:eastAsia="Calibri" w:hAnsi="Times New Roman"/>
              </w:rPr>
            </w:pPr>
            <w:r>
              <w:rPr>
                <w:rFonts w:ascii="Times New Roman" w:hAnsi="Times New Roman"/>
                <w:lang w:val="en-US"/>
              </w:rPr>
              <w:t>2/</w:t>
            </w:r>
            <w:r w:rsidRPr="00BD567C">
              <w:rPr>
                <w:rFonts w:ascii="Times New Roman" w:eastAsia="Calibri" w:hAnsi="Times New Roman"/>
              </w:rPr>
              <w:t>2</w:t>
            </w:r>
          </w:p>
        </w:tc>
        <w:tc>
          <w:tcPr>
            <w:tcW w:w="1130" w:type="pct"/>
            <w:tcBorders>
              <w:top w:val="single" w:sz="4" w:space="0" w:color="auto"/>
              <w:left w:val="single" w:sz="4" w:space="0" w:color="auto"/>
              <w:bottom w:val="single" w:sz="4" w:space="0" w:color="auto"/>
              <w:right w:val="single" w:sz="4" w:space="0" w:color="auto"/>
            </w:tcBorders>
          </w:tcPr>
          <w:p w14:paraId="08825AD7" w14:textId="77777777" w:rsidR="00EC3F14" w:rsidRDefault="004C44FF" w:rsidP="00EC3F14">
            <w:pPr>
              <w:jc w:val="center"/>
              <w:rPr>
                <w:rFonts w:ascii="Times New Roman" w:hAnsi="Times New Roman" w:cs="Times New Roman"/>
              </w:rPr>
            </w:pPr>
            <w:r w:rsidRPr="009127C0">
              <w:rPr>
                <w:rFonts w:ascii="Times New Roman" w:hAnsi="Times New Roman" w:cs="Times New Roman"/>
              </w:rPr>
              <w:t>ОК 01; ОК 02; ОК 03; ОК 04;</w:t>
            </w:r>
          </w:p>
          <w:p w14:paraId="6333132B" w14:textId="32793E08" w:rsidR="004C44FF" w:rsidRPr="009127C0" w:rsidRDefault="004C44FF" w:rsidP="00EC3F14">
            <w:pPr>
              <w:jc w:val="center"/>
              <w:rPr>
                <w:rFonts w:ascii="Times New Roman" w:eastAsia="Calibri" w:hAnsi="Times New Roman" w:cs="Times New Roman"/>
              </w:rPr>
            </w:pPr>
            <w:r w:rsidRPr="009127C0">
              <w:rPr>
                <w:rFonts w:ascii="Times New Roman" w:hAnsi="Times New Roman" w:cs="Times New Roman"/>
              </w:rPr>
              <w:t xml:space="preserve"> ОК 07; ПК 1.2; ПК 1.3</w:t>
            </w:r>
          </w:p>
        </w:tc>
      </w:tr>
      <w:tr w:rsidR="00EC3F14" w:rsidRPr="00A806C4" w14:paraId="52436E22" w14:textId="39733EAD" w:rsidTr="004C44FF">
        <w:trPr>
          <w:trHeight w:val="225"/>
        </w:trPr>
        <w:tc>
          <w:tcPr>
            <w:tcW w:w="951" w:type="pct"/>
            <w:vMerge/>
            <w:tcBorders>
              <w:left w:val="single" w:sz="4" w:space="0" w:color="auto"/>
              <w:bottom w:val="single" w:sz="4" w:space="0" w:color="auto"/>
              <w:right w:val="single" w:sz="4" w:space="0" w:color="auto"/>
            </w:tcBorders>
          </w:tcPr>
          <w:p w14:paraId="0828105D"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2900CFC2" w14:textId="125431F5" w:rsidR="00EC3F14" w:rsidRDefault="00EC3F14" w:rsidP="00EC3F14">
            <w:pPr>
              <w:rPr>
                <w:rFonts w:ascii="Times New Roman" w:hAnsi="Times New Roman"/>
                <w:b/>
              </w:rPr>
            </w:pPr>
            <w:r w:rsidRPr="00A806C4">
              <w:rPr>
                <w:rFonts w:ascii="Times New Roman" w:eastAsia="Calibri" w:hAnsi="Times New Roman"/>
                <w:b/>
                <w:bCs/>
              </w:rPr>
              <w:t>Практическое занятие</w:t>
            </w:r>
            <w:r w:rsidRPr="00A806C4">
              <w:rPr>
                <w:rFonts w:ascii="Times New Roman" w:hAnsi="Times New Roman"/>
              </w:rPr>
              <w:t xml:space="preserve"> </w:t>
            </w:r>
            <w:r>
              <w:rPr>
                <w:rFonts w:ascii="Times New Roman" w:hAnsi="Times New Roman"/>
                <w:b/>
              </w:rPr>
              <w:t>4-5</w:t>
            </w:r>
          </w:p>
          <w:p w14:paraId="04086CD2" w14:textId="7FD4FD27" w:rsidR="00EC3F14" w:rsidRPr="00A806C4" w:rsidRDefault="00EC3F14" w:rsidP="00EC3F14">
            <w:pPr>
              <w:rPr>
                <w:rFonts w:ascii="Times New Roman" w:hAnsi="Times New Roman"/>
                <w:b/>
                <w:bCs/>
              </w:rPr>
            </w:pPr>
            <w:r w:rsidRPr="00A806C4">
              <w:rPr>
                <w:rFonts w:ascii="Times New Roman" w:hAnsi="Times New Roman"/>
              </w:rPr>
              <w:t>Камеральное трассирование варианта железнодорожной линии</w:t>
            </w:r>
          </w:p>
        </w:tc>
        <w:tc>
          <w:tcPr>
            <w:tcW w:w="712" w:type="pct"/>
            <w:tcBorders>
              <w:top w:val="single" w:sz="4" w:space="0" w:color="auto"/>
              <w:left w:val="single" w:sz="4" w:space="0" w:color="auto"/>
              <w:bottom w:val="single" w:sz="4" w:space="0" w:color="auto"/>
              <w:right w:val="single" w:sz="4" w:space="0" w:color="auto"/>
            </w:tcBorders>
            <w:vAlign w:val="center"/>
          </w:tcPr>
          <w:p w14:paraId="07A06D25" w14:textId="6756F5AC" w:rsidR="00EC3F14" w:rsidRPr="00BD567C" w:rsidRDefault="00EC3F14" w:rsidP="00EC3F14">
            <w:pPr>
              <w:jc w:val="center"/>
              <w:rPr>
                <w:rFonts w:ascii="Times New Roman" w:eastAsia="Calibri" w:hAnsi="Times New Roman"/>
              </w:rPr>
            </w:pPr>
            <w:r>
              <w:rPr>
                <w:rFonts w:ascii="Times New Roman" w:hAnsi="Times New Roman"/>
                <w:lang w:val="en-US"/>
              </w:rPr>
              <w:t>4/</w:t>
            </w:r>
            <w:r w:rsidRPr="00BD567C">
              <w:rPr>
                <w:rFonts w:ascii="Times New Roman" w:eastAsia="Calibri" w:hAnsi="Times New Roman"/>
              </w:rPr>
              <w:t>4</w:t>
            </w:r>
          </w:p>
        </w:tc>
        <w:tc>
          <w:tcPr>
            <w:tcW w:w="1130" w:type="pct"/>
            <w:tcBorders>
              <w:top w:val="single" w:sz="4" w:space="0" w:color="auto"/>
              <w:left w:val="single" w:sz="4" w:space="0" w:color="auto"/>
              <w:bottom w:val="single" w:sz="4" w:space="0" w:color="auto"/>
              <w:right w:val="single" w:sz="4" w:space="0" w:color="auto"/>
            </w:tcBorders>
          </w:tcPr>
          <w:p w14:paraId="7B2DCA25"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15383576" w14:textId="26B0E1A8" w:rsidR="00EC3F14" w:rsidRPr="009127C0" w:rsidRDefault="00EC3F14" w:rsidP="00EC3F14">
            <w:pPr>
              <w:jc w:val="center"/>
              <w:rPr>
                <w:rFonts w:ascii="Times New Roman" w:eastAsia="Calibri" w:hAnsi="Times New Roman" w:cs="Times New Roman"/>
              </w:rPr>
            </w:pPr>
            <w:r w:rsidRPr="009127C0">
              <w:rPr>
                <w:rFonts w:ascii="Times New Roman" w:hAnsi="Times New Roman" w:cs="Times New Roman"/>
              </w:rPr>
              <w:t xml:space="preserve"> ОК 07; ПК 1.2; ПК 1.3</w:t>
            </w:r>
          </w:p>
        </w:tc>
      </w:tr>
      <w:tr w:rsidR="00EC3F14" w:rsidRPr="00A806C4" w14:paraId="697203D0" w14:textId="2867B5B4" w:rsidTr="004C44FF">
        <w:tc>
          <w:tcPr>
            <w:tcW w:w="951" w:type="pct"/>
            <w:vMerge w:val="restart"/>
            <w:tcBorders>
              <w:top w:val="single" w:sz="4" w:space="0" w:color="auto"/>
              <w:left w:val="single" w:sz="4" w:space="0" w:color="auto"/>
              <w:right w:val="single" w:sz="4" w:space="0" w:color="auto"/>
            </w:tcBorders>
          </w:tcPr>
          <w:p w14:paraId="7FE4F0E1" w14:textId="77777777" w:rsidR="00EC3F14" w:rsidRPr="00A806C4" w:rsidRDefault="00EC3F14" w:rsidP="004C44FF">
            <w:pPr>
              <w:rPr>
                <w:rFonts w:ascii="Times New Roman" w:hAnsi="Times New Roman"/>
                <w:b/>
                <w:bCs/>
              </w:rPr>
            </w:pPr>
            <w:r w:rsidRPr="00A806C4">
              <w:rPr>
                <w:rFonts w:ascii="Times New Roman" w:eastAsia="Calibri" w:hAnsi="Times New Roman"/>
                <w:b/>
                <w:bCs/>
              </w:rPr>
              <w:t xml:space="preserve">Тема 2.2 Проектирование новых и реконструкция существующих </w:t>
            </w:r>
            <w:r w:rsidRPr="00A806C4">
              <w:rPr>
                <w:rFonts w:ascii="Times New Roman" w:hAnsi="Times New Roman"/>
                <w:b/>
              </w:rPr>
              <w:t>железных дорог</w:t>
            </w:r>
          </w:p>
        </w:tc>
        <w:tc>
          <w:tcPr>
            <w:tcW w:w="2207" w:type="pct"/>
            <w:tcBorders>
              <w:top w:val="single" w:sz="4" w:space="0" w:color="auto"/>
              <w:left w:val="single" w:sz="4" w:space="0" w:color="auto"/>
              <w:bottom w:val="single" w:sz="4" w:space="0" w:color="auto"/>
              <w:right w:val="single" w:sz="4" w:space="0" w:color="auto"/>
            </w:tcBorders>
          </w:tcPr>
          <w:p w14:paraId="0CF9E279" w14:textId="77777777" w:rsidR="00EC3F14" w:rsidRPr="00A806C4" w:rsidRDefault="00EC3F14" w:rsidP="004C44FF">
            <w:pPr>
              <w:rPr>
                <w:rFonts w:ascii="Times New Roman" w:hAnsi="Times New Roman"/>
                <w:b/>
                <w:bCs/>
              </w:rPr>
            </w:pPr>
            <w:r w:rsidRPr="00A806C4">
              <w:rPr>
                <w:rFonts w:ascii="Times New Roman" w:hAnsi="Times New Roman"/>
                <w:b/>
                <w:bCs/>
              </w:rPr>
              <w:t xml:space="preserve">Содержание </w:t>
            </w:r>
          </w:p>
        </w:tc>
        <w:tc>
          <w:tcPr>
            <w:tcW w:w="712" w:type="pct"/>
            <w:tcBorders>
              <w:top w:val="single" w:sz="4" w:space="0" w:color="auto"/>
              <w:left w:val="single" w:sz="4" w:space="0" w:color="auto"/>
              <w:bottom w:val="single" w:sz="4" w:space="0" w:color="auto"/>
              <w:right w:val="single" w:sz="4" w:space="0" w:color="auto"/>
            </w:tcBorders>
            <w:vAlign w:val="center"/>
          </w:tcPr>
          <w:p w14:paraId="64F7B51D" w14:textId="5E727875" w:rsidR="00EC3F14" w:rsidRPr="00C4494C" w:rsidRDefault="00C4494C" w:rsidP="004C44FF">
            <w:pPr>
              <w:jc w:val="center"/>
              <w:rPr>
                <w:rFonts w:ascii="Times New Roman" w:hAnsi="Times New Roman"/>
                <w:b/>
              </w:rPr>
            </w:pPr>
            <w:r>
              <w:rPr>
                <w:rFonts w:ascii="Times New Roman" w:hAnsi="Times New Roman"/>
                <w:b/>
              </w:rPr>
              <w:t>56</w:t>
            </w:r>
            <w:r w:rsidRPr="00C4494C">
              <w:rPr>
                <w:rFonts w:ascii="Times New Roman" w:hAnsi="Times New Roman"/>
                <w:b/>
              </w:rPr>
              <w:t>/28</w:t>
            </w:r>
          </w:p>
        </w:tc>
        <w:tc>
          <w:tcPr>
            <w:tcW w:w="1130" w:type="pct"/>
            <w:tcBorders>
              <w:top w:val="single" w:sz="4" w:space="0" w:color="auto"/>
              <w:left w:val="single" w:sz="4" w:space="0" w:color="auto"/>
              <w:bottom w:val="single" w:sz="4" w:space="0" w:color="auto"/>
              <w:right w:val="single" w:sz="4" w:space="0" w:color="auto"/>
            </w:tcBorders>
            <w:vAlign w:val="center"/>
          </w:tcPr>
          <w:p w14:paraId="2DB278F5" w14:textId="77777777" w:rsidR="00EC3F14" w:rsidRPr="009127C0" w:rsidRDefault="00EC3F14" w:rsidP="004C44FF">
            <w:pPr>
              <w:jc w:val="center"/>
              <w:rPr>
                <w:rFonts w:ascii="Times New Roman" w:hAnsi="Times New Roman" w:cs="Times New Roman"/>
              </w:rPr>
            </w:pPr>
          </w:p>
        </w:tc>
      </w:tr>
      <w:tr w:rsidR="00EC3F14" w:rsidRPr="00A806C4" w14:paraId="7607D7EB" w14:textId="32D71C2E" w:rsidTr="005102C8">
        <w:tc>
          <w:tcPr>
            <w:tcW w:w="951" w:type="pct"/>
            <w:vMerge/>
            <w:tcBorders>
              <w:left w:val="single" w:sz="4" w:space="0" w:color="auto"/>
              <w:right w:val="single" w:sz="4" w:space="0" w:color="auto"/>
            </w:tcBorders>
          </w:tcPr>
          <w:p w14:paraId="560923D2"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37B0004A" w14:textId="77777777" w:rsidR="00EC3F14" w:rsidRPr="00EC3F14" w:rsidRDefault="00EC3F14" w:rsidP="004C44FF">
            <w:pPr>
              <w:rPr>
                <w:rFonts w:ascii="Times New Roman" w:hAnsi="Times New Roman"/>
                <w:bCs/>
              </w:rPr>
            </w:pPr>
            <w:r w:rsidRPr="00EC3F14">
              <w:rPr>
                <w:rFonts w:ascii="Times New Roman" w:hAnsi="Times New Roman"/>
              </w:rPr>
              <w:t>Нормативная база и стадии проектирования железных дорог</w:t>
            </w:r>
          </w:p>
        </w:tc>
        <w:tc>
          <w:tcPr>
            <w:tcW w:w="712" w:type="pct"/>
            <w:tcBorders>
              <w:top w:val="single" w:sz="4" w:space="0" w:color="auto"/>
              <w:left w:val="single" w:sz="4" w:space="0" w:color="auto"/>
              <w:bottom w:val="single" w:sz="4" w:space="0" w:color="auto"/>
              <w:right w:val="single" w:sz="4" w:space="0" w:color="auto"/>
            </w:tcBorders>
            <w:vAlign w:val="center"/>
          </w:tcPr>
          <w:p w14:paraId="30DBB06D" w14:textId="17F6319C" w:rsidR="00EC3F14" w:rsidRPr="00BD567C" w:rsidRDefault="00EC3F14" w:rsidP="00C4494C">
            <w:pPr>
              <w:jc w:val="center"/>
              <w:rPr>
                <w:rFonts w:ascii="Times New Roman" w:hAnsi="Times New Roman"/>
              </w:rPr>
            </w:pPr>
            <w:r>
              <w:rPr>
                <w:rFonts w:ascii="Times New Roman" w:hAnsi="Times New Roman"/>
                <w:lang w:val="en-US"/>
              </w:rPr>
              <w:t>2/</w:t>
            </w:r>
            <w:r w:rsidR="00C4494C">
              <w:rPr>
                <w:rFonts w:ascii="Times New Roman" w:hAnsi="Times New Roman"/>
              </w:rPr>
              <w:t>-</w:t>
            </w:r>
          </w:p>
        </w:tc>
        <w:tc>
          <w:tcPr>
            <w:tcW w:w="1130" w:type="pct"/>
            <w:vMerge w:val="restart"/>
            <w:tcBorders>
              <w:top w:val="single" w:sz="4" w:space="0" w:color="auto"/>
              <w:left w:val="single" w:sz="4" w:space="0" w:color="auto"/>
              <w:right w:val="single" w:sz="4" w:space="0" w:color="auto"/>
            </w:tcBorders>
          </w:tcPr>
          <w:p w14:paraId="4169A16B"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w:t>
            </w:r>
            <w:r>
              <w:rPr>
                <w:rFonts w:ascii="Times New Roman" w:hAnsi="Times New Roman" w:cs="Times New Roman"/>
              </w:rPr>
              <w:t>; ОК 03</w:t>
            </w:r>
            <w:r w:rsidRPr="009127C0">
              <w:rPr>
                <w:rFonts w:ascii="Times New Roman" w:hAnsi="Times New Roman" w:cs="Times New Roman"/>
              </w:rPr>
              <w:t xml:space="preserve">; </w:t>
            </w:r>
          </w:p>
          <w:p w14:paraId="0C625898" w14:textId="77777777" w:rsidR="00EC3F14" w:rsidRPr="009127C0" w:rsidRDefault="00EC3F14" w:rsidP="00EC3F14">
            <w:pPr>
              <w:jc w:val="center"/>
              <w:rPr>
                <w:rFonts w:ascii="Times New Roman" w:hAnsi="Times New Roman" w:cs="Times New Roman"/>
              </w:rPr>
            </w:pPr>
            <w:r w:rsidRPr="009127C0">
              <w:rPr>
                <w:rFonts w:ascii="Times New Roman" w:hAnsi="Times New Roman" w:cs="Times New Roman"/>
              </w:rPr>
              <w:t>ОК 04; ОК 07</w:t>
            </w:r>
          </w:p>
          <w:p w14:paraId="0160EE00" w14:textId="2FDF294C" w:rsidR="00EC3F14" w:rsidRPr="009127C0" w:rsidRDefault="00EC3F14" w:rsidP="004C44FF">
            <w:pPr>
              <w:jc w:val="center"/>
              <w:rPr>
                <w:rFonts w:ascii="Times New Roman" w:hAnsi="Times New Roman" w:cs="Times New Roman"/>
              </w:rPr>
            </w:pPr>
          </w:p>
        </w:tc>
      </w:tr>
      <w:tr w:rsidR="00EC3F14" w:rsidRPr="00A806C4" w14:paraId="2937A3F8" w14:textId="7E972EF1" w:rsidTr="005102C8">
        <w:trPr>
          <w:trHeight w:val="225"/>
        </w:trPr>
        <w:tc>
          <w:tcPr>
            <w:tcW w:w="951" w:type="pct"/>
            <w:vMerge/>
            <w:tcBorders>
              <w:left w:val="single" w:sz="4" w:space="0" w:color="auto"/>
              <w:right w:val="single" w:sz="4" w:space="0" w:color="auto"/>
            </w:tcBorders>
          </w:tcPr>
          <w:p w14:paraId="25F345B0"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00C53966" w14:textId="77777777" w:rsidR="00EC3F14" w:rsidRPr="00EC3F14" w:rsidRDefault="00EC3F14" w:rsidP="004C44FF">
            <w:pPr>
              <w:rPr>
                <w:rFonts w:ascii="Times New Roman" w:hAnsi="Times New Roman"/>
                <w:bCs/>
              </w:rPr>
            </w:pPr>
            <w:r w:rsidRPr="00EC3F14">
              <w:rPr>
                <w:rFonts w:ascii="Times New Roman" w:hAnsi="Times New Roman"/>
              </w:rPr>
              <w:t>Основные качественные показатели работы проектируемых железных дорог</w:t>
            </w:r>
          </w:p>
        </w:tc>
        <w:tc>
          <w:tcPr>
            <w:tcW w:w="712" w:type="pct"/>
            <w:tcBorders>
              <w:top w:val="single" w:sz="4" w:space="0" w:color="auto"/>
              <w:left w:val="single" w:sz="4" w:space="0" w:color="auto"/>
              <w:bottom w:val="single" w:sz="4" w:space="0" w:color="auto"/>
              <w:right w:val="single" w:sz="4" w:space="0" w:color="auto"/>
            </w:tcBorders>
            <w:vAlign w:val="center"/>
          </w:tcPr>
          <w:p w14:paraId="25AEEDEA" w14:textId="1E5372DE" w:rsidR="00EC3F14" w:rsidRPr="00BD567C" w:rsidRDefault="00EC3F14" w:rsidP="00C4494C">
            <w:pPr>
              <w:jc w:val="center"/>
              <w:rPr>
                <w:rFonts w:ascii="Times New Roman" w:hAnsi="Times New Roman"/>
              </w:rPr>
            </w:pPr>
            <w:r>
              <w:rPr>
                <w:rFonts w:ascii="Times New Roman" w:hAnsi="Times New Roman"/>
                <w:lang w:val="en-US"/>
              </w:rPr>
              <w:t>2/</w:t>
            </w:r>
            <w:r w:rsidR="00C4494C">
              <w:rPr>
                <w:rFonts w:ascii="Times New Roman" w:hAnsi="Times New Roman"/>
              </w:rPr>
              <w:t>-</w:t>
            </w:r>
          </w:p>
        </w:tc>
        <w:tc>
          <w:tcPr>
            <w:tcW w:w="1130" w:type="pct"/>
            <w:vMerge/>
            <w:tcBorders>
              <w:left w:val="single" w:sz="4" w:space="0" w:color="auto"/>
              <w:right w:val="single" w:sz="4" w:space="0" w:color="auto"/>
            </w:tcBorders>
          </w:tcPr>
          <w:p w14:paraId="08F0D58E" w14:textId="1F4016E9" w:rsidR="00EC3F14" w:rsidRPr="009127C0" w:rsidRDefault="00EC3F14" w:rsidP="004C44FF">
            <w:pPr>
              <w:jc w:val="center"/>
              <w:rPr>
                <w:rFonts w:ascii="Times New Roman" w:hAnsi="Times New Roman" w:cs="Times New Roman"/>
              </w:rPr>
            </w:pPr>
          </w:p>
        </w:tc>
      </w:tr>
      <w:tr w:rsidR="00EC3F14" w:rsidRPr="00A806C4" w14:paraId="1797F15C" w14:textId="1A3D6D4C" w:rsidTr="00EC3F14">
        <w:trPr>
          <w:trHeight w:val="729"/>
        </w:trPr>
        <w:tc>
          <w:tcPr>
            <w:tcW w:w="951" w:type="pct"/>
            <w:vMerge/>
            <w:tcBorders>
              <w:left w:val="single" w:sz="4" w:space="0" w:color="auto"/>
              <w:right w:val="single" w:sz="4" w:space="0" w:color="auto"/>
            </w:tcBorders>
          </w:tcPr>
          <w:p w14:paraId="569A377C"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754F85F2" w14:textId="77777777" w:rsidR="00EC3F14" w:rsidRPr="00EC3F14" w:rsidRDefault="00EC3F14" w:rsidP="004C44FF">
            <w:pPr>
              <w:rPr>
                <w:rFonts w:ascii="Times New Roman" w:hAnsi="Times New Roman"/>
              </w:rPr>
            </w:pPr>
            <w:r w:rsidRPr="00EC3F14">
              <w:rPr>
                <w:rFonts w:ascii="Times New Roman" w:hAnsi="Times New Roman"/>
              </w:rPr>
              <w:t>Проектирование плана и продольного профиля железных дорог</w:t>
            </w:r>
          </w:p>
          <w:p w14:paraId="0478566B" w14:textId="2986EA00" w:rsidR="00EC3F14" w:rsidRPr="00EC3F14" w:rsidRDefault="00EC3F14" w:rsidP="004C44FF">
            <w:pPr>
              <w:rPr>
                <w:rFonts w:ascii="Times New Roman" w:hAnsi="Times New Roman"/>
                <w:bCs/>
              </w:rPr>
            </w:pPr>
            <w:r w:rsidRPr="00EC3F14">
              <w:rPr>
                <w:rFonts w:ascii="Times New Roman" w:hAnsi="Times New Roman"/>
              </w:rPr>
              <w:t>Элементы плана линии. Круговые и переходные кривые, смежные кривые</w:t>
            </w:r>
          </w:p>
        </w:tc>
        <w:tc>
          <w:tcPr>
            <w:tcW w:w="712" w:type="pct"/>
            <w:tcBorders>
              <w:top w:val="single" w:sz="4" w:space="0" w:color="auto"/>
              <w:left w:val="single" w:sz="4" w:space="0" w:color="auto"/>
              <w:bottom w:val="single" w:sz="4" w:space="0" w:color="auto"/>
              <w:right w:val="single" w:sz="4" w:space="0" w:color="auto"/>
            </w:tcBorders>
            <w:vAlign w:val="center"/>
          </w:tcPr>
          <w:p w14:paraId="2526FE94" w14:textId="37DD24F7"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4196C5BD" w14:textId="78BBBB5D" w:rsidR="00EC3F14" w:rsidRPr="009127C0" w:rsidRDefault="00EC3F14" w:rsidP="004C44FF">
            <w:pPr>
              <w:jc w:val="center"/>
              <w:rPr>
                <w:rFonts w:ascii="Times New Roman" w:hAnsi="Times New Roman" w:cs="Times New Roman"/>
              </w:rPr>
            </w:pPr>
          </w:p>
        </w:tc>
      </w:tr>
      <w:tr w:rsidR="00EC3F14" w:rsidRPr="00A806C4" w14:paraId="53B26794" w14:textId="77777777" w:rsidTr="00EC3F14">
        <w:trPr>
          <w:trHeight w:val="385"/>
        </w:trPr>
        <w:tc>
          <w:tcPr>
            <w:tcW w:w="951" w:type="pct"/>
            <w:vMerge/>
            <w:tcBorders>
              <w:left w:val="single" w:sz="4" w:space="0" w:color="auto"/>
              <w:right w:val="single" w:sz="4" w:space="0" w:color="auto"/>
            </w:tcBorders>
          </w:tcPr>
          <w:p w14:paraId="4A53677D"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7CB5F874" w14:textId="01C6745F" w:rsidR="00EC3F14" w:rsidRPr="00EC3F14" w:rsidRDefault="00EC3F14" w:rsidP="004C44FF">
            <w:pPr>
              <w:rPr>
                <w:rFonts w:ascii="Times New Roman" w:hAnsi="Times New Roman"/>
              </w:rPr>
            </w:pPr>
            <w:r w:rsidRPr="00EC3F14">
              <w:rPr>
                <w:rFonts w:ascii="Times New Roman" w:hAnsi="Times New Roman"/>
              </w:rPr>
              <w:t>Размещение и проектирование раздельных пунктов</w:t>
            </w:r>
          </w:p>
        </w:tc>
        <w:tc>
          <w:tcPr>
            <w:tcW w:w="712" w:type="pct"/>
            <w:tcBorders>
              <w:top w:val="single" w:sz="4" w:space="0" w:color="auto"/>
              <w:left w:val="single" w:sz="4" w:space="0" w:color="auto"/>
              <w:bottom w:val="single" w:sz="4" w:space="0" w:color="auto"/>
              <w:right w:val="single" w:sz="4" w:space="0" w:color="auto"/>
            </w:tcBorders>
            <w:vAlign w:val="center"/>
          </w:tcPr>
          <w:p w14:paraId="6C09765F" w14:textId="39DFE761"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420EFAA5" w14:textId="77777777" w:rsidR="00EC3F14" w:rsidRPr="009127C0" w:rsidRDefault="00EC3F14" w:rsidP="004C44FF">
            <w:pPr>
              <w:jc w:val="center"/>
              <w:rPr>
                <w:rFonts w:ascii="Times New Roman" w:hAnsi="Times New Roman" w:cs="Times New Roman"/>
              </w:rPr>
            </w:pPr>
          </w:p>
        </w:tc>
      </w:tr>
      <w:tr w:rsidR="00EC3F14" w:rsidRPr="00A806C4" w14:paraId="0F8BB1B9" w14:textId="77777777" w:rsidTr="004C44FF">
        <w:trPr>
          <w:trHeight w:val="540"/>
        </w:trPr>
        <w:tc>
          <w:tcPr>
            <w:tcW w:w="951" w:type="pct"/>
            <w:vMerge/>
            <w:tcBorders>
              <w:left w:val="single" w:sz="4" w:space="0" w:color="auto"/>
              <w:right w:val="single" w:sz="4" w:space="0" w:color="auto"/>
            </w:tcBorders>
          </w:tcPr>
          <w:p w14:paraId="32862527"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7C81D7E1" w14:textId="77777777" w:rsidR="00EC3F14" w:rsidRPr="00EC3F14" w:rsidRDefault="00EC3F14" w:rsidP="004C44FF">
            <w:pPr>
              <w:rPr>
                <w:rFonts w:ascii="Times New Roman" w:hAnsi="Times New Roman"/>
              </w:rPr>
            </w:pPr>
            <w:r w:rsidRPr="00EC3F14">
              <w:rPr>
                <w:rFonts w:ascii="Times New Roman" w:hAnsi="Times New Roman"/>
              </w:rPr>
              <w:t>Элементы продольного профиля. Виды уклонов</w:t>
            </w:r>
          </w:p>
          <w:p w14:paraId="5F4C1FB5" w14:textId="6C374900" w:rsidR="00EC3F14" w:rsidRPr="00EC3F14" w:rsidRDefault="00EC3F14" w:rsidP="004C44FF">
            <w:pPr>
              <w:rPr>
                <w:rFonts w:ascii="Times New Roman" w:hAnsi="Times New Roman"/>
              </w:rPr>
            </w:pPr>
            <w:r w:rsidRPr="00EC3F14">
              <w:rPr>
                <w:rFonts w:ascii="Times New Roman" w:hAnsi="Times New Roman"/>
              </w:rPr>
              <w:t>Сопряжение элементов продольного профиля</w:t>
            </w:r>
          </w:p>
        </w:tc>
        <w:tc>
          <w:tcPr>
            <w:tcW w:w="712" w:type="pct"/>
            <w:tcBorders>
              <w:top w:val="single" w:sz="4" w:space="0" w:color="auto"/>
              <w:left w:val="single" w:sz="4" w:space="0" w:color="auto"/>
              <w:bottom w:val="single" w:sz="4" w:space="0" w:color="auto"/>
              <w:right w:val="single" w:sz="4" w:space="0" w:color="auto"/>
            </w:tcBorders>
            <w:vAlign w:val="center"/>
          </w:tcPr>
          <w:p w14:paraId="06695B18" w14:textId="5DBC514C"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12D85042" w14:textId="77777777" w:rsidR="00EC3F14" w:rsidRPr="009127C0" w:rsidRDefault="00EC3F14" w:rsidP="004C44FF">
            <w:pPr>
              <w:jc w:val="center"/>
              <w:rPr>
                <w:rFonts w:ascii="Times New Roman" w:hAnsi="Times New Roman" w:cs="Times New Roman"/>
              </w:rPr>
            </w:pPr>
          </w:p>
        </w:tc>
      </w:tr>
      <w:tr w:rsidR="00EC3F14" w:rsidRPr="00A806C4" w14:paraId="2DE434E6" w14:textId="77777777" w:rsidTr="00EC3F14">
        <w:trPr>
          <w:trHeight w:val="300"/>
        </w:trPr>
        <w:tc>
          <w:tcPr>
            <w:tcW w:w="951" w:type="pct"/>
            <w:vMerge/>
            <w:tcBorders>
              <w:left w:val="single" w:sz="4" w:space="0" w:color="auto"/>
              <w:right w:val="single" w:sz="4" w:space="0" w:color="auto"/>
            </w:tcBorders>
          </w:tcPr>
          <w:p w14:paraId="5562886D"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4018AAB2" w14:textId="204BA2DA" w:rsidR="00EC3F14" w:rsidRPr="00EC3F14" w:rsidRDefault="00EC3F14" w:rsidP="004C44FF">
            <w:pPr>
              <w:rPr>
                <w:rFonts w:ascii="Times New Roman" w:hAnsi="Times New Roman"/>
              </w:rPr>
            </w:pPr>
            <w:r w:rsidRPr="00EC3F14">
              <w:rPr>
                <w:rFonts w:ascii="Times New Roman" w:hAnsi="Times New Roman"/>
              </w:rPr>
              <w:t>Взаимное положение элементов плана и продольного профиля</w:t>
            </w:r>
          </w:p>
        </w:tc>
        <w:tc>
          <w:tcPr>
            <w:tcW w:w="712" w:type="pct"/>
            <w:tcBorders>
              <w:top w:val="single" w:sz="4" w:space="0" w:color="auto"/>
              <w:left w:val="single" w:sz="4" w:space="0" w:color="auto"/>
              <w:bottom w:val="single" w:sz="4" w:space="0" w:color="auto"/>
              <w:right w:val="single" w:sz="4" w:space="0" w:color="auto"/>
            </w:tcBorders>
            <w:vAlign w:val="center"/>
          </w:tcPr>
          <w:p w14:paraId="0D593420" w14:textId="1C87C161"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323171B7" w14:textId="77777777" w:rsidR="00EC3F14" w:rsidRPr="009127C0" w:rsidRDefault="00EC3F14" w:rsidP="004C44FF">
            <w:pPr>
              <w:jc w:val="center"/>
              <w:rPr>
                <w:rFonts w:ascii="Times New Roman" w:hAnsi="Times New Roman" w:cs="Times New Roman"/>
              </w:rPr>
            </w:pPr>
          </w:p>
        </w:tc>
      </w:tr>
      <w:tr w:rsidR="00EC3F14" w:rsidRPr="00A806C4" w14:paraId="24FB5A34" w14:textId="77777777" w:rsidTr="00EC3F14">
        <w:trPr>
          <w:trHeight w:val="403"/>
        </w:trPr>
        <w:tc>
          <w:tcPr>
            <w:tcW w:w="951" w:type="pct"/>
            <w:vMerge/>
            <w:tcBorders>
              <w:left w:val="single" w:sz="4" w:space="0" w:color="auto"/>
              <w:right w:val="single" w:sz="4" w:space="0" w:color="auto"/>
            </w:tcBorders>
          </w:tcPr>
          <w:p w14:paraId="44913B2C"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1297D73D" w14:textId="00709CC1" w:rsidR="00EC3F14" w:rsidRPr="00EC3F14" w:rsidRDefault="00EC3F14" w:rsidP="004C44FF">
            <w:pPr>
              <w:rPr>
                <w:rFonts w:ascii="Times New Roman" w:hAnsi="Times New Roman"/>
              </w:rPr>
            </w:pPr>
            <w:r w:rsidRPr="00EC3F14">
              <w:rPr>
                <w:rFonts w:ascii="Times New Roman" w:hAnsi="Times New Roman"/>
              </w:rPr>
              <w:t>Показатели плана и профиля проектируемой линии</w:t>
            </w:r>
          </w:p>
        </w:tc>
        <w:tc>
          <w:tcPr>
            <w:tcW w:w="712" w:type="pct"/>
            <w:tcBorders>
              <w:top w:val="single" w:sz="4" w:space="0" w:color="auto"/>
              <w:left w:val="single" w:sz="4" w:space="0" w:color="auto"/>
              <w:bottom w:val="single" w:sz="4" w:space="0" w:color="auto"/>
              <w:right w:val="single" w:sz="4" w:space="0" w:color="auto"/>
            </w:tcBorders>
            <w:vAlign w:val="center"/>
          </w:tcPr>
          <w:p w14:paraId="6628F7E1" w14:textId="1F1267E1"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4CBA5FD5" w14:textId="77777777" w:rsidR="00EC3F14" w:rsidRPr="009127C0" w:rsidRDefault="00EC3F14" w:rsidP="004C44FF">
            <w:pPr>
              <w:jc w:val="center"/>
              <w:rPr>
                <w:rFonts w:ascii="Times New Roman" w:hAnsi="Times New Roman" w:cs="Times New Roman"/>
              </w:rPr>
            </w:pPr>
          </w:p>
        </w:tc>
      </w:tr>
      <w:tr w:rsidR="00EC3F14" w:rsidRPr="00A806C4" w14:paraId="3F989846" w14:textId="502CC84A" w:rsidTr="00EC3F14">
        <w:trPr>
          <w:trHeight w:val="1028"/>
        </w:trPr>
        <w:tc>
          <w:tcPr>
            <w:tcW w:w="951" w:type="pct"/>
            <w:vMerge/>
            <w:tcBorders>
              <w:left w:val="single" w:sz="4" w:space="0" w:color="auto"/>
              <w:right w:val="single" w:sz="4" w:space="0" w:color="auto"/>
            </w:tcBorders>
          </w:tcPr>
          <w:p w14:paraId="3B130986"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64612EDF" w14:textId="77777777" w:rsidR="00EC3F14" w:rsidRPr="00EC3F14" w:rsidRDefault="00EC3F14" w:rsidP="004C44FF">
            <w:pPr>
              <w:rPr>
                <w:rFonts w:ascii="Times New Roman" w:hAnsi="Times New Roman"/>
              </w:rPr>
            </w:pPr>
            <w:r w:rsidRPr="00EC3F14">
              <w:rPr>
                <w:rFonts w:ascii="Times New Roman" w:hAnsi="Times New Roman"/>
              </w:rPr>
              <w:t>Размещение на трассе и расчет малых водопропускных искусственных сооружений</w:t>
            </w:r>
          </w:p>
          <w:p w14:paraId="2276B8B4" w14:textId="40BDA225" w:rsidR="00EC3F14" w:rsidRPr="00EC3F14" w:rsidRDefault="00EC3F14" w:rsidP="004C44FF">
            <w:pPr>
              <w:rPr>
                <w:rFonts w:ascii="Times New Roman" w:hAnsi="Times New Roman"/>
                <w:bCs/>
              </w:rPr>
            </w:pPr>
            <w:r w:rsidRPr="00EC3F14">
              <w:rPr>
                <w:rFonts w:ascii="Times New Roman" w:hAnsi="Times New Roman"/>
              </w:rPr>
              <w:t>Типы малых водопропускных сооружений и их размещение на трассе</w:t>
            </w:r>
          </w:p>
        </w:tc>
        <w:tc>
          <w:tcPr>
            <w:tcW w:w="712" w:type="pct"/>
            <w:tcBorders>
              <w:top w:val="single" w:sz="4" w:space="0" w:color="auto"/>
              <w:left w:val="single" w:sz="4" w:space="0" w:color="auto"/>
              <w:bottom w:val="single" w:sz="4" w:space="0" w:color="auto"/>
              <w:right w:val="single" w:sz="4" w:space="0" w:color="auto"/>
            </w:tcBorders>
            <w:vAlign w:val="center"/>
          </w:tcPr>
          <w:p w14:paraId="1C427C13" w14:textId="33FE45E5"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610C968C" w14:textId="550FCD01" w:rsidR="00EC3F14" w:rsidRPr="009127C0" w:rsidRDefault="00EC3F14" w:rsidP="004C44FF">
            <w:pPr>
              <w:jc w:val="center"/>
              <w:rPr>
                <w:rFonts w:ascii="Times New Roman" w:hAnsi="Times New Roman" w:cs="Times New Roman"/>
              </w:rPr>
            </w:pPr>
          </w:p>
        </w:tc>
      </w:tr>
      <w:tr w:rsidR="00EC3F14" w:rsidRPr="00A806C4" w14:paraId="4B37867D" w14:textId="77777777" w:rsidTr="005102C8">
        <w:trPr>
          <w:trHeight w:val="780"/>
        </w:trPr>
        <w:tc>
          <w:tcPr>
            <w:tcW w:w="951" w:type="pct"/>
            <w:vMerge/>
            <w:tcBorders>
              <w:left w:val="single" w:sz="4" w:space="0" w:color="auto"/>
              <w:right w:val="single" w:sz="4" w:space="0" w:color="auto"/>
            </w:tcBorders>
          </w:tcPr>
          <w:p w14:paraId="67816F95"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197536A2" w14:textId="77777777" w:rsidR="00EC3F14" w:rsidRPr="00EC3F14" w:rsidRDefault="00EC3F14" w:rsidP="004C44FF">
            <w:pPr>
              <w:rPr>
                <w:rFonts w:ascii="Times New Roman" w:hAnsi="Times New Roman"/>
              </w:rPr>
            </w:pPr>
            <w:r w:rsidRPr="00EC3F14">
              <w:rPr>
                <w:rFonts w:ascii="Times New Roman" w:hAnsi="Times New Roman"/>
              </w:rPr>
              <w:t>Расчет стоков с малых водосборов</w:t>
            </w:r>
          </w:p>
          <w:p w14:paraId="6BA2A0CF" w14:textId="77777777" w:rsidR="00EC3F14" w:rsidRPr="00EC3F14" w:rsidRDefault="00EC3F14" w:rsidP="004C44FF">
            <w:pPr>
              <w:rPr>
                <w:rFonts w:ascii="Times New Roman" w:hAnsi="Times New Roman"/>
              </w:rPr>
            </w:pPr>
            <w:r w:rsidRPr="00EC3F14">
              <w:rPr>
                <w:rFonts w:ascii="Times New Roman" w:hAnsi="Times New Roman"/>
              </w:rPr>
              <w:t>Водопропускная способность и выбор отверстий труб и малых мостов</w:t>
            </w:r>
          </w:p>
        </w:tc>
        <w:tc>
          <w:tcPr>
            <w:tcW w:w="712" w:type="pct"/>
            <w:tcBorders>
              <w:top w:val="single" w:sz="4" w:space="0" w:color="auto"/>
              <w:left w:val="single" w:sz="4" w:space="0" w:color="auto"/>
              <w:bottom w:val="single" w:sz="4" w:space="0" w:color="auto"/>
              <w:right w:val="single" w:sz="4" w:space="0" w:color="auto"/>
            </w:tcBorders>
            <w:vAlign w:val="center"/>
          </w:tcPr>
          <w:p w14:paraId="590024CD" w14:textId="3CCC2A7F"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7590B332" w14:textId="77777777" w:rsidR="00EC3F14" w:rsidRPr="009127C0" w:rsidRDefault="00EC3F14" w:rsidP="004C44FF">
            <w:pPr>
              <w:jc w:val="center"/>
              <w:rPr>
                <w:rFonts w:ascii="Times New Roman" w:hAnsi="Times New Roman" w:cs="Times New Roman"/>
              </w:rPr>
            </w:pPr>
          </w:p>
        </w:tc>
      </w:tr>
      <w:tr w:rsidR="00EC3F14" w:rsidRPr="00A806C4" w14:paraId="6CDF3C5A" w14:textId="3AF866A1" w:rsidTr="00EC3F14">
        <w:trPr>
          <w:trHeight w:val="973"/>
        </w:trPr>
        <w:tc>
          <w:tcPr>
            <w:tcW w:w="951" w:type="pct"/>
            <w:vMerge/>
            <w:tcBorders>
              <w:left w:val="single" w:sz="4" w:space="0" w:color="auto"/>
              <w:right w:val="single" w:sz="4" w:space="0" w:color="auto"/>
            </w:tcBorders>
          </w:tcPr>
          <w:p w14:paraId="5C1688D3"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678BE6DC" w14:textId="77777777" w:rsidR="00EC3F14" w:rsidRPr="00EC3F14" w:rsidRDefault="00EC3F14" w:rsidP="004C44FF">
            <w:pPr>
              <w:rPr>
                <w:rFonts w:ascii="Times New Roman" w:hAnsi="Times New Roman"/>
              </w:rPr>
            </w:pPr>
            <w:r w:rsidRPr="00EC3F14">
              <w:rPr>
                <w:rFonts w:ascii="Times New Roman" w:hAnsi="Times New Roman"/>
              </w:rPr>
              <w:t>Сравнение вариантов проектируемых железнодорожных линий</w:t>
            </w:r>
          </w:p>
          <w:p w14:paraId="7D246873" w14:textId="77777777" w:rsidR="00EC3F14" w:rsidRPr="00EC3F14" w:rsidRDefault="00EC3F14" w:rsidP="004C44FF">
            <w:pPr>
              <w:rPr>
                <w:rFonts w:ascii="Times New Roman" w:hAnsi="Times New Roman"/>
              </w:rPr>
            </w:pPr>
            <w:r w:rsidRPr="00EC3F14">
              <w:rPr>
                <w:rFonts w:ascii="Times New Roman" w:hAnsi="Times New Roman"/>
              </w:rPr>
              <w:t>Показатели для оценки вариантов проектируемых железнодорожных линий</w:t>
            </w:r>
          </w:p>
          <w:p w14:paraId="430689BF" w14:textId="392B8607" w:rsidR="00EC3F14" w:rsidRPr="00EC3F14" w:rsidRDefault="00EC3F14" w:rsidP="004C44FF">
            <w:pPr>
              <w:rPr>
                <w:rFonts w:ascii="Times New Roman" w:hAnsi="Times New Roman"/>
                <w:bCs/>
              </w:rPr>
            </w:pPr>
            <w:r w:rsidRPr="00EC3F14">
              <w:rPr>
                <w:rFonts w:ascii="Times New Roman" w:hAnsi="Times New Roman"/>
              </w:rPr>
              <w:t>Оценка общей экономической эффективности проектных решений</w:t>
            </w:r>
          </w:p>
        </w:tc>
        <w:tc>
          <w:tcPr>
            <w:tcW w:w="712" w:type="pct"/>
            <w:tcBorders>
              <w:top w:val="single" w:sz="4" w:space="0" w:color="auto"/>
              <w:left w:val="single" w:sz="4" w:space="0" w:color="auto"/>
              <w:bottom w:val="single" w:sz="4" w:space="0" w:color="auto"/>
              <w:right w:val="single" w:sz="4" w:space="0" w:color="auto"/>
            </w:tcBorders>
            <w:vAlign w:val="center"/>
          </w:tcPr>
          <w:p w14:paraId="0C986141" w14:textId="001CCCBE"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66860C4C" w14:textId="5A3880B2" w:rsidR="00EC3F14" w:rsidRPr="009127C0" w:rsidRDefault="00EC3F14" w:rsidP="004C44FF">
            <w:pPr>
              <w:jc w:val="center"/>
              <w:rPr>
                <w:rFonts w:ascii="Times New Roman" w:hAnsi="Times New Roman" w:cs="Times New Roman"/>
              </w:rPr>
            </w:pPr>
          </w:p>
        </w:tc>
      </w:tr>
      <w:tr w:rsidR="00EC3F14" w:rsidRPr="00A806C4" w14:paraId="6F250D17" w14:textId="77777777" w:rsidTr="00EC3F14">
        <w:trPr>
          <w:trHeight w:val="832"/>
        </w:trPr>
        <w:tc>
          <w:tcPr>
            <w:tcW w:w="951" w:type="pct"/>
            <w:vMerge/>
            <w:tcBorders>
              <w:left w:val="single" w:sz="4" w:space="0" w:color="auto"/>
              <w:right w:val="single" w:sz="4" w:space="0" w:color="auto"/>
            </w:tcBorders>
          </w:tcPr>
          <w:p w14:paraId="195D7CAF"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48579BAD" w14:textId="0E2193B0" w:rsidR="00EC3F14" w:rsidRPr="00EC3F14" w:rsidRDefault="00EC3F14" w:rsidP="004C44FF">
            <w:pPr>
              <w:rPr>
                <w:rFonts w:ascii="Times New Roman" w:hAnsi="Times New Roman"/>
              </w:rPr>
            </w:pPr>
            <w:r w:rsidRPr="00EC3F14">
              <w:rPr>
                <w:rFonts w:ascii="Times New Roman" w:hAnsi="Times New Roman"/>
              </w:rPr>
              <w:t>Определение строительных показателей и строительной стоимости вариантов.</w:t>
            </w:r>
          </w:p>
          <w:p w14:paraId="32851539" w14:textId="77777777" w:rsidR="00EC3F14" w:rsidRPr="00EC3F14" w:rsidRDefault="00EC3F14" w:rsidP="004C44FF">
            <w:pPr>
              <w:rPr>
                <w:rFonts w:ascii="Times New Roman" w:hAnsi="Times New Roman"/>
              </w:rPr>
            </w:pPr>
            <w:r w:rsidRPr="00EC3F14">
              <w:rPr>
                <w:rFonts w:ascii="Times New Roman" w:hAnsi="Times New Roman"/>
              </w:rPr>
              <w:t>Определение эксплуатационных расходов при сравнении вариантов</w:t>
            </w:r>
          </w:p>
        </w:tc>
        <w:tc>
          <w:tcPr>
            <w:tcW w:w="712" w:type="pct"/>
            <w:tcBorders>
              <w:top w:val="single" w:sz="4" w:space="0" w:color="auto"/>
              <w:left w:val="single" w:sz="4" w:space="0" w:color="auto"/>
              <w:bottom w:val="single" w:sz="4" w:space="0" w:color="auto"/>
              <w:right w:val="single" w:sz="4" w:space="0" w:color="auto"/>
            </w:tcBorders>
            <w:vAlign w:val="center"/>
          </w:tcPr>
          <w:p w14:paraId="368C08C5" w14:textId="6BE75862"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353937F9" w14:textId="77777777" w:rsidR="00EC3F14" w:rsidRPr="009127C0" w:rsidRDefault="00EC3F14" w:rsidP="004C44FF">
            <w:pPr>
              <w:jc w:val="center"/>
              <w:rPr>
                <w:rFonts w:ascii="Times New Roman" w:hAnsi="Times New Roman" w:cs="Times New Roman"/>
              </w:rPr>
            </w:pPr>
          </w:p>
        </w:tc>
      </w:tr>
      <w:tr w:rsidR="00EC3F14" w:rsidRPr="00A806C4" w14:paraId="07584DBD" w14:textId="3F92A955" w:rsidTr="005102C8">
        <w:trPr>
          <w:trHeight w:val="998"/>
        </w:trPr>
        <w:tc>
          <w:tcPr>
            <w:tcW w:w="951" w:type="pct"/>
            <w:vMerge/>
            <w:tcBorders>
              <w:left w:val="single" w:sz="4" w:space="0" w:color="auto"/>
              <w:right w:val="single" w:sz="4" w:space="0" w:color="auto"/>
            </w:tcBorders>
          </w:tcPr>
          <w:p w14:paraId="4B1B2BFA"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6C72E338" w14:textId="77777777" w:rsidR="00EC3F14" w:rsidRPr="00EC3F14" w:rsidRDefault="00EC3F14" w:rsidP="004C44FF">
            <w:pPr>
              <w:jc w:val="both"/>
              <w:rPr>
                <w:rFonts w:ascii="Times New Roman" w:hAnsi="Times New Roman"/>
              </w:rPr>
            </w:pPr>
            <w:r w:rsidRPr="00EC3F14">
              <w:rPr>
                <w:rFonts w:ascii="Times New Roman" w:hAnsi="Times New Roman"/>
              </w:rPr>
              <w:t>Проектирование реконструкции железных дорог</w:t>
            </w:r>
          </w:p>
          <w:p w14:paraId="0E83CD8A" w14:textId="77777777" w:rsidR="00EC3F14" w:rsidRPr="00EC3F14" w:rsidRDefault="00EC3F14" w:rsidP="004C44FF">
            <w:pPr>
              <w:jc w:val="both"/>
              <w:rPr>
                <w:rFonts w:ascii="Times New Roman" w:hAnsi="Times New Roman"/>
              </w:rPr>
            </w:pPr>
            <w:r w:rsidRPr="00EC3F14">
              <w:rPr>
                <w:rFonts w:ascii="Times New Roman" w:hAnsi="Times New Roman"/>
              </w:rPr>
              <w:t>Мощность железных дорог и пути усиления мощности</w:t>
            </w:r>
          </w:p>
          <w:p w14:paraId="3DEB4F91" w14:textId="5C8B856F" w:rsidR="00EC3F14" w:rsidRPr="00EC3F14" w:rsidRDefault="00EC3F14" w:rsidP="004C44FF">
            <w:pPr>
              <w:jc w:val="both"/>
              <w:rPr>
                <w:rFonts w:ascii="Times New Roman" w:hAnsi="Times New Roman"/>
                <w:bCs/>
              </w:rPr>
            </w:pPr>
            <w:r w:rsidRPr="00EC3F14">
              <w:rPr>
                <w:rFonts w:ascii="Times New Roman" w:hAnsi="Times New Roman"/>
              </w:rPr>
              <w:t>Проектирование продольного профиля при реконструкции однопутных линий и строительстве вторых железнодорожных путей</w:t>
            </w:r>
          </w:p>
        </w:tc>
        <w:tc>
          <w:tcPr>
            <w:tcW w:w="712" w:type="pct"/>
            <w:tcBorders>
              <w:top w:val="single" w:sz="4" w:space="0" w:color="auto"/>
              <w:left w:val="single" w:sz="4" w:space="0" w:color="auto"/>
              <w:right w:val="single" w:sz="4" w:space="0" w:color="auto"/>
            </w:tcBorders>
            <w:vAlign w:val="center"/>
          </w:tcPr>
          <w:p w14:paraId="07BD4B5C" w14:textId="38C2B895"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right w:val="single" w:sz="4" w:space="0" w:color="auto"/>
            </w:tcBorders>
          </w:tcPr>
          <w:p w14:paraId="78770707" w14:textId="07BB8AE0" w:rsidR="00EC3F14" w:rsidRPr="009127C0" w:rsidRDefault="00EC3F14" w:rsidP="004C44FF">
            <w:pPr>
              <w:jc w:val="center"/>
              <w:rPr>
                <w:rFonts w:ascii="Times New Roman" w:hAnsi="Times New Roman" w:cs="Times New Roman"/>
              </w:rPr>
            </w:pPr>
          </w:p>
        </w:tc>
      </w:tr>
      <w:tr w:rsidR="00EC3F14" w:rsidRPr="00A806C4" w14:paraId="03178065" w14:textId="77777777" w:rsidTr="004C44FF">
        <w:trPr>
          <w:trHeight w:val="529"/>
        </w:trPr>
        <w:tc>
          <w:tcPr>
            <w:tcW w:w="951" w:type="pct"/>
            <w:vMerge/>
            <w:tcBorders>
              <w:left w:val="single" w:sz="4" w:space="0" w:color="auto"/>
              <w:right w:val="single" w:sz="4" w:space="0" w:color="auto"/>
            </w:tcBorders>
          </w:tcPr>
          <w:p w14:paraId="48F601A4"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right w:val="single" w:sz="4" w:space="0" w:color="auto"/>
            </w:tcBorders>
          </w:tcPr>
          <w:p w14:paraId="20A9C7B9" w14:textId="2B15DE7F" w:rsidR="00EC3F14" w:rsidRPr="00EC3F14" w:rsidRDefault="00EC3F14" w:rsidP="004C44FF">
            <w:pPr>
              <w:jc w:val="both"/>
              <w:rPr>
                <w:rFonts w:ascii="Times New Roman" w:hAnsi="Times New Roman"/>
              </w:rPr>
            </w:pPr>
            <w:r w:rsidRPr="00EC3F14">
              <w:rPr>
                <w:rFonts w:ascii="Times New Roman" w:hAnsi="Times New Roman"/>
              </w:rPr>
              <w:t xml:space="preserve">Поперченные профили при проектировании вторых железнодорожных путей </w:t>
            </w:r>
          </w:p>
        </w:tc>
        <w:tc>
          <w:tcPr>
            <w:tcW w:w="712" w:type="pct"/>
            <w:tcBorders>
              <w:top w:val="single" w:sz="4" w:space="0" w:color="auto"/>
              <w:left w:val="single" w:sz="4" w:space="0" w:color="auto"/>
              <w:right w:val="single" w:sz="4" w:space="0" w:color="auto"/>
            </w:tcBorders>
            <w:vAlign w:val="center"/>
          </w:tcPr>
          <w:p w14:paraId="2C5FC133" w14:textId="3B12F440" w:rsidR="00EC3F14" w:rsidRDefault="00EC3F14" w:rsidP="004C44FF">
            <w:pPr>
              <w:jc w:val="center"/>
              <w:rPr>
                <w:rFonts w:ascii="Times New Roman" w:hAnsi="Times New Roman"/>
                <w:lang w:val="en-US"/>
              </w:rPr>
            </w:pPr>
            <w:r>
              <w:rPr>
                <w:rFonts w:ascii="Times New Roman" w:hAnsi="Times New Roman"/>
                <w:lang w:val="en-US"/>
              </w:rPr>
              <w:t>2/-</w:t>
            </w:r>
          </w:p>
        </w:tc>
        <w:tc>
          <w:tcPr>
            <w:tcW w:w="1130" w:type="pct"/>
            <w:vMerge/>
            <w:tcBorders>
              <w:left w:val="single" w:sz="4" w:space="0" w:color="auto"/>
              <w:right w:val="single" w:sz="4" w:space="0" w:color="auto"/>
            </w:tcBorders>
          </w:tcPr>
          <w:p w14:paraId="708395D2" w14:textId="77777777" w:rsidR="00EC3F14" w:rsidRPr="009127C0" w:rsidRDefault="00EC3F14" w:rsidP="004C44FF">
            <w:pPr>
              <w:jc w:val="center"/>
              <w:rPr>
                <w:rFonts w:ascii="Times New Roman" w:hAnsi="Times New Roman" w:cs="Times New Roman"/>
              </w:rPr>
            </w:pPr>
          </w:p>
        </w:tc>
      </w:tr>
      <w:tr w:rsidR="00EC3F14" w:rsidRPr="00A806C4" w14:paraId="56A68A03" w14:textId="77777777" w:rsidTr="00EC3F14">
        <w:trPr>
          <w:trHeight w:val="541"/>
        </w:trPr>
        <w:tc>
          <w:tcPr>
            <w:tcW w:w="951" w:type="pct"/>
            <w:vMerge/>
            <w:tcBorders>
              <w:left w:val="single" w:sz="4" w:space="0" w:color="auto"/>
              <w:right w:val="single" w:sz="4" w:space="0" w:color="auto"/>
            </w:tcBorders>
          </w:tcPr>
          <w:p w14:paraId="1611DA0B"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45E6A7F2" w14:textId="77777777" w:rsidR="00EC3F14" w:rsidRPr="00EC3F14" w:rsidRDefault="00EC3F14" w:rsidP="004C44FF">
            <w:pPr>
              <w:rPr>
                <w:rFonts w:ascii="Times New Roman" w:hAnsi="Times New Roman"/>
              </w:rPr>
            </w:pPr>
            <w:r w:rsidRPr="00EC3F14">
              <w:rPr>
                <w:rFonts w:ascii="Times New Roman" w:hAnsi="Times New Roman"/>
                <w:spacing w:val="-4"/>
              </w:rPr>
              <w:t>Проектирование реконструкции плана существующих железных дорог и плана второго железнодорожного пути</w:t>
            </w:r>
          </w:p>
        </w:tc>
        <w:tc>
          <w:tcPr>
            <w:tcW w:w="712" w:type="pct"/>
            <w:tcBorders>
              <w:top w:val="single" w:sz="4" w:space="0" w:color="auto"/>
              <w:left w:val="single" w:sz="4" w:space="0" w:color="auto"/>
              <w:bottom w:val="single" w:sz="4" w:space="0" w:color="auto"/>
              <w:right w:val="single" w:sz="4" w:space="0" w:color="auto"/>
            </w:tcBorders>
            <w:vAlign w:val="center"/>
          </w:tcPr>
          <w:p w14:paraId="3CC5C17C" w14:textId="61310581" w:rsidR="00EC3F14" w:rsidRPr="00BD567C" w:rsidRDefault="00EC3F14" w:rsidP="004C44FF">
            <w:pPr>
              <w:jc w:val="center"/>
              <w:rPr>
                <w:rFonts w:ascii="Times New Roman" w:hAnsi="Times New Roman"/>
              </w:rPr>
            </w:pPr>
            <w:r>
              <w:rPr>
                <w:rFonts w:ascii="Times New Roman" w:hAnsi="Times New Roman"/>
                <w:lang w:val="en-US"/>
              </w:rPr>
              <w:t>2/-</w:t>
            </w:r>
          </w:p>
        </w:tc>
        <w:tc>
          <w:tcPr>
            <w:tcW w:w="1130" w:type="pct"/>
            <w:vMerge/>
            <w:tcBorders>
              <w:left w:val="single" w:sz="4" w:space="0" w:color="auto"/>
              <w:bottom w:val="single" w:sz="4" w:space="0" w:color="auto"/>
              <w:right w:val="single" w:sz="4" w:space="0" w:color="auto"/>
            </w:tcBorders>
          </w:tcPr>
          <w:p w14:paraId="099C9255" w14:textId="77777777" w:rsidR="00EC3F14" w:rsidRPr="009127C0" w:rsidRDefault="00EC3F14" w:rsidP="004C44FF">
            <w:pPr>
              <w:jc w:val="center"/>
              <w:rPr>
                <w:rFonts w:ascii="Times New Roman" w:hAnsi="Times New Roman" w:cs="Times New Roman"/>
              </w:rPr>
            </w:pPr>
          </w:p>
        </w:tc>
      </w:tr>
      <w:tr w:rsidR="00EC3F14" w:rsidRPr="00A806C4" w14:paraId="264FC203" w14:textId="09559FFE" w:rsidTr="004C44FF">
        <w:tc>
          <w:tcPr>
            <w:tcW w:w="951" w:type="pct"/>
            <w:vMerge/>
            <w:tcBorders>
              <w:left w:val="single" w:sz="4" w:space="0" w:color="auto"/>
              <w:right w:val="single" w:sz="4" w:space="0" w:color="auto"/>
            </w:tcBorders>
          </w:tcPr>
          <w:p w14:paraId="61AAF9E4" w14:textId="77777777" w:rsidR="00EC3F14" w:rsidRPr="00A806C4" w:rsidRDefault="00EC3F14" w:rsidP="004C44FF">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77417C70" w14:textId="77777777" w:rsidR="00EC3F14" w:rsidRPr="00A806C4" w:rsidRDefault="00EC3F14" w:rsidP="004C44FF">
            <w:pPr>
              <w:rPr>
                <w:rFonts w:ascii="Times New Roman" w:hAnsi="Times New Roman"/>
                <w:b/>
                <w:bCs/>
              </w:rPr>
            </w:pPr>
            <w:r w:rsidRPr="00A806C4">
              <w:rPr>
                <w:rFonts w:ascii="Times New Roman" w:hAnsi="Times New Roman"/>
                <w:b/>
                <w:bCs/>
              </w:rPr>
              <w:t>В том числе практических занятий</w:t>
            </w:r>
          </w:p>
        </w:tc>
        <w:tc>
          <w:tcPr>
            <w:tcW w:w="712" w:type="pct"/>
            <w:tcBorders>
              <w:top w:val="single" w:sz="4" w:space="0" w:color="auto"/>
              <w:left w:val="single" w:sz="4" w:space="0" w:color="auto"/>
              <w:bottom w:val="single" w:sz="4" w:space="0" w:color="auto"/>
              <w:right w:val="single" w:sz="4" w:space="0" w:color="auto"/>
            </w:tcBorders>
            <w:vAlign w:val="center"/>
          </w:tcPr>
          <w:p w14:paraId="2D689EE1" w14:textId="77777777" w:rsidR="00EC3F14" w:rsidRPr="00BD567C" w:rsidRDefault="00EC3F14" w:rsidP="004C44FF">
            <w:pPr>
              <w:jc w:val="center"/>
              <w:rPr>
                <w:rFonts w:ascii="Times New Roman" w:hAnsi="Times New Roman"/>
              </w:rPr>
            </w:pPr>
          </w:p>
        </w:tc>
        <w:tc>
          <w:tcPr>
            <w:tcW w:w="1130" w:type="pct"/>
            <w:tcBorders>
              <w:top w:val="single" w:sz="4" w:space="0" w:color="auto"/>
              <w:left w:val="single" w:sz="4" w:space="0" w:color="auto"/>
              <w:bottom w:val="single" w:sz="4" w:space="0" w:color="auto"/>
              <w:right w:val="single" w:sz="4" w:space="0" w:color="auto"/>
            </w:tcBorders>
            <w:vAlign w:val="center"/>
          </w:tcPr>
          <w:p w14:paraId="34E77DE9" w14:textId="77777777" w:rsidR="00EC3F14" w:rsidRPr="009127C0" w:rsidRDefault="00EC3F14" w:rsidP="004C44FF">
            <w:pPr>
              <w:jc w:val="center"/>
              <w:rPr>
                <w:rFonts w:ascii="Times New Roman" w:hAnsi="Times New Roman" w:cs="Times New Roman"/>
              </w:rPr>
            </w:pPr>
          </w:p>
        </w:tc>
      </w:tr>
      <w:tr w:rsidR="00EC3F14" w:rsidRPr="00A806C4" w14:paraId="4B21FAD9" w14:textId="2FD614AF" w:rsidTr="004C44FF">
        <w:tc>
          <w:tcPr>
            <w:tcW w:w="951" w:type="pct"/>
            <w:vMerge/>
            <w:tcBorders>
              <w:left w:val="single" w:sz="4" w:space="0" w:color="auto"/>
              <w:right w:val="single" w:sz="4" w:space="0" w:color="auto"/>
            </w:tcBorders>
          </w:tcPr>
          <w:p w14:paraId="5CD2A12A"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2F240D01" w14:textId="5F978F0F" w:rsidR="00EC3F14" w:rsidRDefault="00EC3F14" w:rsidP="00EC3F14">
            <w:pPr>
              <w:rPr>
                <w:rFonts w:ascii="Times New Roman" w:hAnsi="Times New Roman"/>
                <w:b/>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6-</w:t>
            </w:r>
            <w:r w:rsidRPr="00A806C4">
              <w:rPr>
                <w:rFonts w:ascii="Times New Roman" w:hAnsi="Times New Roman"/>
                <w:b/>
              </w:rPr>
              <w:t>7</w:t>
            </w:r>
          </w:p>
          <w:p w14:paraId="177DAB51" w14:textId="78E9746A" w:rsidR="00EC3F14" w:rsidRPr="00A806C4" w:rsidRDefault="00EC3F14" w:rsidP="00EC3F14">
            <w:pPr>
              <w:rPr>
                <w:rFonts w:ascii="Times New Roman" w:hAnsi="Times New Roman"/>
                <w:b/>
                <w:bCs/>
              </w:rPr>
            </w:pPr>
            <w:r w:rsidRPr="00A806C4">
              <w:rPr>
                <w:rFonts w:ascii="Times New Roman" w:hAnsi="Times New Roman"/>
              </w:rPr>
              <w:t xml:space="preserve"> Проектирование плана линии. Подбор радиусов круговых кривых, разбивка пикетажа</w:t>
            </w:r>
          </w:p>
        </w:tc>
        <w:tc>
          <w:tcPr>
            <w:tcW w:w="712" w:type="pct"/>
            <w:tcBorders>
              <w:top w:val="single" w:sz="4" w:space="0" w:color="auto"/>
              <w:left w:val="single" w:sz="4" w:space="0" w:color="auto"/>
              <w:bottom w:val="single" w:sz="4" w:space="0" w:color="auto"/>
              <w:right w:val="single" w:sz="4" w:space="0" w:color="auto"/>
            </w:tcBorders>
            <w:vAlign w:val="center"/>
          </w:tcPr>
          <w:p w14:paraId="29FBFED6" w14:textId="4888447F" w:rsidR="00EC3F14" w:rsidRPr="001D4468" w:rsidRDefault="00EC3F14" w:rsidP="00EC3F14">
            <w:pPr>
              <w:jc w:val="center"/>
              <w:rPr>
                <w:rFonts w:ascii="Times New Roman" w:hAnsi="Times New Roman"/>
                <w:lang w:val="en-US"/>
              </w:rPr>
            </w:pPr>
            <w:r w:rsidRPr="00BD567C">
              <w:rPr>
                <w:rFonts w:ascii="Times New Roman" w:hAnsi="Times New Roman"/>
              </w:rPr>
              <w:t>4</w:t>
            </w:r>
            <w:r>
              <w:rPr>
                <w:rFonts w:ascii="Times New Roman" w:hAnsi="Times New Roman"/>
                <w:lang w:val="en-US"/>
              </w:rPr>
              <w:t>/4</w:t>
            </w:r>
          </w:p>
        </w:tc>
        <w:tc>
          <w:tcPr>
            <w:tcW w:w="1130" w:type="pct"/>
            <w:tcBorders>
              <w:top w:val="single" w:sz="4" w:space="0" w:color="auto"/>
              <w:left w:val="single" w:sz="4" w:space="0" w:color="auto"/>
              <w:bottom w:val="single" w:sz="4" w:space="0" w:color="auto"/>
              <w:right w:val="single" w:sz="4" w:space="0" w:color="auto"/>
            </w:tcBorders>
          </w:tcPr>
          <w:p w14:paraId="7D5CCDF6"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42E44A87" w14:textId="6C565525"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31052E92" w14:textId="4B0BE56C" w:rsidTr="004C44FF">
        <w:trPr>
          <w:trHeight w:val="45"/>
        </w:trPr>
        <w:tc>
          <w:tcPr>
            <w:tcW w:w="951" w:type="pct"/>
            <w:vMerge/>
            <w:tcBorders>
              <w:left w:val="single" w:sz="4" w:space="0" w:color="auto"/>
              <w:right w:val="single" w:sz="4" w:space="0" w:color="auto"/>
            </w:tcBorders>
          </w:tcPr>
          <w:p w14:paraId="71A1280D"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21C496CD" w14:textId="0D1B4612" w:rsidR="00EC3F14" w:rsidRDefault="00EC3F14" w:rsidP="00EC3F14">
            <w:pPr>
              <w:rPr>
                <w:rFonts w:ascii="Times New Roman" w:hAnsi="Times New Roman"/>
                <w:b/>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8-9</w:t>
            </w:r>
            <w:r w:rsidRPr="00A806C4">
              <w:rPr>
                <w:rFonts w:ascii="Times New Roman" w:hAnsi="Times New Roman"/>
                <w:b/>
              </w:rPr>
              <w:t xml:space="preserve"> </w:t>
            </w:r>
          </w:p>
          <w:p w14:paraId="4E8A7707" w14:textId="3F04447F" w:rsidR="00EC3F14" w:rsidRPr="00A806C4" w:rsidRDefault="00EC3F14" w:rsidP="00EC3F14">
            <w:pPr>
              <w:rPr>
                <w:rFonts w:ascii="Times New Roman" w:hAnsi="Times New Roman"/>
                <w:b/>
                <w:bCs/>
              </w:rPr>
            </w:pPr>
            <w:r w:rsidRPr="00A806C4">
              <w:rPr>
                <w:rFonts w:ascii="Times New Roman" w:hAnsi="Times New Roman"/>
              </w:rPr>
              <w:t>Построение схематических продольных профилей</w:t>
            </w:r>
          </w:p>
        </w:tc>
        <w:tc>
          <w:tcPr>
            <w:tcW w:w="712" w:type="pct"/>
            <w:tcBorders>
              <w:top w:val="single" w:sz="4" w:space="0" w:color="auto"/>
              <w:left w:val="single" w:sz="4" w:space="0" w:color="auto"/>
              <w:bottom w:val="single" w:sz="4" w:space="0" w:color="auto"/>
              <w:right w:val="single" w:sz="4" w:space="0" w:color="auto"/>
            </w:tcBorders>
            <w:vAlign w:val="center"/>
          </w:tcPr>
          <w:p w14:paraId="26A60A99" w14:textId="79AF1161" w:rsidR="00EC3F14" w:rsidRPr="001D4468" w:rsidRDefault="00EC3F14" w:rsidP="00EC3F14">
            <w:pPr>
              <w:jc w:val="center"/>
              <w:rPr>
                <w:rFonts w:ascii="Times New Roman" w:hAnsi="Times New Roman"/>
                <w:lang w:val="en-US"/>
              </w:rPr>
            </w:pPr>
            <w:r w:rsidRPr="00BD567C">
              <w:rPr>
                <w:rFonts w:ascii="Times New Roman" w:hAnsi="Times New Roman"/>
              </w:rPr>
              <w:t>4</w:t>
            </w:r>
            <w:r>
              <w:rPr>
                <w:rFonts w:ascii="Times New Roman" w:hAnsi="Times New Roman"/>
                <w:lang w:val="en-US"/>
              </w:rPr>
              <w:t>/4</w:t>
            </w:r>
          </w:p>
        </w:tc>
        <w:tc>
          <w:tcPr>
            <w:tcW w:w="1130" w:type="pct"/>
            <w:tcBorders>
              <w:top w:val="single" w:sz="4" w:space="0" w:color="auto"/>
              <w:left w:val="single" w:sz="4" w:space="0" w:color="auto"/>
              <w:bottom w:val="single" w:sz="4" w:space="0" w:color="auto"/>
              <w:right w:val="single" w:sz="4" w:space="0" w:color="auto"/>
            </w:tcBorders>
          </w:tcPr>
          <w:p w14:paraId="186C6829"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226D4BE9" w14:textId="11E4AFCF"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2D989634" w14:textId="5605DDCB" w:rsidTr="004C44FF">
        <w:trPr>
          <w:trHeight w:val="45"/>
        </w:trPr>
        <w:tc>
          <w:tcPr>
            <w:tcW w:w="951" w:type="pct"/>
            <w:vMerge/>
            <w:tcBorders>
              <w:left w:val="single" w:sz="4" w:space="0" w:color="auto"/>
              <w:right w:val="single" w:sz="4" w:space="0" w:color="auto"/>
            </w:tcBorders>
          </w:tcPr>
          <w:p w14:paraId="2ED86783"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526F9360" w14:textId="75F071E1" w:rsidR="00EC3F14" w:rsidRDefault="00EC3F14" w:rsidP="00EC3F14">
            <w:pPr>
              <w:rPr>
                <w:rFonts w:ascii="Times New Roman" w:hAnsi="Times New Roman"/>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10</w:t>
            </w:r>
            <w:r w:rsidRPr="00A806C4">
              <w:rPr>
                <w:rFonts w:ascii="Times New Roman" w:hAnsi="Times New Roman"/>
              </w:rPr>
              <w:t xml:space="preserve"> </w:t>
            </w:r>
          </w:p>
          <w:p w14:paraId="3F07E994" w14:textId="390D6885" w:rsidR="00EC3F14" w:rsidRPr="00A806C4" w:rsidRDefault="00EC3F14" w:rsidP="00EC3F14">
            <w:pPr>
              <w:rPr>
                <w:rFonts w:ascii="Times New Roman" w:hAnsi="Times New Roman"/>
                <w:b/>
                <w:bCs/>
              </w:rPr>
            </w:pPr>
            <w:r w:rsidRPr="00A806C4">
              <w:rPr>
                <w:rFonts w:ascii="Times New Roman" w:hAnsi="Times New Roman"/>
              </w:rPr>
              <w:t>Размещение по трассе малых водопропускных искусственных сооружений</w:t>
            </w:r>
          </w:p>
        </w:tc>
        <w:tc>
          <w:tcPr>
            <w:tcW w:w="712" w:type="pct"/>
            <w:tcBorders>
              <w:top w:val="single" w:sz="4" w:space="0" w:color="auto"/>
              <w:left w:val="single" w:sz="4" w:space="0" w:color="auto"/>
              <w:bottom w:val="single" w:sz="4" w:space="0" w:color="auto"/>
              <w:right w:val="single" w:sz="4" w:space="0" w:color="auto"/>
            </w:tcBorders>
            <w:vAlign w:val="center"/>
          </w:tcPr>
          <w:p w14:paraId="28FBF634" w14:textId="00D25D1E"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0D39538C"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3A1A9EC5" w14:textId="6B46CFF0"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116FE6" w14:paraId="2EA10600" w14:textId="2A49C63B" w:rsidTr="004C44FF">
        <w:trPr>
          <w:trHeight w:val="45"/>
        </w:trPr>
        <w:tc>
          <w:tcPr>
            <w:tcW w:w="951" w:type="pct"/>
            <w:vMerge/>
            <w:tcBorders>
              <w:left w:val="single" w:sz="4" w:space="0" w:color="auto"/>
              <w:right w:val="single" w:sz="4" w:space="0" w:color="auto"/>
            </w:tcBorders>
          </w:tcPr>
          <w:p w14:paraId="51C70EA6"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15B33F92" w14:textId="6353AF37" w:rsidR="00EC3F14" w:rsidRDefault="00EC3F14" w:rsidP="00EC3F14">
            <w:pPr>
              <w:rPr>
                <w:rFonts w:ascii="Times New Roman" w:hAnsi="Times New Roman"/>
              </w:rPr>
            </w:pPr>
            <w:r w:rsidRPr="00A806C4">
              <w:rPr>
                <w:rFonts w:ascii="Times New Roman" w:hAnsi="Times New Roman"/>
                <w:b/>
                <w:bCs/>
              </w:rPr>
              <w:t>Практическое занятие</w:t>
            </w:r>
            <w:r w:rsidRPr="00A806C4">
              <w:rPr>
                <w:rFonts w:ascii="Times New Roman" w:hAnsi="Times New Roman"/>
              </w:rPr>
              <w:t xml:space="preserve"> </w:t>
            </w:r>
            <w:r w:rsidRPr="00EC3F14">
              <w:rPr>
                <w:rFonts w:ascii="Times New Roman" w:hAnsi="Times New Roman"/>
                <w:b/>
              </w:rPr>
              <w:t xml:space="preserve">11 </w:t>
            </w:r>
          </w:p>
          <w:p w14:paraId="5C89D443" w14:textId="4DFD9E6B" w:rsidR="00EC3F14" w:rsidRPr="00116FE6" w:rsidRDefault="00EC3F14" w:rsidP="00EC3F14">
            <w:pPr>
              <w:rPr>
                <w:rFonts w:ascii="Times New Roman" w:hAnsi="Times New Roman"/>
              </w:rPr>
            </w:pPr>
            <w:r w:rsidRPr="00A806C4">
              <w:rPr>
                <w:rFonts w:ascii="Times New Roman" w:hAnsi="Times New Roman"/>
              </w:rPr>
              <w:t>Определение основных геометрических характеристик бассейна водосбора искусственного сооружения</w:t>
            </w:r>
          </w:p>
        </w:tc>
        <w:tc>
          <w:tcPr>
            <w:tcW w:w="712" w:type="pct"/>
            <w:tcBorders>
              <w:top w:val="single" w:sz="4" w:space="0" w:color="auto"/>
              <w:left w:val="single" w:sz="4" w:space="0" w:color="auto"/>
              <w:bottom w:val="single" w:sz="4" w:space="0" w:color="auto"/>
              <w:right w:val="single" w:sz="4" w:space="0" w:color="auto"/>
            </w:tcBorders>
            <w:vAlign w:val="center"/>
          </w:tcPr>
          <w:p w14:paraId="3BB53129" w14:textId="55F07428"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16A41F3A"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6B469707" w14:textId="314EC36C"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116FE6" w14:paraId="1B446547" w14:textId="0E1CE055" w:rsidTr="004C44FF">
        <w:trPr>
          <w:trHeight w:val="992"/>
        </w:trPr>
        <w:tc>
          <w:tcPr>
            <w:tcW w:w="951" w:type="pct"/>
            <w:vMerge/>
            <w:tcBorders>
              <w:left w:val="single" w:sz="4" w:space="0" w:color="auto"/>
              <w:right w:val="single" w:sz="4" w:space="0" w:color="auto"/>
            </w:tcBorders>
          </w:tcPr>
          <w:p w14:paraId="72700AE9"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right w:val="single" w:sz="4" w:space="0" w:color="auto"/>
            </w:tcBorders>
          </w:tcPr>
          <w:p w14:paraId="690303CB" w14:textId="5FEF33E7" w:rsidR="00EC3F14" w:rsidRDefault="00EC3F14" w:rsidP="00EC3F14">
            <w:pPr>
              <w:rPr>
                <w:rFonts w:ascii="Times New Roman" w:hAnsi="Times New Roman"/>
                <w:b/>
              </w:rPr>
            </w:pPr>
            <w:r w:rsidRPr="00116FE6">
              <w:rPr>
                <w:rFonts w:ascii="Times New Roman" w:hAnsi="Times New Roman"/>
                <w:b/>
                <w:bCs/>
              </w:rPr>
              <w:t>Практическое занятие</w:t>
            </w:r>
            <w:r w:rsidRPr="00116FE6">
              <w:rPr>
                <w:rFonts w:ascii="Times New Roman" w:hAnsi="Times New Roman"/>
              </w:rPr>
              <w:t xml:space="preserve"> </w:t>
            </w:r>
            <w:r>
              <w:rPr>
                <w:rFonts w:ascii="Times New Roman" w:hAnsi="Times New Roman"/>
                <w:b/>
              </w:rPr>
              <w:t>12</w:t>
            </w:r>
          </w:p>
          <w:p w14:paraId="4F5F6F79" w14:textId="03337B04" w:rsidR="00EC3F14" w:rsidRPr="00116FE6" w:rsidRDefault="00EC3F14" w:rsidP="00EC3F14">
            <w:pPr>
              <w:rPr>
                <w:rFonts w:ascii="Times New Roman" w:hAnsi="Times New Roman"/>
                <w:b/>
                <w:bCs/>
              </w:rPr>
            </w:pPr>
            <w:r w:rsidRPr="00116FE6">
              <w:rPr>
                <w:rFonts w:ascii="Times New Roman" w:hAnsi="Times New Roman"/>
              </w:rPr>
              <w:t xml:space="preserve"> Выбор типов и определение размеров малых водопропускных искусственных сооружений, и проверка достаточности высоты насыпи у водопропускного искусственного сооружения</w:t>
            </w:r>
          </w:p>
        </w:tc>
        <w:tc>
          <w:tcPr>
            <w:tcW w:w="712" w:type="pct"/>
            <w:tcBorders>
              <w:top w:val="single" w:sz="4" w:space="0" w:color="auto"/>
              <w:left w:val="single" w:sz="4" w:space="0" w:color="auto"/>
              <w:right w:val="single" w:sz="4" w:space="0" w:color="auto"/>
            </w:tcBorders>
            <w:vAlign w:val="center"/>
          </w:tcPr>
          <w:p w14:paraId="7958EFC6" w14:textId="4B59A8B7"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right w:val="single" w:sz="4" w:space="0" w:color="auto"/>
            </w:tcBorders>
          </w:tcPr>
          <w:p w14:paraId="35ABC76C"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04D6C8DE" w14:textId="1A0E5520"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1BA4226B" w14:textId="3EE491AA" w:rsidTr="004C44FF">
        <w:trPr>
          <w:trHeight w:val="45"/>
        </w:trPr>
        <w:tc>
          <w:tcPr>
            <w:tcW w:w="951" w:type="pct"/>
            <w:vMerge/>
            <w:tcBorders>
              <w:left w:val="single" w:sz="4" w:space="0" w:color="auto"/>
              <w:right w:val="single" w:sz="4" w:space="0" w:color="auto"/>
            </w:tcBorders>
          </w:tcPr>
          <w:p w14:paraId="29EE12FC"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50A72E5D" w14:textId="4A5FEC8A" w:rsidR="00EC3F14" w:rsidRDefault="00EC3F14" w:rsidP="00EC3F14">
            <w:pPr>
              <w:rPr>
                <w:rFonts w:ascii="Times New Roman" w:hAnsi="Times New Roman"/>
                <w:b/>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13</w:t>
            </w:r>
          </w:p>
          <w:p w14:paraId="2D5B1E3F" w14:textId="55B30A83" w:rsidR="00EC3F14" w:rsidRPr="00A806C4" w:rsidRDefault="00EC3F14" w:rsidP="00EC3F14">
            <w:pPr>
              <w:rPr>
                <w:rFonts w:ascii="Times New Roman" w:hAnsi="Times New Roman"/>
                <w:b/>
                <w:bCs/>
              </w:rPr>
            </w:pPr>
            <w:r>
              <w:rPr>
                <w:rFonts w:ascii="Times New Roman" w:hAnsi="Times New Roman"/>
                <w:b/>
              </w:rPr>
              <w:t xml:space="preserve"> </w:t>
            </w:r>
            <w:r w:rsidRPr="00A806C4">
              <w:rPr>
                <w:rFonts w:ascii="Times New Roman" w:hAnsi="Times New Roman"/>
              </w:rPr>
              <w:t>Определение строительной стоимости проектируемого участка новой железной дороги</w:t>
            </w:r>
          </w:p>
        </w:tc>
        <w:tc>
          <w:tcPr>
            <w:tcW w:w="712" w:type="pct"/>
            <w:tcBorders>
              <w:top w:val="single" w:sz="4" w:space="0" w:color="auto"/>
              <w:left w:val="single" w:sz="4" w:space="0" w:color="auto"/>
              <w:bottom w:val="single" w:sz="4" w:space="0" w:color="auto"/>
              <w:right w:val="single" w:sz="4" w:space="0" w:color="auto"/>
            </w:tcBorders>
            <w:vAlign w:val="center"/>
          </w:tcPr>
          <w:p w14:paraId="0F8F0B08" w14:textId="264928ED"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32E46CC4"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61B4F641" w14:textId="002D6144"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11D1A883" w14:textId="76581119" w:rsidTr="004C44FF">
        <w:trPr>
          <w:trHeight w:val="45"/>
        </w:trPr>
        <w:tc>
          <w:tcPr>
            <w:tcW w:w="951" w:type="pct"/>
            <w:vMerge/>
            <w:tcBorders>
              <w:left w:val="single" w:sz="4" w:space="0" w:color="auto"/>
              <w:right w:val="single" w:sz="4" w:space="0" w:color="auto"/>
            </w:tcBorders>
          </w:tcPr>
          <w:p w14:paraId="02C919F3"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72146BFD" w14:textId="1CFCD348" w:rsidR="00EC3F14" w:rsidRDefault="00EC3F14" w:rsidP="00EC3F14">
            <w:pPr>
              <w:rPr>
                <w:rFonts w:ascii="Times New Roman" w:hAnsi="Times New Roman"/>
              </w:rPr>
            </w:pPr>
            <w:r w:rsidRPr="00A806C4">
              <w:rPr>
                <w:rFonts w:ascii="Times New Roman" w:hAnsi="Times New Roman"/>
                <w:b/>
                <w:bCs/>
              </w:rPr>
              <w:t>Практическое заняти</w:t>
            </w:r>
            <w:r>
              <w:rPr>
                <w:rFonts w:ascii="Times New Roman" w:hAnsi="Times New Roman"/>
                <w:b/>
                <w:bCs/>
              </w:rPr>
              <w:t>е 14</w:t>
            </w:r>
            <w:r w:rsidRPr="00A806C4">
              <w:rPr>
                <w:rFonts w:ascii="Times New Roman" w:hAnsi="Times New Roman"/>
              </w:rPr>
              <w:t xml:space="preserve"> </w:t>
            </w:r>
          </w:p>
          <w:p w14:paraId="77F51FCB" w14:textId="69CCD501" w:rsidR="00EC3F14" w:rsidRPr="00A806C4" w:rsidRDefault="00EC3F14" w:rsidP="00EC3F14">
            <w:pPr>
              <w:rPr>
                <w:rFonts w:ascii="Times New Roman" w:hAnsi="Times New Roman"/>
                <w:b/>
                <w:bCs/>
              </w:rPr>
            </w:pPr>
            <w:r w:rsidRPr="00A806C4">
              <w:rPr>
                <w:rFonts w:ascii="Times New Roman" w:hAnsi="Times New Roman"/>
              </w:rPr>
              <w:t>Определение эксплуатационных расходов проектируемого участка новой железной дороги</w:t>
            </w:r>
          </w:p>
        </w:tc>
        <w:tc>
          <w:tcPr>
            <w:tcW w:w="712" w:type="pct"/>
            <w:tcBorders>
              <w:top w:val="single" w:sz="4" w:space="0" w:color="auto"/>
              <w:left w:val="single" w:sz="4" w:space="0" w:color="auto"/>
              <w:bottom w:val="single" w:sz="4" w:space="0" w:color="auto"/>
              <w:right w:val="single" w:sz="4" w:space="0" w:color="auto"/>
            </w:tcBorders>
            <w:vAlign w:val="center"/>
          </w:tcPr>
          <w:p w14:paraId="0952B467" w14:textId="12F38096"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715A7A65"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2B94E518" w14:textId="37165FD7"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390A8958" w14:textId="0A258AAF" w:rsidTr="004C44FF">
        <w:trPr>
          <w:trHeight w:val="45"/>
        </w:trPr>
        <w:tc>
          <w:tcPr>
            <w:tcW w:w="951" w:type="pct"/>
            <w:vMerge/>
            <w:tcBorders>
              <w:left w:val="single" w:sz="4" w:space="0" w:color="auto"/>
              <w:right w:val="single" w:sz="4" w:space="0" w:color="auto"/>
            </w:tcBorders>
          </w:tcPr>
          <w:p w14:paraId="333A5413"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372A6B07" w14:textId="5FF0F107" w:rsidR="00EC3F14" w:rsidRDefault="00EC3F14" w:rsidP="00EC3F14">
            <w:pPr>
              <w:rPr>
                <w:rFonts w:ascii="Times New Roman" w:hAnsi="Times New Roman"/>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15</w:t>
            </w:r>
            <w:r w:rsidRPr="00A806C4">
              <w:rPr>
                <w:rFonts w:ascii="Times New Roman" w:hAnsi="Times New Roman"/>
              </w:rPr>
              <w:t xml:space="preserve"> </w:t>
            </w:r>
          </w:p>
          <w:p w14:paraId="5FB8365D" w14:textId="2AD136A7" w:rsidR="00EC3F14" w:rsidRPr="00A806C4" w:rsidRDefault="00EC3F14" w:rsidP="00EC3F14">
            <w:pPr>
              <w:rPr>
                <w:rFonts w:ascii="Times New Roman" w:hAnsi="Times New Roman"/>
                <w:b/>
                <w:bCs/>
              </w:rPr>
            </w:pPr>
            <w:r w:rsidRPr="00A806C4">
              <w:rPr>
                <w:rFonts w:ascii="Times New Roman" w:hAnsi="Times New Roman"/>
              </w:rPr>
              <w:t>Сравнение вариантов и выбор оптимального варианта трассы</w:t>
            </w:r>
          </w:p>
        </w:tc>
        <w:tc>
          <w:tcPr>
            <w:tcW w:w="712" w:type="pct"/>
            <w:tcBorders>
              <w:top w:val="single" w:sz="4" w:space="0" w:color="auto"/>
              <w:left w:val="single" w:sz="4" w:space="0" w:color="auto"/>
              <w:bottom w:val="single" w:sz="4" w:space="0" w:color="auto"/>
              <w:right w:val="single" w:sz="4" w:space="0" w:color="auto"/>
            </w:tcBorders>
            <w:vAlign w:val="center"/>
          </w:tcPr>
          <w:p w14:paraId="4F498539" w14:textId="59A3EEBE"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70678B5A"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5D46218E" w14:textId="4F59EA24"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495B3CF8" w14:textId="66823773" w:rsidTr="004C44FF">
        <w:trPr>
          <w:trHeight w:val="45"/>
        </w:trPr>
        <w:tc>
          <w:tcPr>
            <w:tcW w:w="951" w:type="pct"/>
            <w:vMerge/>
            <w:tcBorders>
              <w:left w:val="single" w:sz="4" w:space="0" w:color="auto"/>
              <w:right w:val="single" w:sz="4" w:space="0" w:color="auto"/>
            </w:tcBorders>
          </w:tcPr>
          <w:p w14:paraId="6443BC99"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6A411C56" w14:textId="3E223408" w:rsidR="00EC3F14" w:rsidRDefault="00EC3F14" w:rsidP="00EC3F14">
            <w:pPr>
              <w:rPr>
                <w:rFonts w:ascii="Times New Roman" w:hAnsi="Times New Roman"/>
                <w:b/>
              </w:rPr>
            </w:pPr>
            <w:r w:rsidRPr="00A806C4">
              <w:rPr>
                <w:rFonts w:ascii="Times New Roman" w:hAnsi="Times New Roman"/>
                <w:b/>
                <w:bCs/>
              </w:rPr>
              <w:t>Практическое занятие</w:t>
            </w:r>
            <w:r w:rsidRPr="00A806C4">
              <w:rPr>
                <w:rFonts w:ascii="Times New Roman" w:hAnsi="Times New Roman"/>
              </w:rPr>
              <w:t xml:space="preserve"> </w:t>
            </w:r>
            <w:r w:rsidRPr="00EC3F14">
              <w:rPr>
                <w:rFonts w:ascii="Times New Roman" w:hAnsi="Times New Roman"/>
                <w:b/>
              </w:rPr>
              <w:t xml:space="preserve">16 </w:t>
            </w:r>
          </w:p>
          <w:p w14:paraId="15A72C4D" w14:textId="0CEC8F46" w:rsidR="00EC3F14" w:rsidRPr="00A806C4" w:rsidRDefault="00EC3F14" w:rsidP="00EC3F14">
            <w:pPr>
              <w:rPr>
                <w:rFonts w:ascii="Times New Roman" w:hAnsi="Times New Roman"/>
                <w:b/>
                <w:bCs/>
              </w:rPr>
            </w:pPr>
            <w:r w:rsidRPr="00A806C4">
              <w:rPr>
                <w:rFonts w:ascii="Times New Roman" w:hAnsi="Times New Roman"/>
              </w:rPr>
              <w:t>Построение подробного продольного профиля по выбранному варианту</w:t>
            </w:r>
          </w:p>
        </w:tc>
        <w:tc>
          <w:tcPr>
            <w:tcW w:w="712" w:type="pct"/>
            <w:tcBorders>
              <w:top w:val="single" w:sz="4" w:space="0" w:color="auto"/>
              <w:left w:val="single" w:sz="4" w:space="0" w:color="auto"/>
              <w:bottom w:val="single" w:sz="4" w:space="0" w:color="auto"/>
              <w:right w:val="single" w:sz="4" w:space="0" w:color="auto"/>
            </w:tcBorders>
            <w:vAlign w:val="center"/>
          </w:tcPr>
          <w:p w14:paraId="6380F852" w14:textId="181E7D0F"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69E3DA1D"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2C962213" w14:textId="65336AD1"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62A2EC60" w14:textId="16A610F1" w:rsidTr="004C44FF">
        <w:trPr>
          <w:trHeight w:val="45"/>
        </w:trPr>
        <w:tc>
          <w:tcPr>
            <w:tcW w:w="951" w:type="pct"/>
            <w:vMerge/>
            <w:tcBorders>
              <w:left w:val="single" w:sz="4" w:space="0" w:color="auto"/>
              <w:right w:val="single" w:sz="4" w:space="0" w:color="auto"/>
            </w:tcBorders>
          </w:tcPr>
          <w:p w14:paraId="4C3EDC5F"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7C03EC6E" w14:textId="40314A07" w:rsidR="00EC3F14" w:rsidRDefault="00EC3F14" w:rsidP="00EC3F14">
            <w:pPr>
              <w:rPr>
                <w:rFonts w:ascii="Times New Roman" w:hAnsi="Times New Roman"/>
                <w:b/>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 xml:space="preserve">17-18 </w:t>
            </w:r>
          </w:p>
          <w:p w14:paraId="22990008" w14:textId="7660D623" w:rsidR="00EC3F14" w:rsidRPr="00A806C4" w:rsidRDefault="00EC3F14" w:rsidP="00EC3F14">
            <w:pPr>
              <w:rPr>
                <w:rFonts w:ascii="Times New Roman" w:hAnsi="Times New Roman"/>
                <w:b/>
                <w:bCs/>
              </w:rPr>
            </w:pPr>
            <w:r w:rsidRPr="00A806C4">
              <w:rPr>
                <w:rFonts w:ascii="Times New Roman" w:hAnsi="Times New Roman"/>
              </w:rPr>
              <w:t>Проектирование реконструкции продольного профиля существующей железной дороги методом утрированного профиля</w:t>
            </w:r>
          </w:p>
        </w:tc>
        <w:tc>
          <w:tcPr>
            <w:tcW w:w="712" w:type="pct"/>
            <w:tcBorders>
              <w:top w:val="single" w:sz="4" w:space="0" w:color="auto"/>
              <w:left w:val="single" w:sz="4" w:space="0" w:color="auto"/>
              <w:bottom w:val="single" w:sz="4" w:space="0" w:color="auto"/>
              <w:right w:val="single" w:sz="4" w:space="0" w:color="auto"/>
            </w:tcBorders>
            <w:vAlign w:val="center"/>
          </w:tcPr>
          <w:p w14:paraId="0FF58897" w14:textId="60780597" w:rsidR="00EC3F14" w:rsidRPr="001D4468" w:rsidRDefault="00EC3F14" w:rsidP="00EC3F14">
            <w:pPr>
              <w:jc w:val="center"/>
              <w:rPr>
                <w:rFonts w:ascii="Times New Roman" w:hAnsi="Times New Roman"/>
                <w:lang w:val="en-US"/>
              </w:rPr>
            </w:pPr>
            <w:r w:rsidRPr="00BD567C">
              <w:rPr>
                <w:rFonts w:ascii="Times New Roman" w:hAnsi="Times New Roman"/>
              </w:rPr>
              <w:t>4</w:t>
            </w:r>
            <w:r>
              <w:rPr>
                <w:rFonts w:ascii="Times New Roman" w:hAnsi="Times New Roman"/>
                <w:lang w:val="en-US"/>
              </w:rPr>
              <w:t>/4</w:t>
            </w:r>
          </w:p>
        </w:tc>
        <w:tc>
          <w:tcPr>
            <w:tcW w:w="1130" w:type="pct"/>
            <w:tcBorders>
              <w:top w:val="single" w:sz="4" w:space="0" w:color="auto"/>
              <w:left w:val="single" w:sz="4" w:space="0" w:color="auto"/>
              <w:bottom w:val="single" w:sz="4" w:space="0" w:color="auto"/>
              <w:right w:val="single" w:sz="4" w:space="0" w:color="auto"/>
            </w:tcBorders>
          </w:tcPr>
          <w:p w14:paraId="0B90CED9"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7BE49F73" w14:textId="4D5C22EA"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EC3F14" w:rsidRPr="00A806C4" w14:paraId="09F75BBD" w14:textId="0CC5FDEF" w:rsidTr="004C44FF">
        <w:trPr>
          <w:trHeight w:val="45"/>
        </w:trPr>
        <w:tc>
          <w:tcPr>
            <w:tcW w:w="951" w:type="pct"/>
            <w:vMerge/>
            <w:tcBorders>
              <w:left w:val="single" w:sz="4" w:space="0" w:color="auto"/>
              <w:bottom w:val="single" w:sz="4" w:space="0" w:color="auto"/>
              <w:right w:val="single" w:sz="4" w:space="0" w:color="auto"/>
            </w:tcBorders>
          </w:tcPr>
          <w:p w14:paraId="1F5304EE" w14:textId="77777777" w:rsidR="00EC3F14" w:rsidRPr="00A806C4" w:rsidRDefault="00EC3F14" w:rsidP="00EC3F14">
            <w:pPr>
              <w:rPr>
                <w:rFonts w:ascii="Times New Roman" w:hAnsi="Times New Roman"/>
                <w:b/>
                <w:bCs/>
              </w:rPr>
            </w:pPr>
          </w:p>
        </w:tc>
        <w:tc>
          <w:tcPr>
            <w:tcW w:w="2207" w:type="pct"/>
            <w:tcBorders>
              <w:top w:val="single" w:sz="4" w:space="0" w:color="auto"/>
              <w:left w:val="single" w:sz="4" w:space="0" w:color="auto"/>
              <w:bottom w:val="single" w:sz="4" w:space="0" w:color="auto"/>
              <w:right w:val="single" w:sz="4" w:space="0" w:color="auto"/>
            </w:tcBorders>
          </w:tcPr>
          <w:p w14:paraId="45DA4EC7" w14:textId="442755F3" w:rsidR="00EC3F14" w:rsidRDefault="00EC3F14" w:rsidP="00EC3F14">
            <w:pPr>
              <w:rPr>
                <w:rFonts w:ascii="Times New Roman" w:hAnsi="Times New Roman"/>
                <w:b/>
              </w:rPr>
            </w:pPr>
            <w:r w:rsidRPr="00A806C4">
              <w:rPr>
                <w:rFonts w:ascii="Times New Roman" w:hAnsi="Times New Roman"/>
                <w:b/>
                <w:bCs/>
              </w:rPr>
              <w:t>Практическое занятие</w:t>
            </w:r>
            <w:r w:rsidRPr="00A806C4">
              <w:rPr>
                <w:rFonts w:ascii="Times New Roman" w:hAnsi="Times New Roman"/>
              </w:rPr>
              <w:t xml:space="preserve"> </w:t>
            </w:r>
            <w:r>
              <w:rPr>
                <w:rFonts w:ascii="Times New Roman" w:hAnsi="Times New Roman"/>
                <w:b/>
              </w:rPr>
              <w:t>19</w:t>
            </w:r>
          </w:p>
          <w:p w14:paraId="4EF0E112" w14:textId="2673DC61" w:rsidR="00EC3F14" w:rsidRPr="00A806C4" w:rsidRDefault="00EC3F14" w:rsidP="00EC3F14">
            <w:pPr>
              <w:rPr>
                <w:rFonts w:ascii="Times New Roman" w:hAnsi="Times New Roman"/>
                <w:b/>
                <w:bCs/>
              </w:rPr>
            </w:pPr>
            <w:r w:rsidRPr="00A806C4">
              <w:rPr>
                <w:rFonts w:ascii="Times New Roman" w:hAnsi="Times New Roman"/>
              </w:rPr>
              <w:t xml:space="preserve"> Построение поперечного профиля земляного полотна при проектировании второго железнодорожного пути</w:t>
            </w:r>
          </w:p>
        </w:tc>
        <w:tc>
          <w:tcPr>
            <w:tcW w:w="712" w:type="pct"/>
            <w:tcBorders>
              <w:top w:val="single" w:sz="4" w:space="0" w:color="auto"/>
              <w:left w:val="single" w:sz="4" w:space="0" w:color="auto"/>
              <w:bottom w:val="single" w:sz="4" w:space="0" w:color="auto"/>
              <w:right w:val="single" w:sz="4" w:space="0" w:color="auto"/>
            </w:tcBorders>
            <w:vAlign w:val="center"/>
          </w:tcPr>
          <w:p w14:paraId="7DE9B444" w14:textId="555DA06C" w:rsidR="00EC3F14" w:rsidRPr="001D4468" w:rsidRDefault="00EC3F14" w:rsidP="00EC3F14">
            <w:pPr>
              <w:jc w:val="center"/>
              <w:rPr>
                <w:rFonts w:ascii="Times New Roman" w:hAnsi="Times New Roman"/>
                <w:lang w:val="en-US"/>
              </w:rPr>
            </w:pPr>
            <w:r w:rsidRPr="00BD567C">
              <w:rPr>
                <w:rFonts w:ascii="Times New Roman" w:hAnsi="Times New Roman"/>
              </w:rPr>
              <w:t>2</w:t>
            </w:r>
            <w:r>
              <w:rPr>
                <w:rFonts w:ascii="Times New Roman" w:hAnsi="Times New Roman"/>
                <w:lang w:val="en-US"/>
              </w:rPr>
              <w:t>/2</w:t>
            </w:r>
          </w:p>
        </w:tc>
        <w:tc>
          <w:tcPr>
            <w:tcW w:w="1130" w:type="pct"/>
            <w:tcBorders>
              <w:top w:val="single" w:sz="4" w:space="0" w:color="auto"/>
              <w:left w:val="single" w:sz="4" w:space="0" w:color="auto"/>
              <w:bottom w:val="single" w:sz="4" w:space="0" w:color="auto"/>
              <w:right w:val="single" w:sz="4" w:space="0" w:color="auto"/>
            </w:tcBorders>
          </w:tcPr>
          <w:p w14:paraId="38FA1805" w14:textId="77777777" w:rsidR="00EC3F14" w:rsidRDefault="00EC3F14" w:rsidP="00EC3F14">
            <w:pPr>
              <w:jc w:val="center"/>
              <w:rPr>
                <w:rFonts w:ascii="Times New Roman" w:hAnsi="Times New Roman" w:cs="Times New Roman"/>
              </w:rPr>
            </w:pPr>
            <w:r w:rsidRPr="009127C0">
              <w:rPr>
                <w:rFonts w:ascii="Times New Roman" w:hAnsi="Times New Roman" w:cs="Times New Roman"/>
              </w:rPr>
              <w:t>ОК 01; ОК 02; ОК 03; ОК 04;</w:t>
            </w:r>
          </w:p>
          <w:p w14:paraId="22AB76BE" w14:textId="6D78510E" w:rsidR="00EC3F14" w:rsidRPr="009127C0" w:rsidRDefault="00EC3F14" w:rsidP="00EC3F14">
            <w:pPr>
              <w:jc w:val="center"/>
              <w:rPr>
                <w:rFonts w:ascii="Times New Roman" w:hAnsi="Times New Roman" w:cs="Times New Roman"/>
              </w:rPr>
            </w:pPr>
            <w:r w:rsidRPr="009127C0">
              <w:rPr>
                <w:rFonts w:ascii="Times New Roman" w:hAnsi="Times New Roman" w:cs="Times New Roman"/>
              </w:rPr>
              <w:t xml:space="preserve"> ОК 07; ПК 1.2; ПК 1.3</w:t>
            </w:r>
          </w:p>
        </w:tc>
      </w:tr>
      <w:tr w:rsidR="004C44FF" w:rsidRPr="00A806C4" w14:paraId="3424D79C" w14:textId="77777777" w:rsidTr="004C44FF">
        <w:tc>
          <w:tcPr>
            <w:tcW w:w="3158" w:type="pct"/>
            <w:gridSpan w:val="2"/>
            <w:tcBorders>
              <w:top w:val="single" w:sz="4" w:space="0" w:color="auto"/>
              <w:left w:val="single" w:sz="4" w:space="0" w:color="auto"/>
              <w:bottom w:val="single" w:sz="4" w:space="0" w:color="auto"/>
              <w:right w:val="single" w:sz="4" w:space="0" w:color="auto"/>
            </w:tcBorders>
          </w:tcPr>
          <w:p w14:paraId="3E91D28E" w14:textId="4D7ABE78" w:rsidR="004C44FF" w:rsidRDefault="004C44FF" w:rsidP="004C44FF">
            <w:pPr>
              <w:jc w:val="both"/>
              <w:rPr>
                <w:rFonts w:ascii="Times New Roman" w:eastAsia="Calibri" w:hAnsi="Times New Roman"/>
                <w:b/>
                <w:bCs/>
              </w:rPr>
            </w:pPr>
            <w:r>
              <w:rPr>
                <w:rFonts w:ascii="Times New Roman" w:eastAsia="Calibri" w:hAnsi="Times New Roman"/>
                <w:b/>
                <w:bCs/>
              </w:rPr>
              <w:t>Промежуточная аттестация по МДК 01.02</w:t>
            </w:r>
          </w:p>
        </w:tc>
        <w:tc>
          <w:tcPr>
            <w:tcW w:w="712" w:type="pct"/>
            <w:tcBorders>
              <w:top w:val="single" w:sz="4" w:space="0" w:color="auto"/>
              <w:left w:val="single" w:sz="4" w:space="0" w:color="auto"/>
              <w:bottom w:val="single" w:sz="4" w:space="0" w:color="auto"/>
              <w:right w:val="single" w:sz="4" w:space="0" w:color="auto"/>
            </w:tcBorders>
            <w:vAlign w:val="center"/>
          </w:tcPr>
          <w:p w14:paraId="7B477038" w14:textId="78E9E58C" w:rsidR="004C44FF" w:rsidRDefault="004C44FF" w:rsidP="004C44FF">
            <w:pPr>
              <w:jc w:val="center"/>
              <w:rPr>
                <w:rFonts w:ascii="Times New Roman" w:eastAsia="Calibri" w:hAnsi="Times New Roman"/>
              </w:rPr>
            </w:pPr>
            <w:r>
              <w:rPr>
                <w:rFonts w:ascii="Times New Roman" w:eastAsia="Calibri" w:hAnsi="Times New Roman"/>
              </w:rPr>
              <w:t>6</w:t>
            </w:r>
          </w:p>
        </w:tc>
        <w:tc>
          <w:tcPr>
            <w:tcW w:w="1130" w:type="pct"/>
            <w:tcBorders>
              <w:top w:val="single" w:sz="4" w:space="0" w:color="auto"/>
              <w:left w:val="single" w:sz="4" w:space="0" w:color="auto"/>
              <w:bottom w:val="single" w:sz="4" w:space="0" w:color="auto"/>
              <w:right w:val="single" w:sz="4" w:space="0" w:color="auto"/>
            </w:tcBorders>
            <w:vAlign w:val="center"/>
          </w:tcPr>
          <w:p w14:paraId="7EA8FDFD" w14:textId="77777777" w:rsidR="004C44FF" w:rsidRPr="009127C0" w:rsidRDefault="004C44FF" w:rsidP="004C44FF">
            <w:pPr>
              <w:jc w:val="center"/>
              <w:rPr>
                <w:rFonts w:ascii="Times New Roman" w:eastAsia="Calibri" w:hAnsi="Times New Roman" w:cs="Times New Roman"/>
              </w:rPr>
            </w:pPr>
          </w:p>
        </w:tc>
      </w:tr>
      <w:tr w:rsidR="004C44FF" w:rsidRPr="00A806C4" w14:paraId="6E1D0FAB" w14:textId="77777777" w:rsidTr="004C44FF">
        <w:tc>
          <w:tcPr>
            <w:tcW w:w="3158" w:type="pct"/>
            <w:gridSpan w:val="2"/>
            <w:tcBorders>
              <w:top w:val="single" w:sz="4" w:space="0" w:color="auto"/>
              <w:left w:val="single" w:sz="4" w:space="0" w:color="auto"/>
              <w:bottom w:val="single" w:sz="4" w:space="0" w:color="auto"/>
              <w:right w:val="single" w:sz="4" w:space="0" w:color="auto"/>
            </w:tcBorders>
          </w:tcPr>
          <w:p w14:paraId="6691D9B0" w14:textId="6F5394CB" w:rsidR="004C44FF" w:rsidRPr="00A806C4" w:rsidRDefault="004C44FF" w:rsidP="004C44FF">
            <w:pPr>
              <w:jc w:val="both"/>
              <w:rPr>
                <w:rFonts w:ascii="Times New Roman" w:eastAsia="Calibri" w:hAnsi="Times New Roman"/>
                <w:b/>
                <w:bCs/>
              </w:rPr>
            </w:pPr>
            <w:r>
              <w:rPr>
                <w:rFonts w:ascii="Times New Roman" w:eastAsia="Calibri" w:hAnsi="Times New Roman"/>
                <w:b/>
                <w:bCs/>
              </w:rPr>
              <w:t>Промежуточная аттестация по ПМ</w:t>
            </w:r>
          </w:p>
        </w:tc>
        <w:tc>
          <w:tcPr>
            <w:tcW w:w="712" w:type="pct"/>
            <w:tcBorders>
              <w:top w:val="single" w:sz="4" w:space="0" w:color="auto"/>
              <w:left w:val="single" w:sz="4" w:space="0" w:color="auto"/>
              <w:bottom w:val="single" w:sz="4" w:space="0" w:color="auto"/>
              <w:right w:val="single" w:sz="4" w:space="0" w:color="auto"/>
            </w:tcBorders>
            <w:vAlign w:val="center"/>
          </w:tcPr>
          <w:p w14:paraId="04593418" w14:textId="74802681" w:rsidR="004C44FF" w:rsidRPr="00BD567C" w:rsidRDefault="004C44FF" w:rsidP="004C44FF">
            <w:pPr>
              <w:jc w:val="center"/>
              <w:rPr>
                <w:rFonts w:ascii="Times New Roman" w:eastAsia="Calibri" w:hAnsi="Times New Roman"/>
              </w:rPr>
            </w:pPr>
            <w:r>
              <w:rPr>
                <w:rFonts w:ascii="Times New Roman" w:eastAsia="Calibri" w:hAnsi="Times New Roman"/>
              </w:rPr>
              <w:t>6</w:t>
            </w:r>
          </w:p>
        </w:tc>
        <w:tc>
          <w:tcPr>
            <w:tcW w:w="1130" w:type="pct"/>
            <w:tcBorders>
              <w:top w:val="single" w:sz="4" w:space="0" w:color="auto"/>
              <w:left w:val="single" w:sz="4" w:space="0" w:color="auto"/>
              <w:bottom w:val="single" w:sz="4" w:space="0" w:color="auto"/>
              <w:right w:val="single" w:sz="4" w:space="0" w:color="auto"/>
            </w:tcBorders>
            <w:vAlign w:val="center"/>
          </w:tcPr>
          <w:p w14:paraId="6D30398F" w14:textId="77777777" w:rsidR="004C44FF" w:rsidRPr="009127C0" w:rsidRDefault="004C44FF" w:rsidP="004C44FF">
            <w:pPr>
              <w:jc w:val="center"/>
              <w:rPr>
                <w:rFonts w:ascii="Times New Roman" w:eastAsia="Calibri" w:hAnsi="Times New Roman" w:cs="Times New Roman"/>
              </w:rPr>
            </w:pPr>
          </w:p>
        </w:tc>
      </w:tr>
    </w:tbl>
    <w:p w14:paraId="7A9DDA47" w14:textId="77777777" w:rsidR="00EC3F14" w:rsidRDefault="00EC3F14">
      <w:r>
        <w:br w:type="page"/>
      </w:r>
    </w:p>
    <w:tbl>
      <w:tblPr>
        <w:tblW w:w="51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7"/>
        <w:gridCol w:w="2177"/>
        <w:gridCol w:w="3455"/>
      </w:tblGrid>
      <w:tr w:rsidR="004C44FF" w:rsidRPr="00A806C4" w14:paraId="0CBB43DD" w14:textId="26F7245A" w:rsidTr="004C44FF">
        <w:tc>
          <w:tcPr>
            <w:tcW w:w="3158" w:type="pct"/>
            <w:tcBorders>
              <w:top w:val="single" w:sz="4" w:space="0" w:color="auto"/>
              <w:left w:val="single" w:sz="4" w:space="0" w:color="auto"/>
              <w:bottom w:val="single" w:sz="4" w:space="0" w:color="auto"/>
              <w:right w:val="single" w:sz="4" w:space="0" w:color="auto"/>
            </w:tcBorders>
          </w:tcPr>
          <w:p w14:paraId="0091E331" w14:textId="20F88F4A" w:rsidR="004C44FF" w:rsidRPr="00A806C4" w:rsidRDefault="004C44FF" w:rsidP="004C44FF">
            <w:pPr>
              <w:jc w:val="both"/>
              <w:rPr>
                <w:rFonts w:ascii="Times New Roman" w:eastAsia="Calibri" w:hAnsi="Times New Roman"/>
                <w:b/>
                <w:bCs/>
                <w:i/>
              </w:rPr>
            </w:pPr>
            <w:r w:rsidRPr="00A806C4">
              <w:rPr>
                <w:rFonts w:ascii="Times New Roman" w:eastAsia="Calibri" w:hAnsi="Times New Roman"/>
                <w:b/>
                <w:bCs/>
              </w:rPr>
              <w:t xml:space="preserve">Учебная практика </w:t>
            </w:r>
            <w:r>
              <w:rPr>
                <w:rFonts w:ascii="Times New Roman" w:eastAsia="Calibri" w:hAnsi="Times New Roman"/>
                <w:b/>
                <w:bCs/>
              </w:rPr>
              <w:t xml:space="preserve">    </w:t>
            </w:r>
          </w:p>
          <w:p w14:paraId="77C59229" w14:textId="77777777" w:rsidR="004C44FF" w:rsidRPr="00A806C4" w:rsidRDefault="004C44FF" w:rsidP="004C44FF">
            <w:pPr>
              <w:jc w:val="both"/>
              <w:rPr>
                <w:rFonts w:ascii="Times New Roman" w:eastAsia="Calibri" w:hAnsi="Times New Roman"/>
                <w:bCs/>
              </w:rPr>
            </w:pPr>
            <w:r w:rsidRPr="00A806C4">
              <w:rPr>
                <w:rFonts w:ascii="Times New Roman" w:eastAsia="Calibri" w:hAnsi="Times New Roman"/>
                <w:bCs/>
              </w:rPr>
              <w:t>Виды работ:</w:t>
            </w:r>
          </w:p>
          <w:p w14:paraId="7185140C" w14:textId="77777777" w:rsidR="004C44FF" w:rsidRPr="00A806C4" w:rsidRDefault="004C44FF" w:rsidP="004C44FF">
            <w:pPr>
              <w:jc w:val="both"/>
              <w:rPr>
                <w:rFonts w:ascii="Times New Roman" w:eastAsia="Calibri" w:hAnsi="Times New Roman"/>
                <w:bCs/>
              </w:rPr>
            </w:pPr>
            <w:r w:rsidRPr="00A806C4">
              <w:rPr>
                <w:rFonts w:ascii="Times New Roman" w:eastAsia="Calibri" w:hAnsi="Times New Roman"/>
                <w:bCs/>
              </w:rPr>
              <w:t>1. Тахеометрическая съемка участка местности.</w:t>
            </w:r>
          </w:p>
          <w:p w14:paraId="195EFDFB" w14:textId="77777777" w:rsidR="004C44FF" w:rsidRPr="00A806C4" w:rsidRDefault="004C44FF" w:rsidP="004C44FF">
            <w:pPr>
              <w:jc w:val="both"/>
              <w:rPr>
                <w:rFonts w:ascii="Times New Roman" w:eastAsia="Calibri" w:hAnsi="Times New Roman"/>
                <w:bCs/>
              </w:rPr>
            </w:pPr>
            <w:r w:rsidRPr="00A806C4">
              <w:rPr>
                <w:rFonts w:ascii="Times New Roman" w:eastAsia="Calibri" w:hAnsi="Times New Roman"/>
                <w:bCs/>
              </w:rPr>
              <w:t>2. Разбивка и нивелирование трассы.</w:t>
            </w:r>
          </w:p>
          <w:p w14:paraId="6C425621" w14:textId="77777777" w:rsidR="004C44FF" w:rsidRPr="00A806C4" w:rsidRDefault="004C44FF" w:rsidP="004C44FF">
            <w:pPr>
              <w:jc w:val="both"/>
              <w:rPr>
                <w:rFonts w:ascii="Times New Roman" w:eastAsia="Calibri" w:hAnsi="Times New Roman"/>
                <w:bCs/>
              </w:rPr>
            </w:pPr>
            <w:r w:rsidRPr="00A806C4">
              <w:rPr>
                <w:rFonts w:ascii="Times New Roman" w:eastAsia="Calibri" w:hAnsi="Times New Roman"/>
                <w:bCs/>
              </w:rPr>
              <w:t>3. Разбивка круговых кривых.</w:t>
            </w:r>
          </w:p>
          <w:p w14:paraId="47EF28EC" w14:textId="77777777" w:rsidR="004C44FF" w:rsidRPr="00A806C4" w:rsidRDefault="004C44FF" w:rsidP="004C44FF">
            <w:pPr>
              <w:rPr>
                <w:rFonts w:ascii="Times New Roman" w:eastAsia="Calibri" w:hAnsi="Times New Roman"/>
                <w:bCs/>
              </w:rPr>
            </w:pPr>
            <w:r w:rsidRPr="00A806C4">
              <w:rPr>
                <w:rFonts w:ascii="Times New Roman" w:eastAsia="Calibri" w:hAnsi="Times New Roman"/>
                <w:bCs/>
              </w:rPr>
              <w:t>4. Построение подробного продольного профиля трассы с проектированием красной линии.</w:t>
            </w:r>
          </w:p>
          <w:p w14:paraId="3D01C62B" w14:textId="77777777" w:rsidR="004C44FF" w:rsidRPr="00A806C4" w:rsidRDefault="004C44FF" w:rsidP="004C44FF">
            <w:pPr>
              <w:jc w:val="both"/>
              <w:rPr>
                <w:rFonts w:ascii="Times New Roman" w:hAnsi="Times New Roman"/>
              </w:rPr>
            </w:pPr>
            <w:r w:rsidRPr="00A806C4">
              <w:rPr>
                <w:rFonts w:ascii="Times New Roman" w:hAnsi="Times New Roman"/>
              </w:rPr>
              <w:t>5. Нивелирование площадки.</w:t>
            </w:r>
          </w:p>
          <w:p w14:paraId="081C30B2" w14:textId="77777777" w:rsidR="004C44FF" w:rsidRPr="00A806C4" w:rsidRDefault="004C44FF" w:rsidP="004C44FF">
            <w:pPr>
              <w:rPr>
                <w:rFonts w:ascii="Times New Roman" w:eastAsia="Calibri" w:hAnsi="Times New Roman"/>
                <w:bCs/>
              </w:rPr>
            </w:pPr>
            <w:r w:rsidRPr="00A806C4">
              <w:rPr>
                <w:rFonts w:ascii="Times New Roman" w:eastAsia="Calibri" w:hAnsi="Times New Roman"/>
                <w:bCs/>
              </w:rPr>
              <w:t>6. Нивелирование существующего железнодорожного пути.</w:t>
            </w:r>
          </w:p>
          <w:p w14:paraId="3C84E4AC" w14:textId="77777777" w:rsidR="004C44FF" w:rsidRPr="00A806C4" w:rsidRDefault="004C44FF" w:rsidP="004C44FF">
            <w:pPr>
              <w:jc w:val="both"/>
              <w:rPr>
                <w:rFonts w:ascii="Times New Roman" w:eastAsia="Calibri" w:hAnsi="Times New Roman"/>
                <w:bCs/>
              </w:rPr>
            </w:pPr>
            <w:r w:rsidRPr="00A806C4">
              <w:rPr>
                <w:rFonts w:ascii="Times New Roman" w:eastAsia="Calibri" w:hAnsi="Times New Roman"/>
                <w:bCs/>
              </w:rPr>
              <w:t>7. Съемка железнодорожных кривых.</w:t>
            </w:r>
          </w:p>
          <w:p w14:paraId="51456350" w14:textId="77777777" w:rsidR="004C44FF" w:rsidRPr="00A806C4" w:rsidRDefault="004C44FF" w:rsidP="004C44FF">
            <w:pPr>
              <w:rPr>
                <w:rFonts w:ascii="Times New Roman" w:eastAsia="Calibri" w:hAnsi="Times New Roman"/>
                <w:bCs/>
              </w:rPr>
            </w:pPr>
            <w:r w:rsidRPr="00A806C4">
              <w:rPr>
                <w:rFonts w:ascii="Times New Roman" w:eastAsia="Calibri" w:hAnsi="Times New Roman"/>
                <w:bCs/>
              </w:rPr>
              <w:t>8. Построение продольного и поперечного профилей существующей железнодорожной линии.</w:t>
            </w:r>
          </w:p>
          <w:p w14:paraId="6DFFE32E" w14:textId="77777777" w:rsidR="004C44FF" w:rsidRPr="00A806C4" w:rsidRDefault="004C44FF" w:rsidP="004C44FF">
            <w:pPr>
              <w:rPr>
                <w:rFonts w:ascii="Times New Roman" w:hAnsi="Times New Roman"/>
                <w:b/>
                <w:bCs/>
              </w:rPr>
            </w:pPr>
            <w:r w:rsidRPr="00A806C4">
              <w:rPr>
                <w:rFonts w:ascii="Times New Roman" w:eastAsia="Calibri" w:hAnsi="Times New Roman"/>
                <w:bCs/>
              </w:rPr>
              <w:t>9. Камеральная обработка материалов.</w:t>
            </w:r>
          </w:p>
        </w:tc>
        <w:tc>
          <w:tcPr>
            <w:tcW w:w="712" w:type="pct"/>
            <w:tcBorders>
              <w:top w:val="single" w:sz="4" w:space="0" w:color="auto"/>
              <w:left w:val="single" w:sz="4" w:space="0" w:color="auto"/>
              <w:bottom w:val="single" w:sz="4" w:space="0" w:color="auto"/>
              <w:right w:val="single" w:sz="4" w:space="0" w:color="auto"/>
            </w:tcBorders>
            <w:vAlign w:val="center"/>
          </w:tcPr>
          <w:p w14:paraId="17380D5B" w14:textId="37C24A25" w:rsidR="004C44FF" w:rsidRPr="00BD567C" w:rsidRDefault="004C44FF" w:rsidP="004C44FF">
            <w:pPr>
              <w:jc w:val="center"/>
              <w:rPr>
                <w:rFonts w:ascii="Times New Roman" w:eastAsia="Calibri" w:hAnsi="Times New Roman"/>
              </w:rPr>
            </w:pPr>
            <w:r w:rsidRPr="00BD567C">
              <w:rPr>
                <w:rFonts w:ascii="Times New Roman" w:eastAsia="Calibri" w:hAnsi="Times New Roman"/>
              </w:rPr>
              <w:t>144</w:t>
            </w:r>
          </w:p>
        </w:tc>
        <w:tc>
          <w:tcPr>
            <w:tcW w:w="1130" w:type="pct"/>
            <w:tcBorders>
              <w:top w:val="single" w:sz="4" w:space="0" w:color="auto"/>
              <w:left w:val="single" w:sz="4" w:space="0" w:color="auto"/>
              <w:bottom w:val="single" w:sz="4" w:space="0" w:color="auto"/>
              <w:right w:val="single" w:sz="4" w:space="0" w:color="auto"/>
            </w:tcBorders>
            <w:vAlign w:val="center"/>
          </w:tcPr>
          <w:p w14:paraId="2ADCAE69" w14:textId="77777777" w:rsidR="00EC3F14" w:rsidRDefault="004C44FF" w:rsidP="00EC3F14">
            <w:pPr>
              <w:jc w:val="center"/>
              <w:rPr>
                <w:rFonts w:ascii="Times New Roman" w:eastAsia="Calibri" w:hAnsi="Times New Roman" w:cs="Times New Roman"/>
              </w:rPr>
            </w:pPr>
            <w:r w:rsidRPr="009127C0">
              <w:rPr>
                <w:rFonts w:ascii="Times New Roman" w:eastAsia="Calibri" w:hAnsi="Times New Roman" w:cs="Times New Roman"/>
              </w:rPr>
              <w:t xml:space="preserve">ОК 01; ОК 02; ОК 03; ОК 04; </w:t>
            </w:r>
          </w:p>
          <w:p w14:paraId="723A558D" w14:textId="155BAD94" w:rsidR="004C44FF" w:rsidRPr="009127C0" w:rsidRDefault="004C44FF" w:rsidP="00EC3F14">
            <w:pPr>
              <w:jc w:val="center"/>
              <w:rPr>
                <w:rFonts w:ascii="Times New Roman" w:eastAsia="Calibri" w:hAnsi="Times New Roman" w:cs="Times New Roman"/>
              </w:rPr>
            </w:pPr>
            <w:r w:rsidRPr="009127C0">
              <w:rPr>
                <w:rFonts w:ascii="Times New Roman" w:eastAsia="Calibri" w:hAnsi="Times New Roman" w:cs="Times New Roman"/>
              </w:rPr>
              <w:t>ОК 07; ПК 1.1; ПК 1.2; ПК 1.3</w:t>
            </w:r>
            <w:r w:rsidR="00EC3F14">
              <w:rPr>
                <w:rFonts w:ascii="Times New Roman" w:eastAsia="Calibri" w:hAnsi="Times New Roman" w:cs="Times New Roman"/>
              </w:rPr>
              <w:t>; ПК 1.4</w:t>
            </w:r>
          </w:p>
        </w:tc>
      </w:tr>
      <w:tr w:rsidR="004C44FF" w:rsidRPr="00A806C4" w14:paraId="0E149E39" w14:textId="42F0FFA7" w:rsidTr="004C44FF">
        <w:tc>
          <w:tcPr>
            <w:tcW w:w="3158" w:type="pct"/>
            <w:tcBorders>
              <w:top w:val="single" w:sz="4" w:space="0" w:color="auto"/>
              <w:left w:val="single" w:sz="4" w:space="0" w:color="auto"/>
              <w:bottom w:val="single" w:sz="4" w:space="0" w:color="auto"/>
              <w:right w:val="single" w:sz="4" w:space="0" w:color="auto"/>
            </w:tcBorders>
          </w:tcPr>
          <w:p w14:paraId="16672574" w14:textId="5AFDF345" w:rsidR="004C44FF" w:rsidRPr="00A806C4" w:rsidRDefault="004C44FF" w:rsidP="004C44FF">
            <w:pPr>
              <w:rPr>
                <w:rFonts w:ascii="Times New Roman" w:hAnsi="Times New Roman"/>
                <w:b/>
                <w:bCs/>
              </w:rPr>
            </w:pPr>
            <w:r w:rsidRPr="00A806C4">
              <w:rPr>
                <w:rFonts w:ascii="Times New Roman" w:hAnsi="Times New Roman"/>
                <w:b/>
                <w:bCs/>
              </w:rPr>
              <w:t>Всего</w:t>
            </w:r>
            <w:r>
              <w:rPr>
                <w:rFonts w:ascii="Times New Roman" w:hAnsi="Times New Roman"/>
                <w:b/>
                <w:bCs/>
              </w:rPr>
              <w:t xml:space="preserve">  </w:t>
            </w:r>
          </w:p>
        </w:tc>
        <w:tc>
          <w:tcPr>
            <w:tcW w:w="712" w:type="pct"/>
            <w:tcBorders>
              <w:top w:val="single" w:sz="4" w:space="0" w:color="auto"/>
              <w:left w:val="single" w:sz="4" w:space="0" w:color="auto"/>
              <w:bottom w:val="single" w:sz="4" w:space="0" w:color="auto"/>
              <w:right w:val="single" w:sz="4" w:space="0" w:color="auto"/>
            </w:tcBorders>
            <w:vAlign w:val="center"/>
          </w:tcPr>
          <w:p w14:paraId="2FC381E5" w14:textId="55633BE7" w:rsidR="004C44FF" w:rsidRPr="00A806C4" w:rsidRDefault="004C44FF" w:rsidP="004C44FF">
            <w:pPr>
              <w:jc w:val="center"/>
              <w:rPr>
                <w:rFonts w:ascii="Times New Roman" w:hAnsi="Times New Roman"/>
                <w:b/>
                <w:bCs/>
              </w:rPr>
            </w:pPr>
            <w:r>
              <w:rPr>
                <w:rFonts w:ascii="Times New Roman" w:hAnsi="Times New Roman"/>
                <w:b/>
                <w:bCs/>
              </w:rPr>
              <w:t>308</w:t>
            </w:r>
          </w:p>
        </w:tc>
        <w:tc>
          <w:tcPr>
            <w:tcW w:w="1130" w:type="pct"/>
            <w:tcBorders>
              <w:top w:val="single" w:sz="4" w:space="0" w:color="auto"/>
              <w:left w:val="single" w:sz="4" w:space="0" w:color="auto"/>
              <w:bottom w:val="single" w:sz="4" w:space="0" w:color="auto"/>
              <w:right w:val="single" w:sz="4" w:space="0" w:color="auto"/>
            </w:tcBorders>
            <w:vAlign w:val="center"/>
          </w:tcPr>
          <w:p w14:paraId="328C8635" w14:textId="77777777" w:rsidR="004C44FF" w:rsidRPr="009127C0" w:rsidRDefault="004C44FF" w:rsidP="004C44FF">
            <w:pPr>
              <w:jc w:val="center"/>
              <w:rPr>
                <w:rFonts w:ascii="Times New Roman" w:hAnsi="Times New Roman" w:cs="Times New Roman"/>
              </w:rPr>
            </w:pPr>
          </w:p>
        </w:tc>
      </w:tr>
    </w:tbl>
    <w:p w14:paraId="60D5520B" w14:textId="77777777" w:rsidR="00800426" w:rsidRDefault="00800426" w:rsidP="00782EFC">
      <w:pPr>
        <w:pStyle w:val="114"/>
        <w:jc w:val="both"/>
        <w:rPr>
          <w:rFonts w:ascii="Times New Roman" w:hAnsi="Times New Roman"/>
        </w:rPr>
        <w:sectPr w:rsidR="00800426" w:rsidSect="00800426">
          <w:pgSz w:w="16838" w:h="11906" w:orient="landscape"/>
          <w:pgMar w:top="567" w:right="1134" w:bottom="1701" w:left="1134" w:header="709" w:footer="709" w:gutter="0"/>
          <w:cols w:space="708"/>
          <w:docGrid w:linePitch="360"/>
        </w:sectPr>
      </w:pPr>
    </w:p>
    <w:bookmarkEnd w:id="24"/>
    <w:p w14:paraId="7CD4B185" w14:textId="576516C6" w:rsidR="00782EFC" w:rsidRDefault="00782EFC" w:rsidP="00782EFC">
      <w:pPr>
        <w:rPr>
          <w:rFonts w:ascii="Times New Roman" w:hAnsi="Times New Roman" w:cs="Times New Roman"/>
          <w:sz w:val="24"/>
          <w:szCs w:val="24"/>
        </w:rPr>
      </w:pPr>
    </w:p>
    <w:p w14:paraId="74F0D779" w14:textId="77777777" w:rsidR="00782EFC" w:rsidRPr="00E11160" w:rsidRDefault="00782EFC" w:rsidP="00782EFC">
      <w:pPr>
        <w:pStyle w:val="1f"/>
        <w:rPr>
          <w:rFonts w:ascii="Times New Roman" w:hAnsi="Times New Roman"/>
        </w:rPr>
      </w:pPr>
      <w:bookmarkStart w:id="25" w:name="_Toc152334671"/>
      <w:bookmarkStart w:id="26" w:name="_Toc215666043"/>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5"/>
      <w:bookmarkEnd w:id="26"/>
    </w:p>
    <w:p w14:paraId="5687404E" w14:textId="77777777" w:rsidR="00782EFC" w:rsidRPr="00E11160" w:rsidRDefault="00782EFC" w:rsidP="00782EFC">
      <w:pPr>
        <w:pStyle w:val="114"/>
        <w:rPr>
          <w:rFonts w:ascii="Times New Roman" w:hAnsi="Times New Roman"/>
        </w:rPr>
      </w:pPr>
      <w:bookmarkStart w:id="27" w:name="_Toc152334672"/>
      <w:bookmarkStart w:id="28" w:name="_Toc215666044"/>
      <w:r w:rsidRPr="00E11160">
        <w:rPr>
          <w:rFonts w:ascii="Times New Roman" w:hAnsi="Times New Roman"/>
        </w:rPr>
        <w:t>3.1. Материально-техническое обеспечение</w:t>
      </w:r>
      <w:bookmarkEnd w:id="27"/>
      <w:bookmarkEnd w:id="28"/>
    </w:p>
    <w:p w14:paraId="525A80E0" w14:textId="68A855BF" w:rsidR="00B83E87" w:rsidRDefault="00B83E87" w:rsidP="00B83E87">
      <w:pPr>
        <w:autoSpaceDE w:val="0"/>
        <w:autoSpaceDN w:val="0"/>
        <w:adjustRightInd w:val="0"/>
        <w:ind w:firstLine="709"/>
        <w:jc w:val="both"/>
        <w:rPr>
          <w:rFonts w:ascii="Times New Roman" w:eastAsia="Calibri" w:hAnsi="Times New Roman"/>
          <w:bCs/>
          <w:sz w:val="24"/>
          <w:szCs w:val="24"/>
        </w:rPr>
      </w:pPr>
      <w:r>
        <w:rPr>
          <w:rFonts w:ascii="Times New Roman" w:eastAsia="Calibri" w:hAnsi="Times New Roman"/>
          <w:sz w:val="24"/>
          <w:szCs w:val="24"/>
        </w:rPr>
        <w:t>Зона по видам работ «</w:t>
      </w:r>
      <w:r w:rsidRPr="00B83E87">
        <w:rPr>
          <w:rFonts w:ascii="Times New Roman" w:eastAsia="Calibri" w:hAnsi="Times New Roman"/>
          <w:b/>
          <w:sz w:val="24"/>
          <w:szCs w:val="24"/>
        </w:rPr>
        <w:t>Дефектоскопия. Неразрушающий контроль</w:t>
      </w:r>
      <w:r>
        <w:rPr>
          <w:rFonts w:ascii="Times New Roman" w:eastAsia="Calibri" w:hAnsi="Times New Roman"/>
          <w:sz w:val="24"/>
          <w:szCs w:val="24"/>
        </w:rPr>
        <w:t xml:space="preserve">», </w:t>
      </w:r>
      <w:r w:rsidR="00FE3D96">
        <w:rPr>
          <w:rFonts w:ascii="Times New Roman" w:eastAsia="Calibri" w:hAnsi="Times New Roman"/>
          <w:bCs/>
          <w:sz w:val="24"/>
          <w:szCs w:val="24"/>
        </w:rPr>
        <w:t>оснащенная</w:t>
      </w:r>
      <w:r>
        <w:rPr>
          <w:rFonts w:ascii="Times New Roman" w:eastAsia="Calibri" w:hAnsi="Times New Roman"/>
          <w:bCs/>
          <w:sz w:val="24"/>
          <w:szCs w:val="24"/>
        </w:rPr>
        <w:t xml:space="preserve"> </w:t>
      </w:r>
      <w:r w:rsidRPr="0053246B">
        <w:rPr>
          <w:rFonts w:ascii="Times New Roman" w:eastAsia="Calibri" w:hAnsi="Times New Roman"/>
          <w:bCs/>
          <w:sz w:val="24"/>
          <w:szCs w:val="24"/>
        </w:rPr>
        <w:t xml:space="preserve">в соответствии с приложением 3 </w:t>
      </w:r>
      <w:r>
        <w:rPr>
          <w:rFonts w:ascii="Times New Roman" w:eastAsia="Calibri" w:hAnsi="Times New Roman"/>
          <w:bCs/>
          <w:sz w:val="24"/>
          <w:szCs w:val="24"/>
        </w:rPr>
        <w:t>О</w:t>
      </w:r>
      <w:r w:rsidRPr="0053246B">
        <w:rPr>
          <w:rFonts w:ascii="Times New Roman" w:eastAsia="Calibri" w:hAnsi="Times New Roman"/>
          <w:bCs/>
          <w:sz w:val="24"/>
          <w:szCs w:val="24"/>
        </w:rPr>
        <w:t>ПОП-П</w:t>
      </w:r>
      <w:r>
        <w:rPr>
          <w:rFonts w:ascii="Times New Roman" w:eastAsia="Calibri" w:hAnsi="Times New Roman"/>
          <w:bCs/>
          <w:sz w:val="24"/>
          <w:szCs w:val="24"/>
        </w:rPr>
        <w:t>:</w:t>
      </w:r>
    </w:p>
    <w:p w14:paraId="38F1C662" w14:textId="77777777" w:rsidR="00F37C6F" w:rsidRPr="00E61B26" w:rsidRDefault="00F37C6F" w:rsidP="00F37C6F">
      <w:pPr>
        <w:ind w:firstLine="709"/>
        <w:rPr>
          <w:rFonts w:ascii="Times New Roman" w:hAnsi="Times New Roman"/>
          <w:bCs/>
          <w:sz w:val="24"/>
          <w:szCs w:val="24"/>
        </w:rPr>
      </w:pPr>
      <w:r w:rsidRPr="00E61B26">
        <w:rPr>
          <w:rFonts w:ascii="Times New Roman" w:hAnsi="Times New Roman"/>
          <w:bCs/>
          <w:sz w:val="24"/>
          <w:szCs w:val="24"/>
        </w:rPr>
        <w:t>Оборудование/ мебель</w:t>
      </w:r>
    </w:p>
    <w:p w14:paraId="2E5470A0" w14:textId="7747B2A5" w:rsidR="00F37C6F" w:rsidRPr="00E61B26" w:rsidRDefault="00F37C6F" w:rsidP="00F37C6F">
      <w:pPr>
        <w:ind w:firstLine="709"/>
        <w:rPr>
          <w:rFonts w:ascii="Times New Roman" w:hAnsi="Times New Roman"/>
          <w:sz w:val="24"/>
          <w:szCs w:val="24"/>
        </w:rPr>
      </w:pPr>
      <w:r w:rsidRPr="00E61B26">
        <w:rPr>
          <w:rFonts w:ascii="Times New Roman" w:hAnsi="Times New Roman"/>
          <w:sz w:val="24"/>
          <w:szCs w:val="24"/>
        </w:rPr>
        <w:t>-  комплект учебной мебели для преподавателя</w:t>
      </w:r>
      <w:r>
        <w:rPr>
          <w:rFonts w:ascii="Times New Roman" w:hAnsi="Times New Roman"/>
          <w:sz w:val="24"/>
          <w:szCs w:val="24"/>
        </w:rPr>
        <w:t xml:space="preserve"> (офисный стол с тумбой угловой, офисный стул)</w:t>
      </w:r>
      <w:r w:rsidRPr="00E61B26">
        <w:rPr>
          <w:rFonts w:ascii="Times New Roman" w:hAnsi="Times New Roman"/>
          <w:sz w:val="24"/>
          <w:szCs w:val="24"/>
        </w:rPr>
        <w:t>;</w:t>
      </w:r>
    </w:p>
    <w:p w14:paraId="7871677D" w14:textId="77777777" w:rsidR="00F37C6F" w:rsidRPr="00E61B26" w:rsidRDefault="00F37C6F" w:rsidP="00F37C6F">
      <w:pPr>
        <w:ind w:firstLine="709"/>
        <w:rPr>
          <w:rFonts w:ascii="Times New Roman" w:hAnsi="Times New Roman"/>
          <w:sz w:val="24"/>
          <w:szCs w:val="24"/>
        </w:rPr>
      </w:pPr>
      <w:r w:rsidRPr="00E61B26">
        <w:rPr>
          <w:rFonts w:ascii="Times New Roman" w:hAnsi="Times New Roman"/>
          <w:sz w:val="24"/>
          <w:szCs w:val="24"/>
        </w:rPr>
        <w:t>- комплекты учебной мебели для обучающихся;</w:t>
      </w:r>
    </w:p>
    <w:p w14:paraId="319C1D8C" w14:textId="370AF4F3" w:rsidR="00F37C6F" w:rsidRDefault="00F37C6F" w:rsidP="00F37C6F">
      <w:pPr>
        <w:ind w:firstLine="709"/>
        <w:rPr>
          <w:rFonts w:ascii="Times New Roman" w:hAnsi="Times New Roman"/>
          <w:bCs/>
          <w:sz w:val="24"/>
          <w:szCs w:val="24"/>
        </w:rPr>
      </w:pPr>
      <w:r w:rsidRPr="00E61B26">
        <w:rPr>
          <w:rFonts w:ascii="Times New Roman" w:hAnsi="Times New Roman"/>
          <w:bCs/>
          <w:sz w:val="24"/>
          <w:szCs w:val="24"/>
        </w:rPr>
        <w:t>- учебная доска;</w:t>
      </w:r>
    </w:p>
    <w:p w14:paraId="3A63E63E" w14:textId="22C67281" w:rsidR="00F37C6F" w:rsidRDefault="00F37C6F" w:rsidP="00F37C6F">
      <w:pPr>
        <w:ind w:firstLine="709"/>
        <w:rPr>
          <w:rFonts w:ascii="Times New Roman" w:hAnsi="Times New Roman"/>
          <w:bCs/>
          <w:sz w:val="24"/>
          <w:szCs w:val="24"/>
        </w:rPr>
      </w:pPr>
      <w:r>
        <w:rPr>
          <w:rFonts w:ascii="Times New Roman" w:hAnsi="Times New Roman"/>
          <w:bCs/>
          <w:sz w:val="24"/>
          <w:szCs w:val="24"/>
        </w:rPr>
        <w:t>-двухсекционный металлический шкаф</w:t>
      </w:r>
    </w:p>
    <w:p w14:paraId="428458A7" w14:textId="311AE12F" w:rsidR="00B83E87"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rPr>
          <w:rFonts w:ascii="Times New Roman" w:eastAsia="Calibri" w:hAnsi="Times New Roman"/>
          <w:sz w:val="24"/>
          <w:szCs w:val="24"/>
        </w:rPr>
        <w:t>Стенд электрифицированный "Функциональная схема ультразвукового дефектоскопа общего назначения"</w:t>
      </w:r>
    </w:p>
    <w:p w14:paraId="22CCCD67" w14:textId="43279366"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rPr>
          <w:rFonts w:ascii="Times New Roman" w:eastAsia="Calibri" w:hAnsi="Times New Roman"/>
          <w:sz w:val="24"/>
          <w:szCs w:val="24"/>
        </w:rPr>
        <w:t>Стенд электрифицированный "Схема прозвучивания рельсов дефектоскопами РДМ-2, РДМ-22"</w:t>
      </w:r>
    </w:p>
    <w:p w14:paraId="6461DB40" w14:textId="1065FD40"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t xml:space="preserve"> </w:t>
      </w:r>
      <w:r w:rsidRPr="00F37C6F">
        <w:rPr>
          <w:rFonts w:ascii="Times New Roman" w:eastAsia="Calibri" w:hAnsi="Times New Roman"/>
          <w:sz w:val="24"/>
          <w:szCs w:val="24"/>
        </w:rPr>
        <w:t>Стенд "Схема контрольного тупика"</w:t>
      </w:r>
    </w:p>
    <w:p w14:paraId="33B135FA" w14:textId="6E1834FB"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Макет «Дефекты рельс»</w:t>
      </w:r>
    </w:p>
    <w:p w14:paraId="31B56105" w14:textId="7F9EBBE4"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Теодолит оптический</w:t>
      </w:r>
    </w:p>
    <w:p w14:paraId="079B0EDF" w14:textId="1328B64B"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Нивелир Оптический</w:t>
      </w:r>
    </w:p>
    <w:p w14:paraId="1BE60608" w14:textId="14CCD817"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Тахеометр Электронный</w:t>
      </w:r>
    </w:p>
    <w:p w14:paraId="118AAF4B" w14:textId="3B3E0DC9"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Штатив для тахеометра</w:t>
      </w:r>
    </w:p>
    <w:p w14:paraId="56A3BA66" w14:textId="1F044356"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Веха телескопическая для тахеометра</w:t>
      </w:r>
    </w:p>
    <w:p w14:paraId="01980D6B" w14:textId="2925F363"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Отражатель</w:t>
      </w:r>
    </w:p>
    <w:p w14:paraId="2FF6E905" w14:textId="07F118B8"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Рейка деревянная складная шашечная двустороння</w:t>
      </w:r>
    </w:p>
    <w:p w14:paraId="474E1207" w14:textId="39D2A8A9"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Лазерный дальномер</w:t>
      </w:r>
    </w:p>
    <w:p w14:paraId="04B8FE46" w14:textId="50101059" w:rsidR="00F37C6F" w:rsidRDefault="00F37C6F" w:rsidP="00B83E87">
      <w:pPr>
        <w:autoSpaceDE w:val="0"/>
        <w:autoSpaceDN w:val="0"/>
        <w:adjustRightInd w:val="0"/>
        <w:ind w:firstLine="709"/>
        <w:jc w:val="both"/>
        <w:rPr>
          <w:rFonts w:ascii="Times New Roman" w:eastAsia="Calibri" w:hAnsi="Times New Roman"/>
          <w:sz w:val="24"/>
          <w:szCs w:val="24"/>
        </w:rPr>
      </w:pPr>
    </w:p>
    <w:p w14:paraId="590A21C0" w14:textId="4A89080C" w:rsidR="00F37C6F" w:rsidRDefault="00F37C6F" w:rsidP="00F37C6F">
      <w:pPr>
        <w:ind w:firstLine="709"/>
        <w:rPr>
          <w:rFonts w:ascii="Times New Roman" w:hAnsi="Times New Roman"/>
          <w:bCs/>
          <w:sz w:val="24"/>
          <w:szCs w:val="24"/>
        </w:rPr>
      </w:pPr>
      <w:r w:rsidRPr="00E61B26">
        <w:rPr>
          <w:rFonts w:ascii="Times New Roman" w:hAnsi="Times New Roman"/>
          <w:bCs/>
          <w:sz w:val="24"/>
          <w:szCs w:val="24"/>
        </w:rPr>
        <w:t>Технические средства обучения:</w:t>
      </w:r>
    </w:p>
    <w:p w14:paraId="06069FBC" w14:textId="3C0E3732" w:rsidR="00F37C6F" w:rsidRPr="00E61B26" w:rsidRDefault="00F37C6F" w:rsidP="00F37C6F">
      <w:pPr>
        <w:ind w:firstLine="709"/>
        <w:rPr>
          <w:rFonts w:ascii="Times New Roman" w:hAnsi="Times New Roman"/>
          <w:bCs/>
          <w:sz w:val="24"/>
          <w:szCs w:val="24"/>
        </w:rPr>
      </w:pPr>
      <w:r>
        <w:rPr>
          <w:rFonts w:ascii="Times New Roman" w:hAnsi="Times New Roman"/>
          <w:bCs/>
          <w:sz w:val="24"/>
          <w:szCs w:val="24"/>
        </w:rPr>
        <w:t>- персональный компьютер</w:t>
      </w:r>
    </w:p>
    <w:p w14:paraId="4E34877D" w14:textId="77777777" w:rsidR="00F37C6F" w:rsidRDefault="00F37C6F" w:rsidP="00F37C6F">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Аппаратный комплекс с интерактивным управлением "Инструкция по сигнализации"</w:t>
      </w:r>
    </w:p>
    <w:p w14:paraId="135014A1" w14:textId="48BE24C6" w:rsidR="00F37C6F" w:rsidRDefault="00F37C6F" w:rsidP="00B83E87">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Тренажерный комплекс " Тренажер для обучения оператора дефектоскопной тележки"</w:t>
      </w:r>
    </w:p>
    <w:p w14:paraId="41958E74" w14:textId="5AD43B99" w:rsidR="00F37C6F" w:rsidRDefault="00F37C6F" w:rsidP="00B83E87">
      <w:pPr>
        <w:autoSpaceDE w:val="0"/>
        <w:autoSpaceDN w:val="0"/>
        <w:adjustRightInd w:val="0"/>
        <w:ind w:firstLine="709"/>
        <w:jc w:val="both"/>
        <w:rPr>
          <w:rFonts w:ascii="Times New Roman" w:eastAsia="Calibri" w:hAnsi="Times New Roman"/>
          <w:sz w:val="24"/>
          <w:szCs w:val="24"/>
        </w:rPr>
      </w:pPr>
    </w:p>
    <w:p w14:paraId="1E57B934" w14:textId="322054E6" w:rsidR="00FE3D96" w:rsidRDefault="00FE3D96" w:rsidP="00FE3D96">
      <w:pPr>
        <w:autoSpaceDE w:val="0"/>
        <w:autoSpaceDN w:val="0"/>
        <w:adjustRightInd w:val="0"/>
        <w:ind w:firstLine="709"/>
        <w:jc w:val="both"/>
        <w:rPr>
          <w:rFonts w:ascii="Times New Roman" w:eastAsia="Calibri" w:hAnsi="Times New Roman"/>
          <w:bCs/>
          <w:sz w:val="24"/>
          <w:szCs w:val="24"/>
        </w:rPr>
      </w:pPr>
      <w:r>
        <w:rPr>
          <w:rFonts w:ascii="Times New Roman" w:eastAsia="Calibri" w:hAnsi="Times New Roman"/>
          <w:sz w:val="24"/>
          <w:szCs w:val="24"/>
        </w:rPr>
        <w:t>Зона по видам работ «</w:t>
      </w:r>
      <w:r w:rsidRPr="00FE3D96">
        <w:rPr>
          <w:rFonts w:ascii="Times New Roman" w:eastAsia="Calibri" w:hAnsi="Times New Roman"/>
          <w:b/>
          <w:sz w:val="24"/>
          <w:szCs w:val="24"/>
        </w:rPr>
        <w:t>Строительство и реконструкция железных дорог</w:t>
      </w:r>
      <w:r>
        <w:rPr>
          <w:rFonts w:ascii="Times New Roman" w:eastAsia="Calibri" w:hAnsi="Times New Roman"/>
          <w:sz w:val="24"/>
          <w:szCs w:val="24"/>
        </w:rPr>
        <w:t xml:space="preserve">», </w:t>
      </w:r>
      <w:r>
        <w:rPr>
          <w:rFonts w:ascii="Times New Roman" w:eastAsia="Calibri" w:hAnsi="Times New Roman"/>
          <w:bCs/>
          <w:sz w:val="24"/>
          <w:szCs w:val="24"/>
        </w:rPr>
        <w:t xml:space="preserve">оснащенная </w:t>
      </w:r>
      <w:r w:rsidRPr="0053246B">
        <w:rPr>
          <w:rFonts w:ascii="Times New Roman" w:eastAsia="Calibri" w:hAnsi="Times New Roman"/>
          <w:bCs/>
          <w:sz w:val="24"/>
          <w:szCs w:val="24"/>
        </w:rPr>
        <w:t xml:space="preserve">в соответствии с приложением 3 </w:t>
      </w:r>
      <w:r>
        <w:rPr>
          <w:rFonts w:ascii="Times New Roman" w:eastAsia="Calibri" w:hAnsi="Times New Roman"/>
          <w:bCs/>
          <w:sz w:val="24"/>
          <w:szCs w:val="24"/>
        </w:rPr>
        <w:t>О</w:t>
      </w:r>
      <w:r w:rsidRPr="0053246B">
        <w:rPr>
          <w:rFonts w:ascii="Times New Roman" w:eastAsia="Calibri" w:hAnsi="Times New Roman"/>
          <w:bCs/>
          <w:sz w:val="24"/>
          <w:szCs w:val="24"/>
        </w:rPr>
        <w:t>ПОП-П</w:t>
      </w:r>
      <w:r>
        <w:rPr>
          <w:rFonts w:ascii="Times New Roman" w:eastAsia="Calibri" w:hAnsi="Times New Roman"/>
          <w:bCs/>
          <w:sz w:val="24"/>
          <w:szCs w:val="24"/>
        </w:rPr>
        <w:t>:</w:t>
      </w:r>
    </w:p>
    <w:p w14:paraId="2668CDAB" w14:textId="77777777" w:rsidR="00FE3D96" w:rsidRPr="00E61B26" w:rsidRDefault="00FE3D96" w:rsidP="00FE3D96">
      <w:pPr>
        <w:ind w:firstLine="709"/>
        <w:rPr>
          <w:rFonts w:ascii="Times New Roman" w:hAnsi="Times New Roman"/>
          <w:bCs/>
          <w:sz w:val="24"/>
          <w:szCs w:val="24"/>
        </w:rPr>
      </w:pPr>
      <w:r w:rsidRPr="00E61B26">
        <w:rPr>
          <w:rFonts w:ascii="Times New Roman" w:hAnsi="Times New Roman"/>
          <w:bCs/>
          <w:sz w:val="24"/>
          <w:szCs w:val="24"/>
        </w:rPr>
        <w:t>Оборудование/ мебель</w:t>
      </w:r>
    </w:p>
    <w:p w14:paraId="1DA6E16E" w14:textId="77777777" w:rsidR="00FE3D96" w:rsidRPr="00E61B26" w:rsidRDefault="00FE3D96" w:rsidP="00FE3D96">
      <w:pPr>
        <w:ind w:firstLine="709"/>
        <w:rPr>
          <w:rFonts w:ascii="Times New Roman" w:hAnsi="Times New Roman"/>
          <w:sz w:val="24"/>
          <w:szCs w:val="24"/>
        </w:rPr>
      </w:pPr>
      <w:r w:rsidRPr="00E61B26">
        <w:rPr>
          <w:rFonts w:ascii="Times New Roman" w:hAnsi="Times New Roman"/>
          <w:sz w:val="24"/>
          <w:szCs w:val="24"/>
        </w:rPr>
        <w:t>-  комплект учебной мебели для преподавателя</w:t>
      </w:r>
      <w:r>
        <w:rPr>
          <w:rFonts w:ascii="Times New Roman" w:hAnsi="Times New Roman"/>
          <w:sz w:val="24"/>
          <w:szCs w:val="24"/>
        </w:rPr>
        <w:t xml:space="preserve"> (офисный стол с тумбой угловой, офисный стул)</w:t>
      </w:r>
      <w:r w:rsidRPr="00E61B26">
        <w:rPr>
          <w:rFonts w:ascii="Times New Roman" w:hAnsi="Times New Roman"/>
          <w:sz w:val="24"/>
          <w:szCs w:val="24"/>
        </w:rPr>
        <w:t>;</w:t>
      </w:r>
    </w:p>
    <w:p w14:paraId="2622F74E" w14:textId="77777777" w:rsidR="00FE3D96" w:rsidRPr="00E61B26" w:rsidRDefault="00FE3D96" w:rsidP="00FE3D96">
      <w:pPr>
        <w:ind w:firstLine="709"/>
        <w:rPr>
          <w:rFonts w:ascii="Times New Roman" w:hAnsi="Times New Roman"/>
          <w:sz w:val="24"/>
          <w:szCs w:val="24"/>
        </w:rPr>
      </w:pPr>
      <w:r w:rsidRPr="00E61B26">
        <w:rPr>
          <w:rFonts w:ascii="Times New Roman" w:hAnsi="Times New Roman"/>
          <w:sz w:val="24"/>
          <w:szCs w:val="24"/>
        </w:rPr>
        <w:t>- комплекты учебной мебели для обучающихся;</w:t>
      </w:r>
    </w:p>
    <w:p w14:paraId="2676239C" w14:textId="77777777" w:rsidR="00FE3D96" w:rsidRDefault="00FE3D96" w:rsidP="00FE3D96">
      <w:pPr>
        <w:ind w:firstLine="709"/>
        <w:rPr>
          <w:rFonts w:ascii="Times New Roman" w:hAnsi="Times New Roman"/>
          <w:bCs/>
          <w:sz w:val="24"/>
          <w:szCs w:val="24"/>
        </w:rPr>
      </w:pPr>
      <w:r w:rsidRPr="00E61B26">
        <w:rPr>
          <w:rFonts w:ascii="Times New Roman" w:hAnsi="Times New Roman"/>
          <w:bCs/>
          <w:sz w:val="24"/>
          <w:szCs w:val="24"/>
        </w:rPr>
        <w:t>- учебная доска;</w:t>
      </w:r>
    </w:p>
    <w:p w14:paraId="571262A3" w14:textId="77777777" w:rsidR="00FE3D96" w:rsidRDefault="00FE3D96" w:rsidP="00FE3D96">
      <w:pPr>
        <w:autoSpaceDE w:val="0"/>
        <w:autoSpaceDN w:val="0"/>
        <w:adjustRightInd w:val="0"/>
        <w:ind w:firstLine="709"/>
        <w:jc w:val="both"/>
        <w:rPr>
          <w:rFonts w:ascii="Times New Roman" w:eastAsia="Calibri" w:hAnsi="Times New Roman"/>
          <w:sz w:val="24"/>
          <w:szCs w:val="24"/>
        </w:rPr>
      </w:pPr>
    </w:p>
    <w:p w14:paraId="775EFE1F" w14:textId="3532CA31" w:rsidR="00FE3D96" w:rsidRDefault="00FE3D96" w:rsidP="00FE3D96">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E3D96">
        <w:t xml:space="preserve"> </w:t>
      </w:r>
      <w:r w:rsidRPr="00FE3D96">
        <w:rPr>
          <w:rFonts w:ascii="Times New Roman" w:eastAsia="Calibri" w:hAnsi="Times New Roman"/>
          <w:sz w:val="24"/>
          <w:szCs w:val="24"/>
        </w:rPr>
        <w:t>Макет "Противообвальная галерея"</w:t>
      </w:r>
    </w:p>
    <w:p w14:paraId="1247F595" w14:textId="414EEBF1" w:rsidR="00FE3D96" w:rsidRDefault="00FE3D96" w:rsidP="00FE3D96">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E3D96">
        <w:t xml:space="preserve"> </w:t>
      </w:r>
      <w:r w:rsidRPr="00FE3D96">
        <w:rPr>
          <w:rFonts w:ascii="Times New Roman" w:eastAsia="Calibri" w:hAnsi="Times New Roman"/>
          <w:sz w:val="24"/>
          <w:szCs w:val="24"/>
        </w:rPr>
        <w:t>Макет "Мост"</w:t>
      </w:r>
    </w:p>
    <w:p w14:paraId="6DA51497" w14:textId="4B1832F5" w:rsidR="00FE3D96" w:rsidRDefault="00FE3D96" w:rsidP="00FE3D96">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w:t>
      </w:r>
      <w:r w:rsidRPr="00F37C6F">
        <w:t xml:space="preserve"> </w:t>
      </w:r>
      <w:r w:rsidRPr="00FE3D96">
        <w:rPr>
          <w:rFonts w:ascii="Times New Roman" w:eastAsia="Calibri" w:hAnsi="Times New Roman"/>
          <w:sz w:val="24"/>
          <w:szCs w:val="24"/>
        </w:rPr>
        <w:t>Макет действующий "Ограждение места проведения работ на перегоне, в горловине станции, на станции с переносными сигналами и сигнальными указателями в комплекте"</w:t>
      </w:r>
      <w:r w:rsidRPr="00F37C6F">
        <w:rPr>
          <w:rFonts w:ascii="Times New Roman" w:eastAsia="Calibri" w:hAnsi="Times New Roman"/>
          <w:sz w:val="24"/>
          <w:szCs w:val="24"/>
        </w:rPr>
        <w:t>"</w:t>
      </w:r>
    </w:p>
    <w:p w14:paraId="599B9E60" w14:textId="77777777" w:rsidR="00FE3D96" w:rsidRDefault="00FE3D96" w:rsidP="00FE3D96">
      <w:pPr>
        <w:autoSpaceDE w:val="0"/>
        <w:autoSpaceDN w:val="0"/>
        <w:adjustRightInd w:val="0"/>
        <w:ind w:firstLine="709"/>
        <w:jc w:val="both"/>
        <w:rPr>
          <w:rFonts w:ascii="Times New Roman" w:eastAsia="Calibri" w:hAnsi="Times New Roman"/>
          <w:sz w:val="24"/>
          <w:szCs w:val="24"/>
        </w:rPr>
      </w:pPr>
    </w:p>
    <w:p w14:paraId="42179ED1" w14:textId="77777777" w:rsidR="00FE3D96" w:rsidRDefault="00FE3D96" w:rsidP="00FE3D96">
      <w:pPr>
        <w:ind w:firstLine="709"/>
        <w:rPr>
          <w:rFonts w:ascii="Times New Roman" w:hAnsi="Times New Roman"/>
          <w:bCs/>
          <w:sz w:val="24"/>
          <w:szCs w:val="24"/>
        </w:rPr>
      </w:pPr>
      <w:r w:rsidRPr="00E61B26">
        <w:rPr>
          <w:rFonts w:ascii="Times New Roman" w:hAnsi="Times New Roman"/>
          <w:bCs/>
          <w:sz w:val="24"/>
          <w:szCs w:val="24"/>
        </w:rPr>
        <w:t>Технические средства обучения:</w:t>
      </w:r>
    </w:p>
    <w:p w14:paraId="1F349EE1" w14:textId="77777777" w:rsidR="00FE3D96" w:rsidRPr="00E61B26" w:rsidRDefault="00FE3D96" w:rsidP="00FE3D96">
      <w:pPr>
        <w:ind w:firstLine="709"/>
        <w:rPr>
          <w:rFonts w:ascii="Times New Roman" w:hAnsi="Times New Roman"/>
          <w:bCs/>
          <w:sz w:val="24"/>
          <w:szCs w:val="24"/>
        </w:rPr>
      </w:pPr>
      <w:r>
        <w:rPr>
          <w:rFonts w:ascii="Times New Roman" w:hAnsi="Times New Roman"/>
          <w:bCs/>
          <w:sz w:val="24"/>
          <w:szCs w:val="24"/>
        </w:rPr>
        <w:t>- персональный компьютер</w:t>
      </w:r>
    </w:p>
    <w:p w14:paraId="40BFE73E" w14:textId="77777777" w:rsidR="00FE3D96" w:rsidRDefault="00FE3D96" w:rsidP="00FE3D96">
      <w:pPr>
        <w:autoSpaceDE w:val="0"/>
        <w:autoSpaceDN w:val="0"/>
        <w:adjustRightInd w:val="0"/>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F37C6F">
        <w:rPr>
          <w:rFonts w:ascii="Times New Roman" w:eastAsia="Calibri" w:hAnsi="Times New Roman"/>
          <w:sz w:val="24"/>
          <w:szCs w:val="24"/>
        </w:rPr>
        <w:t>Аппаратный комплекс с интерактивным управлением "Инструкция по сигнализации"</w:t>
      </w:r>
    </w:p>
    <w:p w14:paraId="1AFF32AD" w14:textId="134DBD86" w:rsidR="00F37C6F" w:rsidRDefault="00F37C6F" w:rsidP="00B83E87">
      <w:pPr>
        <w:autoSpaceDE w:val="0"/>
        <w:autoSpaceDN w:val="0"/>
        <w:adjustRightInd w:val="0"/>
        <w:ind w:firstLine="709"/>
        <w:jc w:val="both"/>
        <w:rPr>
          <w:rFonts w:ascii="Times New Roman" w:eastAsia="Calibri" w:hAnsi="Times New Roman"/>
          <w:sz w:val="24"/>
          <w:szCs w:val="24"/>
        </w:rPr>
      </w:pPr>
    </w:p>
    <w:p w14:paraId="3F33DE5C" w14:textId="77777777" w:rsidR="005102C8" w:rsidRPr="0053246B" w:rsidRDefault="005102C8" w:rsidP="005102C8">
      <w:pPr>
        <w:ind w:firstLine="709"/>
        <w:jc w:val="both"/>
        <w:outlineLvl w:val="1"/>
        <w:rPr>
          <w:rFonts w:ascii="Times New Roman" w:eastAsia="Segoe UI" w:hAnsi="Times New Roman"/>
          <w:b/>
          <w:bCs/>
          <w:sz w:val="24"/>
          <w:szCs w:val="24"/>
        </w:rPr>
      </w:pPr>
      <w:bookmarkStart w:id="29" w:name="_Toc168570923"/>
      <w:bookmarkStart w:id="30" w:name="_Toc168571600"/>
      <w:bookmarkStart w:id="31" w:name="_Toc168572810"/>
      <w:bookmarkStart w:id="32" w:name="_Toc168573117"/>
      <w:bookmarkStart w:id="33" w:name="_Toc168580305"/>
      <w:bookmarkStart w:id="34" w:name="_Toc168581517"/>
      <w:bookmarkStart w:id="35" w:name="_Toc168650584"/>
      <w:bookmarkStart w:id="36" w:name="_Toc168650937"/>
      <w:bookmarkStart w:id="37" w:name="_Toc168651669"/>
      <w:bookmarkStart w:id="38" w:name="_Toc168652397"/>
      <w:bookmarkStart w:id="39" w:name="_Toc168653042"/>
      <w:bookmarkStart w:id="40" w:name="_Toc168907999"/>
      <w:bookmarkStart w:id="41" w:name="_Toc168908904"/>
      <w:bookmarkStart w:id="42" w:name="_Toc168910658"/>
      <w:r w:rsidRPr="0053246B">
        <w:rPr>
          <w:rFonts w:ascii="Times New Roman" w:eastAsia="Segoe UI" w:hAnsi="Times New Roman"/>
          <w:b/>
          <w:bCs/>
          <w:sz w:val="24"/>
          <w:szCs w:val="24"/>
        </w:rPr>
        <w:t>3.2. Учебно-методическое обеспечение</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3E641C5" w14:textId="77777777" w:rsidR="005102C8" w:rsidRPr="0053246B" w:rsidRDefault="005102C8" w:rsidP="005102C8">
      <w:pPr>
        <w:ind w:firstLine="709"/>
        <w:jc w:val="both"/>
        <w:rPr>
          <w:rFonts w:ascii="Times New Roman" w:eastAsia="Calibri" w:hAnsi="Times New Roman"/>
          <w:b/>
          <w:sz w:val="24"/>
          <w:szCs w:val="24"/>
        </w:rPr>
      </w:pPr>
      <w:r w:rsidRPr="0053246B">
        <w:rPr>
          <w:rFonts w:ascii="Times New Roman" w:eastAsia="Calibri" w:hAnsi="Times New Roman"/>
          <w:b/>
          <w:sz w:val="24"/>
          <w:szCs w:val="24"/>
        </w:rPr>
        <w:t>3.2.1. Основные печатные и/или электронные издания</w:t>
      </w:r>
    </w:p>
    <w:p w14:paraId="48D45284" w14:textId="7865CB59" w:rsidR="00B6166B" w:rsidRDefault="005102C8" w:rsidP="005102C8">
      <w:pPr>
        <w:suppressAutoHyphens/>
        <w:ind w:firstLine="709"/>
        <w:jc w:val="both"/>
        <w:rPr>
          <w:rFonts w:ascii="Times New Roman" w:eastAsia="Calibri" w:hAnsi="Times New Roman"/>
          <w:bCs/>
          <w:sz w:val="24"/>
          <w:szCs w:val="24"/>
        </w:rPr>
      </w:pPr>
      <w:r w:rsidRPr="00B00F5D">
        <w:rPr>
          <w:rFonts w:ascii="Times New Roman" w:eastAsia="Calibri" w:hAnsi="Times New Roman"/>
          <w:bCs/>
          <w:sz w:val="24"/>
          <w:szCs w:val="24"/>
        </w:rPr>
        <w:t xml:space="preserve">1. </w:t>
      </w:r>
      <w:r w:rsidR="00B6166B" w:rsidRPr="001C7783">
        <w:rPr>
          <w:rFonts w:ascii="Times New Roman" w:hAnsi="Times New Roman"/>
          <w:bCs/>
          <w:sz w:val="24"/>
          <w:szCs w:val="24"/>
        </w:rPr>
        <w:t xml:space="preserve">Козодоев, В. В. Геодезия : учебник / В. В. Козодоев. — Москва : КноРус, 2026. — 375 с. — ISBN 978-5-406-15093-1. </w:t>
      </w:r>
      <w:r w:rsidR="00B6166B" w:rsidRPr="0011300E">
        <w:rPr>
          <w:rFonts w:ascii="Times New Roman" w:hAnsi="Times New Roman"/>
          <w:bCs/>
          <w:sz w:val="24"/>
          <w:szCs w:val="24"/>
        </w:rPr>
        <w:t>—</w:t>
      </w:r>
      <w:r w:rsidR="00B6166B" w:rsidRPr="0011300E">
        <w:rPr>
          <w:rFonts w:ascii="Times New Roman" w:eastAsia="Andale Sans UI" w:hAnsi="Times New Roman"/>
          <w:kern w:val="2"/>
          <w:sz w:val="24"/>
          <w:szCs w:val="24"/>
        </w:rPr>
        <w:t xml:space="preserve"> Текст электронный // </w:t>
      </w:r>
      <w:r w:rsidR="00B6166B" w:rsidRPr="0011300E">
        <w:rPr>
          <w:rStyle w:val="a5"/>
          <w:rFonts w:ascii="Times New Roman" w:hAnsi="Times New Roman"/>
          <w:sz w:val="24"/>
          <w:szCs w:val="24"/>
        </w:rPr>
        <w:t>BOOK.ru: электронно-библиотечная система</w:t>
      </w:r>
      <w:r w:rsidR="00B6166B" w:rsidRPr="0011300E">
        <w:rPr>
          <w:rFonts w:ascii="Times New Roman" w:hAnsi="Times New Roman"/>
          <w:bCs/>
          <w:sz w:val="24"/>
          <w:szCs w:val="24"/>
        </w:rPr>
        <w:t xml:space="preserve"> —URL</w:t>
      </w:r>
      <w:r w:rsidR="00B6166B" w:rsidRPr="001C7783">
        <w:rPr>
          <w:rFonts w:ascii="Times New Roman" w:hAnsi="Times New Roman"/>
          <w:bCs/>
          <w:sz w:val="24"/>
          <w:szCs w:val="24"/>
        </w:rPr>
        <w:t>: https://book.ru/book/958795</w:t>
      </w:r>
    </w:p>
    <w:p w14:paraId="0E362C6B" w14:textId="75F89BEB" w:rsidR="005102C8" w:rsidRDefault="005102C8" w:rsidP="005102C8">
      <w:pPr>
        <w:suppressAutoHyphens/>
        <w:ind w:firstLine="709"/>
        <w:jc w:val="both"/>
        <w:rPr>
          <w:rFonts w:ascii="Times New Roman" w:hAnsi="Times New Roman"/>
          <w:sz w:val="24"/>
          <w:szCs w:val="24"/>
          <w:shd w:val="clear" w:color="auto" w:fill="FFFFFF"/>
        </w:rPr>
      </w:pPr>
      <w:r>
        <w:rPr>
          <w:rFonts w:ascii="Times New Roman" w:eastAsia="Calibri" w:hAnsi="Times New Roman"/>
          <w:bCs/>
          <w:sz w:val="24"/>
          <w:szCs w:val="24"/>
        </w:rPr>
        <w:t>2</w:t>
      </w:r>
      <w:r w:rsidRPr="00B00F5D">
        <w:rPr>
          <w:rFonts w:ascii="Times New Roman" w:eastAsia="Calibri" w:hAnsi="Times New Roman"/>
          <w:bCs/>
          <w:sz w:val="24"/>
          <w:szCs w:val="24"/>
        </w:rPr>
        <w:t xml:space="preserve">.Макаров, К.Н. </w:t>
      </w:r>
      <w:r w:rsidRPr="00B00F5D">
        <w:rPr>
          <w:rFonts w:ascii="Times New Roman" w:hAnsi="Times New Roman"/>
          <w:sz w:val="24"/>
          <w:szCs w:val="24"/>
          <w:shd w:val="clear" w:color="auto" w:fill="FFFFFF"/>
        </w:rPr>
        <w:t xml:space="preserve">Инженерная геодезия: учебник для среднего профессионального образования / К. Н. Макаров. — 3-е изд., испр. и доп. — Москва : Издательство Юрайт, 2024. — 250 с. — (Профессиональное образование). — ISBN 978-5-534-18503-4. — Текст: электронный // Образовательная платформа Юрайт [сайт]. — URL:  </w:t>
      </w:r>
      <w:hyperlink r:id="rId11" w:history="1">
        <w:r w:rsidRPr="00B00F5D">
          <w:rPr>
            <w:rStyle w:val="af0"/>
            <w:rFonts w:ascii="Times New Roman" w:hAnsi="Times New Roman"/>
            <w:sz w:val="24"/>
            <w:szCs w:val="24"/>
            <w:shd w:val="clear" w:color="auto" w:fill="FFFFFF"/>
          </w:rPr>
          <w:t>https://urait.ru/bcode/535186</w:t>
        </w:r>
      </w:hyperlink>
      <w:r w:rsidRPr="00B00F5D">
        <w:rPr>
          <w:rFonts w:ascii="Times New Roman" w:hAnsi="Times New Roman"/>
          <w:sz w:val="24"/>
          <w:szCs w:val="24"/>
          <w:shd w:val="clear" w:color="auto" w:fill="FFFFFF"/>
        </w:rPr>
        <w:t xml:space="preserve">   </w:t>
      </w:r>
    </w:p>
    <w:p w14:paraId="75B297F8" w14:textId="79F99A7A" w:rsidR="005102C8" w:rsidRDefault="005102C8" w:rsidP="005102C8">
      <w:pPr>
        <w:suppressAutoHyphens/>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Pr="005102C8">
        <w:rPr>
          <w:rFonts w:ascii="Times New Roman" w:hAnsi="Times New Roman"/>
          <w:sz w:val="24"/>
          <w:szCs w:val="24"/>
          <w:shd w:val="clear" w:color="auto" w:fill="FFFFFF"/>
        </w:rPr>
        <w:t>Бадиева, В.В. Устройство железнодорожного пути : учебное пособие / В. В. Бадиева. — Москва: УМЦ ЖДТ, 2019. — 240 с. — 978-5-907055-63-6. — Текст: электронный // УМЦ ЖДТ: электронная библиотека. — URL: </w:t>
      </w:r>
      <w:hyperlink r:id="rId12" w:history="1">
        <w:r w:rsidRPr="00BB3D93">
          <w:rPr>
            <w:rStyle w:val="af0"/>
            <w:rFonts w:ascii="Times New Roman" w:hAnsi="Times New Roman"/>
            <w:sz w:val="24"/>
            <w:szCs w:val="24"/>
            <w:shd w:val="clear" w:color="auto" w:fill="FFFFFF"/>
          </w:rPr>
          <w:t>https://umczdt.ru/books/1193/230299/</w:t>
        </w:r>
      </w:hyperlink>
    </w:p>
    <w:p w14:paraId="1F140DC4" w14:textId="5CAA2716" w:rsidR="005102C8" w:rsidRDefault="005102C8" w:rsidP="005102C8">
      <w:pPr>
        <w:suppressAutoHyphens/>
        <w:ind w:firstLine="709"/>
        <w:jc w:val="both"/>
        <w:rPr>
          <w:rFonts w:ascii="Times New Roman" w:hAnsi="Times New Roman"/>
          <w:sz w:val="24"/>
          <w:szCs w:val="24"/>
          <w:shd w:val="clear" w:color="auto" w:fill="FFFFFF"/>
        </w:rPr>
      </w:pPr>
      <w:r w:rsidRPr="005102C8">
        <w:rPr>
          <w:rFonts w:ascii="Times New Roman" w:hAnsi="Times New Roman"/>
          <w:sz w:val="24"/>
          <w:szCs w:val="24"/>
          <w:shd w:val="clear" w:color="auto" w:fill="FFFFFF"/>
        </w:rPr>
        <w:t> </w:t>
      </w:r>
    </w:p>
    <w:p w14:paraId="31DED25F" w14:textId="468D5DAA" w:rsidR="005102C8" w:rsidRPr="0053246B" w:rsidRDefault="005102C8" w:rsidP="005102C8">
      <w:pPr>
        <w:ind w:firstLine="709"/>
        <w:jc w:val="both"/>
        <w:rPr>
          <w:rFonts w:ascii="Times New Roman" w:eastAsia="Calibri" w:hAnsi="Times New Roman"/>
          <w:b/>
          <w:sz w:val="24"/>
          <w:szCs w:val="24"/>
        </w:rPr>
      </w:pPr>
      <w:r w:rsidRPr="0053246B">
        <w:rPr>
          <w:rFonts w:ascii="Times New Roman" w:eastAsia="Calibri" w:hAnsi="Times New Roman"/>
          <w:b/>
          <w:sz w:val="24"/>
          <w:szCs w:val="24"/>
        </w:rPr>
        <w:t>3.2.</w:t>
      </w:r>
      <w:r>
        <w:rPr>
          <w:rFonts w:ascii="Times New Roman" w:eastAsia="Calibri" w:hAnsi="Times New Roman"/>
          <w:b/>
          <w:sz w:val="24"/>
          <w:szCs w:val="24"/>
        </w:rPr>
        <w:t>2</w:t>
      </w:r>
      <w:r w:rsidRPr="0053246B">
        <w:rPr>
          <w:rFonts w:ascii="Times New Roman" w:eastAsia="Calibri" w:hAnsi="Times New Roman"/>
          <w:b/>
          <w:sz w:val="24"/>
          <w:szCs w:val="24"/>
        </w:rPr>
        <w:t xml:space="preserve">. </w:t>
      </w:r>
      <w:r>
        <w:rPr>
          <w:rFonts w:ascii="Times New Roman" w:eastAsia="Calibri" w:hAnsi="Times New Roman"/>
          <w:b/>
          <w:sz w:val="24"/>
          <w:szCs w:val="24"/>
        </w:rPr>
        <w:t>Дополнительные</w:t>
      </w:r>
      <w:r w:rsidRPr="0053246B">
        <w:rPr>
          <w:rFonts w:ascii="Times New Roman" w:eastAsia="Calibri" w:hAnsi="Times New Roman"/>
          <w:b/>
          <w:sz w:val="24"/>
          <w:szCs w:val="24"/>
        </w:rPr>
        <w:t xml:space="preserve"> печатные и/или электронные издания</w:t>
      </w:r>
    </w:p>
    <w:p w14:paraId="1E187E12" w14:textId="513EA085" w:rsidR="005102C8" w:rsidRDefault="00B6166B" w:rsidP="005102C8">
      <w:pPr>
        <w:suppressAutoHyphens/>
        <w:ind w:firstLine="709"/>
        <w:jc w:val="both"/>
        <w:rPr>
          <w:rStyle w:val="af0"/>
          <w:rFonts w:ascii="Times New Roman" w:hAnsi="Times New Roman"/>
          <w:sz w:val="24"/>
          <w:szCs w:val="24"/>
          <w:shd w:val="clear" w:color="auto" w:fill="FFFFFF"/>
        </w:rPr>
      </w:pPr>
      <w:r>
        <w:rPr>
          <w:rFonts w:ascii="Times New Roman" w:hAnsi="Times New Roman"/>
          <w:sz w:val="24"/>
          <w:szCs w:val="24"/>
          <w:shd w:val="clear" w:color="auto" w:fill="FFFFFF"/>
        </w:rPr>
        <w:t>1</w:t>
      </w:r>
      <w:r w:rsidR="005102C8">
        <w:rPr>
          <w:rFonts w:ascii="Times New Roman" w:hAnsi="Times New Roman"/>
          <w:sz w:val="24"/>
          <w:szCs w:val="24"/>
          <w:shd w:val="clear" w:color="auto" w:fill="FFFFFF"/>
        </w:rPr>
        <w:t>.</w:t>
      </w:r>
      <w:r w:rsidR="005102C8" w:rsidRPr="005102C8">
        <w:rPr>
          <w:rFonts w:ascii="Times New Roman" w:hAnsi="Times New Roman"/>
          <w:sz w:val="24"/>
          <w:szCs w:val="24"/>
          <w:shd w:val="clear" w:color="auto" w:fill="FFFFFF"/>
        </w:rPr>
        <w:t>Абраров, Р.Г. Реконструкция железнодорожного пути : учебное пособие / Р. Г. Абраров, Н. В. Добрынина. — Москва: УМЦ ЖДТ, 2019. — 117 с. — 978-5-907055-20-9. — Текст : электронный // УМЦ ЖДТ: электронная библиотека. — URL: </w:t>
      </w:r>
      <w:hyperlink r:id="rId13" w:history="1">
        <w:r w:rsidR="005102C8" w:rsidRPr="00BB3D93">
          <w:rPr>
            <w:rStyle w:val="af0"/>
            <w:rFonts w:ascii="Times New Roman" w:hAnsi="Times New Roman"/>
            <w:sz w:val="24"/>
            <w:szCs w:val="24"/>
            <w:shd w:val="clear" w:color="auto" w:fill="FFFFFF"/>
          </w:rPr>
          <w:t>https://umczdt.ru/books/1193/230297/</w:t>
        </w:r>
      </w:hyperlink>
    </w:p>
    <w:p w14:paraId="47ABF5D7" w14:textId="27632E0D" w:rsidR="00B6166B" w:rsidRDefault="00B6166B" w:rsidP="00B6166B">
      <w:pPr>
        <w:suppressAutoHyphens/>
        <w:ind w:firstLine="709"/>
        <w:jc w:val="both"/>
        <w:rPr>
          <w:rStyle w:val="af0"/>
          <w:rFonts w:ascii="Times New Roman" w:eastAsia="Calibri" w:hAnsi="Times New Roman"/>
          <w:bCs/>
          <w:sz w:val="24"/>
          <w:szCs w:val="24"/>
        </w:rPr>
      </w:pPr>
      <w:r>
        <w:rPr>
          <w:rFonts w:ascii="Times New Roman" w:eastAsia="Calibri" w:hAnsi="Times New Roman"/>
          <w:bCs/>
          <w:sz w:val="24"/>
          <w:szCs w:val="24"/>
        </w:rPr>
        <w:t>2.</w:t>
      </w:r>
      <w:r w:rsidRPr="00B00F5D">
        <w:rPr>
          <w:rFonts w:ascii="Times New Roman" w:eastAsia="Calibri" w:hAnsi="Times New Roman"/>
          <w:bCs/>
          <w:sz w:val="24"/>
          <w:szCs w:val="24"/>
        </w:rPr>
        <w:t>Козодоев, В. В., Геодезия: учебник / В. В. Козодоев. — Москва: КноРус, 2023. — 375 с. — ISBN 978-5-406-11144-4. —</w:t>
      </w:r>
      <w:r w:rsidRPr="00B00F5D">
        <w:rPr>
          <w:rFonts w:ascii="Times New Roman" w:eastAsia="Andale Sans UI" w:hAnsi="Times New Roman"/>
          <w:kern w:val="2"/>
          <w:sz w:val="24"/>
          <w:szCs w:val="24"/>
        </w:rPr>
        <w:t xml:space="preserve"> Текст электронный // </w:t>
      </w:r>
      <w:r w:rsidRPr="00B00F5D">
        <w:rPr>
          <w:rStyle w:val="a5"/>
          <w:rFonts w:ascii="Times New Roman" w:hAnsi="Times New Roman"/>
          <w:sz w:val="24"/>
          <w:szCs w:val="24"/>
        </w:rPr>
        <w:t>BOOK.ru: электронно-библиотечная система</w:t>
      </w:r>
      <w:r w:rsidRPr="00B00F5D">
        <w:rPr>
          <w:rFonts w:ascii="Times New Roman" w:eastAsia="Calibri" w:hAnsi="Times New Roman"/>
          <w:bCs/>
          <w:sz w:val="24"/>
          <w:szCs w:val="24"/>
        </w:rPr>
        <w:t xml:space="preserve"> —URL: </w:t>
      </w:r>
      <w:hyperlink r:id="rId14" w:history="1">
        <w:r w:rsidRPr="00B00F5D">
          <w:rPr>
            <w:rStyle w:val="af0"/>
            <w:rFonts w:ascii="Times New Roman" w:eastAsia="Calibri" w:hAnsi="Times New Roman"/>
            <w:bCs/>
            <w:sz w:val="24"/>
            <w:szCs w:val="24"/>
          </w:rPr>
          <w:t>https://book.ru/book/947593</w:t>
        </w:r>
      </w:hyperlink>
    </w:p>
    <w:p w14:paraId="4CEFC5B8" w14:textId="7B8392D1" w:rsidR="00B6166B" w:rsidRDefault="00B6166B" w:rsidP="00B6166B">
      <w:pPr>
        <w:suppressAutoHyphens/>
        <w:ind w:firstLine="709"/>
        <w:jc w:val="both"/>
        <w:rPr>
          <w:rFonts w:ascii="Times New Roman" w:eastAsia="Calibri" w:hAnsi="Times New Roman"/>
          <w:bCs/>
          <w:sz w:val="24"/>
          <w:szCs w:val="24"/>
        </w:rPr>
      </w:pPr>
      <w:r>
        <w:rPr>
          <w:rFonts w:ascii="Times New Roman" w:eastAsia="Calibri" w:hAnsi="Times New Roman"/>
          <w:bCs/>
          <w:sz w:val="24"/>
          <w:szCs w:val="24"/>
        </w:rPr>
        <w:t>3</w:t>
      </w:r>
      <w:r>
        <w:rPr>
          <w:rFonts w:ascii="Times New Roman" w:eastAsia="Calibri" w:hAnsi="Times New Roman"/>
          <w:bCs/>
          <w:sz w:val="24"/>
          <w:szCs w:val="24"/>
        </w:rPr>
        <w:t>.</w:t>
      </w:r>
      <w:r w:rsidRPr="0053246B">
        <w:rPr>
          <w:rFonts w:ascii="Times New Roman" w:eastAsia="Calibri" w:hAnsi="Times New Roman"/>
          <w:bCs/>
          <w:sz w:val="24"/>
          <w:szCs w:val="24"/>
        </w:rPr>
        <w:t xml:space="preserve"> Смалев, В. И. Геодезия с основами картографии и картографического черчения : учебное пособие для среднего профессионального образования / В. И. Смалев. — 2-е изд., перераб. и доп. — Москва : Издательство Юрайт, 2023. — 189 с. — (Профессиональное образование). — ISBN 978-5-534-17758-9. — Текст : электронный // Образовательная платформа Юрайт [сайт]. — URL: </w:t>
      </w:r>
      <w:hyperlink r:id="rId15" w:history="1">
        <w:r w:rsidRPr="0053246B">
          <w:rPr>
            <w:rStyle w:val="af0"/>
            <w:rFonts w:ascii="Times New Roman" w:eastAsia="Calibri" w:hAnsi="Times New Roman"/>
            <w:bCs/>
            <w:sz w:val="24"/>
            <w:szCs w:val="24"/>
          </w:rPr>
          <w:t>https://urait.ru/bcode/533675</w:t>
        </w:r>
      </w:hyperlink>
      <w:r w:rsidRPr="0053246B">
        <w:rPr>
          <w:rFonts w:ascii="Times New Roman" w:eastAsia="Calibri" w:hAnsi="Times New Roman"/>
          <w:bCs/>
          <w:sz w:val="24"/>
          <w:szCs w:val="24"/>
        </w:rPr>
        <w:t>.</w:t>
      </w:r>
    </w:p>
    <w:p w14:paraId="22EA6DCF" w14:textId="77777777" w:rsidR="00B6166B" w:rsidRPr="00B00F5D" w:rsidRDefault="00B6166B" w:rsidP="00B6166B">
      <w:pPr>
        <w:suppressAutoHyphens/>
        <w:ind w:firstLine="709"/>
        <w:jc w:val="both"/>
        <w:rPr>
          <w:rFonts w:ascii="Times New Roman" w:eastAsia="Calibri" w:hAnsi="Times New Roman"/>
          <w:bCs/>
          <w:sz w:val="24"/>
          <w:szCs w:val="24"/>
        </w:rPr>
      </w:pPr>
    </w:p>
    <w:p w14:paraId="1F6CD8A7" w14:textId="77777777" w:rsidR="00EC3F14" w:rsidRDefault="00EC3F14">
      <w:pPr>
        <w:rPr>
          <w:rFonts w:ascii="Times New Roman" w:eastAsia="Segoe UI" w:hAnsi="Times New Roman" w:cs="Times New Roman"/>
          <w:b/>
          <w:bCs/>
          <w:caps/>
          <w:kern w:val="32"/>
          <w:sz w:val="24"/>
          <w:szCs w:val="24"/>
          <w:lang w:val="x-none" w:eastAsia="x-none"/>
        </w:rPr>
      </w:pPr>
      <w:bookmarkStart w:id="43" w:name="_Toc152334674"/>
      <w:bookmarkStart w:id="44" w:name="_GoBack"/>
      <w:bookmarkEnd w:id="44"/>
      <w:r>
        <w:rPr>
          <w:rFonts w:ascii="Times New Roman" w:hAnsi="Times New Roman"/>
        </w:rPr>
        <w:br w:type="page"/>
      </w:r>
    </w:p>
    <w:p w14:paraId="47B86259" w14:textId="29438C5F" w:rsidR="006841BF" w:rsidRDefault="006841BF" w:rsidP="006841BF">
      <w:pPr>
        <w:pStyle w:val="1f"/>
        <w:rPr>
          <w:rFonts w:ascii="Times New Roman" w:hAnsi="Times New Roman"/>
        </w:rPr>
      </w:pPr>
      <w:bookmarkStart w:id="45" w:name="_Toc215666045"/>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43"/>
      <w:bookmarkEnd w:id="45"/>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4345"/>
        <w:gridCol w:w="3685"/>
      </w:tblGrid>
      <w:tr w:rsidR="000E2236" w:rsidRPr="009E6A19" w14:paraId="688A5EA5" w14:textId="77777777" w:rsidTr="009A45FD">
        <w:trPr>
          <w:trHeight w:val="1423"/>
        </w:trPr>
        <w:tc>
          <w:tcPr>
            <w:tcW w:w="1467" w:type="dxa"/>
          </w:tcPr>
          <w:p w14:paraId="6219F47A" w14:textId="77777777" w:rsidR="000E2236" w:rsidRPr="009E6A19" w:rsidRDefault="000E2236" w:rsidP="00EC3F14">
            <w:pPr>
              <w:widowControl w:val="0"/>
              <w:jc w:val="center"/>
              <w:rPr>
                <w:rFonts w:ascii="Times New Roman" w:hAnsi="Times New Roman" w:cs="Times New Roman"/>
                <w:sz w:val="24"/>
                <w:szCs w:val="24"/>
              </w:rPr>
            </w:pPr>
            <w:bookmarkStart w:id="46" w:name="_Hlk196293875"/>
            <w:r w:rsidRPr="009E6A19">
              <w:rPr>
                <w:rFonts w:ascii="Times New Roman" w:hAnsi="Times New Roman" w:cs="Times New Roman"/>
                <w:b/>
                <w:iCs/>
                <w:sz w:val="24"/>
                <w:szCs w:val="24"/>
              </w:rPr>
              <w:t>Код ПК, ОК</w:t>
            </w:r>
          </w:p>
        </w:tc>
        <w:tc>
          <w:tcPr>
            <w:tcW w:w="4345" w:type="dxa"/>
            <w:vAlign w:val="center"/>
          </w:tcPr>
          <w:p w14:paraId="18C4E808" w14:textId="77777777" w:rsidR="000E2236" w:rsidRPr="009E6A19" w:rsidRDefault="000E2236" w:rsidP="00EC3F14">
            <w:pPr>
              <w:widowControl w:val="0"/>
              <w:jc w:val="both"/>
              <w:rPr>
                <w:rFonts w:ascii="Times New Roman" w:hAnsi="Times New Roman" w:cs="Times New Roman"/>
                <w:sz w:val="24"/>
                <w:szCs w:val="24"/>
              </w:rPr>
            </w:pPr>
            <w:r w:rsidRPr="009E6A19">
              <w:rPr>
                <w:rFonts w:ascii="Times New Roman" w:hAnsi="Times New Roman" w:cs="Times New Roman"/>
                <w:b/>
                <w:iCs/>
                <w:sz w:val="24"/>
                <w:szCs w:val="24"/>
              </w:rPr>
              <w:t xml:space="preserve">Критерии оценки результата </w:t>
            </w:r>
            <w:r w:rsidRPr="009E6A19">
              <w:rPr>
                <w:rFonts w:ascii="Times New Roman" w:hAnsi="Times New Roman" w:cs="Times New Roman"/>
                <w:b/>
                <w:iCs/>
                <w:sz w:val="24"/>
                <w:szCs w:val="24"/>
              </w:rPr>
              <w:br/>
              <w:t>(показатели освоенности компетенций)</w:t>
            </w:r>
          </w:p>
        </w:tc>
        <w:tc>
          <w:tcPr>
            <w:tcW w:w="3685" w:type="dxa"/>
            <w:vAlign w:val="center"/>
          </w:tcPr>
          <w:p w14:paraId="55062A1C" w14:textId="040A33D6" w:rsidR="000E2236" w:rsidRPr="009E6A19" w:rsidRDefault="000E2236" w:rsidP="00EC3F14">
            <w:pPr>
              <w:widowControl w:val="0"/>
              <w:jc w:val="both"/>
              <w:rPr>
                <w:rFonts w:ascii="Times New Roman" w:hAnsi="Times New Roman" w:cs="Times New Roman"/>
                <w:sz w:val="24"/>
                <w:szCs w:val="24"/>
              </w:rPr>
            </w:pPr>
            <w:r w:rsidRPr="009E6A19">
              <w:rPr>
                <w:rFonts w:ascii="Times New Roman" w:hAnsi="Times New Roman" w:cs="Times New Roman"/>
                <w:b/>
                <w:sz w:val="24"/>
                <w:szCs w:val="24"/>
              </w:rPr>
              <w:t>Формы контроля и методы оценки</w:t>
            </w:r>
          </w:p>
        </w:tc>
      </w:tr>
      <w:tr w:rsidR="000E2236" w:rsidRPr="009E6A19" w14:paraId="6844B8D3" w14:textId="77777777" w:rsidTr="00EC3F14">
        <w:trPr>
          <w:trHeight w:val="2571"/>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6A50D7F4" w14:textId="2640152B" w:rsidR="000E2236" w:rsidRPr="009E6A19" w:rsidRDefault="000E2236" w:rsidP="00EC3F14">
            <w:pPr>
              <w:widowControl w:val="0"/>
              <w:shd w:val="clear" w:color="auto" w:fill="FFFFFF"/>
              <w:jc w:val="both"/>
              <w:rPr>
                <w:rFonts w:ascii="Times New Roman" w:hAnsi="Times New Roman" w:cs="Times New Roman"/>
                <w:sz w:val="24"/>
                <w:szCs w:val="24"/>
              </w:rPr>
            </w:pPr>
            <w:r w:rsidRPr="009E6A19">
              <w:rPr>
                <w:rFonts w:ascii="Times New Roman" w:hAnsi="Times New Roman" w:cs="Times New Roman"/>
                <w:sz w:val="24"/>
                <w:szCs w:val="24"/>
              </w:rPr>
              <w:t xml:space="preserve">ПК 1.1 </w:t>
            </w:r>
          </w:p>
        </w:tc>
        <w:tc>
          <w:tcPr>
            <w:tcW w:w="4345" w:type="dxa"/>
            <w:tcBorders>
              <w:top w:val="single" w:sz="4" w:space="0" w:color="auto"/>
              <w:left w:val="single" w:sz="4" w:space="0" w:color="auto"/>
              <w:bottom w:val="single" w:sz="4" w:space="0" w:color="auto"/>
              <w:right w:val="single" w:sz="4" w:space="0" w:color="auto"/>
            </w:tcBorders>
            <w:shd w:val="clear" w:color="auto" w:fill="auto"/>
          </w:tcPr>
          <w:p w14:paraId="456DA910" w14:textId="2AF1E1D7" w:rsidR="009A45FD" w:rsidRPr="009E6A19" w:rsidRDefault="009A45FD"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Обучающийся</w:t>
            </w:r>
            <w:r w:rsidR="004171F4" w:rsidRPr="009E6A19">
              <w:rPr>
                <w:rFonts w:ascii="Times New Roman" w:hAnsi="Times New Roman" w:cs="Times New Roman"/>
                <w:sz w:val="24"/>
                <w:szCs w:val="24"/>
              </w:rPr>
              <w:t xml:space="preserve"> владеет навыками</w:t>
            </w:r>
            <w:r w:rsidRPr="009E6A19">
              <w:rPr>
                <w:rFonts w:ascii="Times New Roman" w:hAnsi="Times New Roman" w:cs="Times New Roman"/>
                <w:sz w:val="24"/>
                <w:szCs w:val="24"/>
              </w:rPr>
              <w:t>:</w:t>
            </w:r>
          </w:p>
          <w:p w14:paraId="6B39226B"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выполнять трассирование по картам; </w:t>
            </w:r>
          </w:p>
          <w:p w14:paraId="09EA41CF"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проектировать продольные и поперечные профили, выбирать оптимальный вариант железнодорожной линии.</w:t>
            </w:r>
          </w:p>
          <w:p w14:paraId="3A79A6AC" w14:textId="58D66CD0" w:rsidR="000E2236"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выполнять разбивочные работы, вести геодезический контроль на изысканиях и различных этапах строительства железных дорог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7FBF810" w14:textId="369616DD" w:rsidR="000E22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В</w:t>
            </w:r>
            <w:r w:rsidR="000E2236" w:rsidRPr="009E6A19">
              <w:rPr>
                <w:rFonts w:ascii="Times New Roman" w:hAnsi="Times New Roman" w:cs="Times New Roman"/>
                <w:iCs/>
                <w:sz w:val="24"/>
                <w:szCs w:val="24"/>
              </w:rPr>
              <w:t>ыполнени</w:t>
            </w:r>
            <w:r w:rsidRPr="009E6A19">
              <w:rPr>
                <w:rFonts w:ascii="Times New Roman" w:hAnsi="Times New Roman" w:cs="Times New Roman"/>
                <w:iCs/>
                <w:sz w:val="24"/>
                <w:szCs w:val="24"/>
              </w:rPr>
              <w:t>е</w:t>
            </w:r>
            <w:r w:rsidR="000E2236" w:rsidRPr="009E6A19">
              <w:rPr>
                <w:rFonts w:ascii="Times New Roman" w:hAnsi="Times New Roman" w:cs="Times New Roman"/>
                <w:iCs/>
                <w:sz w:val="24"/>
                <w:szCs w:val="24"/>
              </w:rPr>
              <w:t xml:space="preserve"> практических занятий</w:t>
            </w:r>
            <w:r w:rsidRPr="009E6A19">
              <w:rPr>
                <w:rFonts w:ascii="Times New Roman" w:hAnsi="Times New Roman" w:cs="Times New Roman"/>
                <w:iCs/>
                <w:sz w:val="24"/>
                <w:szCs w:val="24"/>
              </w:rPr>
              <w:t>, тестовых заданий.</w:t>
            </w:r>
          </w:p>
          <w:p w14:paraId="11DF9DFE" w14:textId="77777777" w:rsidR="000E2236" w:rsidRPr="009E6A19" w:rsidRDefault="000E22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Зачеты по учебной практике по профессиональному модулю</w:t>
            </w:r>
            <w:r w:rsidR="009E6A19" w:rsidRPr="009E6A19">
              <w:rPr>
                <w:rFonts w:ascii="Times New Roman" w:hAnsi="Times New Roman" w:cs="Times New Roman"/>
                <w:iCs/>
                <w:sz w:val="24"/>
                <w:szCs w:val="24"/>
              </w:rPr>
              <w:t>.</w:t>
            </w:r>
          </w:p>
          <w:p w14:paraId="48686703" w14:textId="2E7D5625" w:rsidR="009E6A19" w:rsidRPr="009E6A19" w:rsidRDefault="009E6A19"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Экзамен</w:t>
            </w:r>
          </w:p>
        </w:tc>
      </w:tr>
      <w:tr w:rsidR="002E1936" w:rsidRPr="009E6A19" w14:paraId="2B9C404A" w14:textId="77777777" w:rsidTr="009A45FD">
        <w:trPr>
          <w:trHeight w:val="698"/>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7B72A36D" w14:textId="0378DAA2" w:rsidR="002E1936" w:rsidRPr="009E6A19" w:rsidRDefault="002E1936" w:rsidP="00EC3F14">
            <w:pPr>
              <w:widowControl w:val="0"/>
              <w:tabs>
                <w:tab w:val="left" w:pos="2835"/>
              </w:tabs>
              <w:autoSpaceDE w:val="0"/>
              <w:autoSpaceDN w:val="0"/>
              <w:adjustRightInd w:val="0"/>
              <w:jc w:val="both"/>
              <w:rPr>
                <w:rFonts w:ascii="Times New Roman" w:hAnsi="Times New Roman" w:cs="Times New Roman"/>
                <w:sz w:val="24"/>
                <w:szCs w:val="24"/>
              </w:rPr>
            </w:pPr>
            <w:r w:rsidRPr="009E6A19">
              <w:rPr>
                <w:rFonts w:ascii="Times New Roman" w:hAnsi="Times New Roman" w:cs="Times New Roman"/>
                <w:sz w:val="24"/>
                <w:szCs w:val="24"/>
              </w:rPr>
              <w:t xml:space="preserve">ПК 1.2. </w:t>
            </w:r>
          </w:p>
        </w:tc>
        <w:tc>
          <w:tcPr>
            <w:tcW w:w="4345" w:type="dxa"/>
            <w:tcBorders>
              <w:top w:val="single" w:sz="4" w:space="0" w:color="auto"/>
              <w:left w:val="single" w:sz="4" w:space="0" w:color="auto"/>
              <w:bottom w:val="single" w:sz="4" w:space="0" w:color="auto"/>
              <w:right w:val="single" w:sz="4" w:space="0" w:color="auto"/>
            </w:tcBorders>
            <w:shd w:val="clear" w:color="auto" w:fill="auto"/>
          </w:tcPr>
          <w:p w14:paraId="27D74249" w14:textId="46EC4D9D"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Обучающийся владеет навыками:</w:t>
            </w:r>
          </w:p>
          <w:p w14:paraId="743AA13A"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выполнять трассирование по картам; </w:t>
            </w:r>
          </w:p>
          <w:p w14:paraId="08481F97"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проектировать продольные и поперечные профили;</w:t>
            </w:r>
          </w:p>
          <w:p w14:paraId="77F485AE" w14:textId="351953C3" w:rsidR="002E1936"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выбирать оптимальный вариант железнодорожной линии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73B1ED4" w14:textId="77777777" w:rsidR="002E19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 xml:space="preserve">Выполнение практических занятий, тестовых заданий. </w:t>
            </w:r>
          </w:p>
          <w:p w14:paraId="6A9297B5" w14:textId="77777777" w:rsidR="002E19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Зачеты по учебной практике по профессиональному модулю</w:t>
            </w:r>
            <w:r w:rsidR="009E6A19" w:rsidRPr="009E6A19">
              <w:rPr>
                <w:rFonts w:ascii="Times New Roman" w:hAnsi="Times New Roman" w:cs="Times New Roman"/>
                <w:iCs/>
                <w:sz w:val="24"/>
                <w:szCs w:val="24"/>
              </w:rPr>
              <w:t xml:space="preserve">. </w:t>
            </w:r>
          </w:p>
          <w:p w14:paraId="329C274B" w14:textId="21E2FFAD" w:rsidR="009E6A19" w:rsidRPr="009E6A19" w:rsidRDefault="009E6A19"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Экзамен</w:t>
            </w:r>
          </w:p>
        </w:tc>
      </w:tr>
      <w:tr w:rsidR="002E1936" w:rsidRPr="009E6A19" w14:paraId="34EB05B1" w14:textId="77777777" w:rsidTr="009A45FD">
        <w:trPr>
          <w:trHeight w:val="698"/>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245B1AC5" w14:textId="4E681B51" w:rsidR="002E1936" w:rsidRPr="009E6A19" w:rsidRDefault="002E1936" w:rsidP="00EC3F14">
            <w:pPr>
              <w:widowControl w:val="0"/>
              <w:rPr>
                <w:rFonts w:ascii="Times New Roman" w:hAnsi="Times New Roman" w:cs="Times New Roman"/>
                <w:sz w:val="24"/>
                <w:szCs w:val="24"/>
              </w:rPr>
            </w:pPr>
            <w:r w:rsidRPr="009E6A19">
              <w:rPr>
                <w:rFonts w:ascii="Times New Roman" w:hAnsi="Times New Roman" w:cs="Times New Roman"/>
                <w:sz w:val="24"/>
                <w:szCs w:val="24"/>
              </w:rPr>
              <w:t>ПК 1.3</w:t>
            </w:r>
          </w:p>
        </w:tc>
        <w:tc>
          <w:tcPr>
            <w:tcW w:w="4345" w:type="dxa"/>
            <w:tcBorders>
              <w:top w:val="single" w:sz="4" w:space="0" w:color="auto"/>
              <w:left w:val="single" w:sz="4" w:space="0" w:color="auto"/>
              <w:bottom w:val="single" w:sz="4" w:space="0" w:color="auto"/>
              <w:right w:val="single" w:sz="4" w:space="0" w:color="auto"/>
            </w:tcBorders>
            <w:shd w:val="clear" w:color="auto" w:fill="auto"/>
          </w:tcPr>
          <w:p w14:paraId="0816C3D6" w14:textId="588CC8B5"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Обучающийся владеет навыками:</w:t>
            </w:r>
          </w:p>
          <w:p w14:paraId="19D812EE"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выполнять трассирование по картам; </w:t>
            </w:r>
          </w:p>
          <w:p w14:paraId="115AF02F"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проектировать продольные и поперечные профили; </w:t>
            </w:r>
          </w:p>
          <w:p w14:paraId="68BCE5A2"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выбирать оптимальный вариант железнодорожной линии </w:t>
            </w:r>
          </w:p>
          <w:p w14:paraId="31C25849" w14:textId="77777777"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выполнять разбивочные работы;</w:t>
            </w:r>
          </w:p>
          <w:p w14:paraId="561EC0C5" w14:textId="27AF1E68" w:rsidR="002E1936"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вести геодезический контроль на изысканиях и различных этапах строительства железных дорог</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4BFD60" w14:textId="77777777" w:rsidR="002E19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 xml:space="preserve">Выполнение практических занятий, тестовых заданий. </w:t>
            </w:r>
          </w:p>
          <w:p w14:paraId="40EA324D" w14:textId="77777777" w:rsidR="002E19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Зачеты по учебной практике по профессиональному модулю</w:t>
            </w:r>
            <w:r w:rsidR="009E6A19" w:rsidRPr="009E6A19">
              <w:rPr>
                <w:rFonts w:ascii="Times New Roman" w:hAnsi="Times New Roman" w:cs="Times New Roman"/>
                <w:iCs/>
                <w:sz w:val="24"/>
                <w:szCs w:val="24"/>
              </w:rPr>
              <w:t>.</w:t>
            </w:r>
          </w:p>
          <w:p w14:paraId="5828EBCD" w14:textId="624E94E2" w:rsidR="009E6A19" w:rsidRPr="009E6A19" w:rsidRDefault="009E6A19"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Экзамен</w:t>
            </w:r>
          </w:p>
        </w:tc>
      </w:tr>
      <w:tr w:rsidR="002E1936" w:rsidRPr="009E6A19" w14:paraId="251B329F" w14:textId="77777777" w:rsidTr="009A45FD">
        <w:trPr>
          <w:trHeight w:val="698"/>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3746388F" w14:textId="14048F5C" w:rsidR="002E1936" w:rsidRPr="009E6A19" w:rsidRDefault="002E1936" w:rsidP="00EC3F14">
            <w:pPr>
              <w:widowControl w:val="0"/>
              <w:rPr>
                <w:rFonts w:ascii="Times New Roman" w:hAnsi="Times New Roman" w:cs="Times New Roman"/>
                <w:sz w:val="24"/>
                <w:szCs w:val="24"/>
              </w:rPr>
            </w:pPr>
            <w:r w:rsidRPr="009E6A19">
              <w:rPr>
                <w:rFonts w:ascii="Times New Roman" w:hAnsi="Times New Roman" w:cs="Times New Roman"/>
                <w:sz w:val="24"/>
                <w:szCs w:val="24"/>
              </w:rPr>
              <w:t>ПК 1.4.</w:t>
            </w:r>
          </w:p>
        </w:tc>
        <w:tc>
          <w:tcPr>
            <w:tcW w:w="4345" w:type="dxa"/>
            <w:tcBorders>
              <w:top w:val="single" w:sz="4" w:space="0" w:color="auto"/>
              <w:left w:val="single" w:sz="4" w:space="0" w:color="auto"/>
              <w:bottom w:val="single" w:sz="4" w:space="0" w:color="auto"/>
              <w:right w:val="single" w:sz="4" w:space="0" w:color="auto"/>
            </w:tcBorders>
            <w:shd w:val="clear" w:color="auto" w:fill="auto"/>
          </w:tcPr>
          <w:p w14:paraId="6C63AFFF" w14:textId="3643E020" w:rsidR="004171F4"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Обучающийся владеет навыками:</w:t>
            </w:r>
          </w:p>
          <w:p w14:paraId="1BF496F3" w14:textId="7EB1BC49" w:rsidR="002E1936" w:rsidRPr="009E6A19" w:rsidRDefault="004171F4"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xml:space="preserve">- организация соблюдения требований охраны труда на производственном объекте при проведении геодезических работ при изысканиях по реконструкции, проектированию, строительству и эксплуатации железных дорог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08FB83" w14:textId="77777777" w:rsidR="002E19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 xml:space="preserve">Выполнение практических занятий, тестовых заданий. </w:t>
            </w:r>
          </w:p>
          <w:p w14:paraId="1D36524A" w14:textId="77777777" w:rsidR="002E1936" w:rsidRPr="009E6A19" w:rsidRDefault="002E19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Зачеты по учебной практике по профессиональному модулю</w:t>
            </w:r>
            <w:r w:rsidR="009E6A19" w:rsidRPr="009E6A19">
              <w:rPr>
                <w:rFonts w:ascii="Times New Roman" w:hAnsi="Times New Roman" w:cs="Times New Roman"/>
                <w:iCs/>
                <w:sz w:val="24"/>
                <w:szCs w:val="24"/>
              </w:rPr>
              <w:t>.</w:t>
            </w:r>
          </w:p>
          <w:p w14:paraId="381F5561" w14:textId="14110EA8" w:rsidR="009E6A19" w:rsidRPr="009E6A19" w:rsidRDefault="009E6A19"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Экзамен</w:t>
            </w:r>
          </w:p>
        </w:tc>
      </w:tr>
      <w:tr w:rsidR="000E2236" w:rsidRPr="009E6A19" w14:paraId="321DC652" w14:textId="77777777" w:rsidTr="009A45FD">
        <w:trPr>
          <w:trHeight w:val="698"/>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1F71C313" w14:textId="1C38F576" w:rsidR="000E2236" w:rsidRPr="009E6A19" w:rsidRDefault="000E2236" w:rsidP="00EC3F14">
            <w:pPr>
              <w:widowControl w:val="0"/>
              <w:rPr>
                <w:rFonts w:ascii="Times New Roman" w:hAnsi="Times New Roman" w:cs="Times New Roman"/>
                <w:b/>
                <w:sz w:val="24"/>
                <w:szCs w:val="24"/>
              </w:rPr>
            </w:pPr>
            <w:r w:rsidRPr="009E6A19">
              <w:rPr>
                <w:rFonts w:ascii="Times New Roman" w:hAnsi="Times New Roman" w:cs="Times New Roman"/>
                <w:sz w:val="24"/>
                <w:szCs w:val="24"/>
              </w:rPr>
              <w:t xml:space="preserve">ОК </w:t>
            </w:r>
            <w:r w:rsidR="00046548" w:rsidRPr="009E6A19">
              <w:rPr>
                <w:rFonts w:ascii="Times New Roman" w:hAnsi="Times New Roman" w:cs="Times New Roman"/>
                <w:sz w:val="24"/>
                <w:szCs w:val="24"/>
              </w:rPr>
              <w:t>0</w:t>
            </w:r>
            <w:r w:rsidRPr="009E6A19">
              <w:rPr>
                <w:rFonts w:ascii="Times New Roman" w:hAnsi="Times New Roman" w:cs="Times New Roman"/>
                <w:sz w:val="24"/>
                <w:szCs w:val="24"/>
              </w:rPr>
              <w:t>1.</w:t>
            </w:r>
            <w:r w:rsidRPr="009E6A19">
              <w:rPr>
                <w:rFonts w:ascii="Times New Roman" w:hAnsi="Times New Roman" w:cs="Times New Roman"/>
                <w:iCs/>
                <w:sz w:val="24"/>
                <w:szCs w:val="24"/>
              </w:rPr>
              <w:t xml:space="preserve"> </w:t>
            </w:r>
          </w:p>
        </w:tc>
        <w:tc>
          <w:tcPr>
            <w:tcW w:w="4345" w:type="dxa"/>
            <w:tcBorders>
              <w:top w:val="single" w:sz="4" w:space="0" w:color="auto"/>
              <w:left w:val="single" w:sz="4" w:space="0" w:color="auto"/>
              <w:bottom w:val="single" w:sz="4" w:space="0" w:color="auto"/>
              <w:right w:val="single" w:sz="4" w:space="0" w:color="auto"/>
            </w:tcBorders>
            <w:shd w:val="clear" w:color="auto" w:fill="auto"/>
          </w:tcPr>
          <w:p w14:paraId="6A55640D" w14:textId="77777777" w:rsidR="000E2236" w:rsidRPr="009E6A19" w:rsidRDefault="000E22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 обоснованность постановки цели, выбора и применения методов и способов решения профессиональных задач;</w:t>
            </w:r>
          </w:p>
          <w:p w14:paraId="68EC30BE" w14:textId="77777777" w:rsidR="000E2236" w:rsidRPr="009E6A19" w:rsidRDefault="000E22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 адекватная оценка и самооценка эффективности и качества выполнения профессиональных задач</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816EA0D" w14:textId="5D297C98" w:rsidR="000E2236" w:rsidRPr="009E6A19" w:rsidRDefault="002E19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О</w:t>
            </w:r>
            <w:r w:rsidR="000E2236" w:rsidRPr="009E6A19">
              <w:rPr>
                <w:rFonts w:ascii="Times New Roman" w:hAnsi="Times New Roman" w:cs="Times New Roman"/>
                <w:sz w:val="24"/>
                <w:szCs w:val="24"/>
              </w:rPr>
              <w:t>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0E2236" w:rsidRPr="009E6A19" w14:paraId="0095309D" w14:textId="77777777" w:rsidTr="009A45FD">
        <w:tc>
          <w:tcPr>
            <w:tcW w:w="1467" w:type="dxa"/>
          </w:tcPr>
          <w:p w14:paraId="3B4E0A36" w14:textId="71427666" w:rsidR="000E2236" w:rsidRPr="009E6A19" w:rsidRDefault="000E2236" w:rsidP="00EC3F14">
            <w:pPr>
              <w:widowControl w:val="0"/>
              <w:rPr>
                <w:rFonts w:ascii="Times New Roman" w:hAnsi="Times New Roman" w:cs="Times New Roman"/>
                <w:b/>
                <w:sz w:val="24"/>
                <w:szCs w:val="24"/>
              </w:rPr>
            </w:pPr>
            <w:r w:rsidRPr="009E6A19">
              <w:rPr>
                <w:rFonts w:ascii="Times New Roman" w:hAnsi="Times New Roman" w:cs="Times New Roman"/>
                <w:sz w:val="24"/>
                <w:szCs w:val="24"/>
              </w:rPr>
              <w:t xml:space="preserve">ОК </w:t>
            </w:r>
            <w:r w:rsidR="00046548" w:rsidRPr="009E6A19">
              <w:rPr>
                <w:rFonts w:ascii="Times New Roman" w:hAnsi="Times New Roman" w:cs="Times New Roman"/>
                <w:sz w:val="24"/>
                <w:szCs w:val="24"/>
              </w:rPr>
              <w:t>0</w:t>
            </w:r>
            <w:r w:rsidRPr="009E6A19">
              <w:rPr>
                <w:rFonts w:ascii="Times New Roman" w:hAnsi="Times New Roman" w:cs="Times New Roman"/>
                <w:sz w:val="24"/>
                <w:szCs w:val="24"/>
              </w:rPr>
              <w:t xml:space="preserve">2. </w:t>
            </w:r>
          </w:p>
        </w:tc>
        <w:tc>
          <w:tcPr>
            <w:tcW w:w="4345" w:type="dxa"/>
          </w:tcPr>
          <w:p w14:paraId="3BEA8BF7" w14:textId="77777777" w:rsidR="000E2236" w:rsidRPr="009E6A19" w:rsidRDefault="000E2236" w:rsidP="005102C8">
            <w:pPr>
              <w:widowControl w:val="0"/>
              <w:ind w:hanging="44"/>
              <w:jc w:val="both"/>
              <w:rPr>
                <w:rFonts w:ascii="Times New Roman" w:hAnsi="Times New Roman" w:cs="Times New Roman"/>
                <w:iCs/>
                <w:sz w:val="24"/>
                <w:szCs w:val="24"/>
              </w:rPr>
            </w:pPr>
            <w:r w:rsidRPr="009E6A19">
              <w:rPr>
                <w:rFonts w:ascii="Times New Roman" w:hAnsi="Times New Roman" w:cs="Times New Roman"/>
                <w:sz w:val="24"/>
                <w:szCs w:val="24"/>
              </w:rPr>
              <w:t xml:space="preserve">– </w:t>
            </w:r>
            <w:r w:rsidRPr="009E6A19">
              <w:rPr>
                <w:rFonts w:ascii="Times New Roman" w:hAnsi="Times New Roman" w:cs="Times New Roman"/>
                <w:iCs/>
                <w:sz w:val="24"/>
                <w:szCs w:val="24"/>
              </w:rPr>
              <w:t xml:space="preserve">оперативность поиска и использования информации, необходимой для качественного выполнения профессиональных задач, </w:t>
            </w:r>
          </w:p>
          <w:p w14:paraId="30084E1C" w14:textId="77777777" w:rsidR="000E2236" w:rsidRPr="009E6A19" w:rsidRDefault="000E2236" w:rsidP="005102C8">
            <w:pPr>
              <w:widowControl w:val="0"/>
              <w:jc w:val="both"/>
              <w:rPr>
                <w:rFonts w:ascii="Times New Roman" w:hAnsi="Times New Roman" w:cs="Times New Roman"/>
                <w:iCs/>
                <w:sz w:val="24"/>
                <w:szCs w:val="24"/>
              </w:rPr>
            </w:pPr>
            <w:r w:rsidRPr="009E6A19">
              <w:rPr>
                <w:rFonts w:ascii="Times New Roman" w:hAnsi="Times New Roman" w:cs="Times New Roman"/>
                <w:iCs/>
                <w:sz w:val="24"/>
                <w:szCs w:val="24"/>
              </w:rPr>
              <w:t>– широта использования различных источников информации, включая электронные</w:t>
            </w:r>
          </w:p>
        </w:tc>
        <w:tc>
          <w:tcPr>
            <w:tcW w:w="3685" w:type="dxa"/>
          </w:tcPr>
          <w:p w14:paraId="49A957AC" w14:textId="0ED0956A" w:rsidR="000E2236" w:rsidRPr="009E6A19" w:rsidRDefault="002E19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О</w:t>
            </w:r>
            <w:r w:rsidR="000E2236" w:rsidRPr="009E6A19">
              <w:rPr>
                <w:rFonts w:ascii="Times New Roman" w:hAnsi="Times New Roman" w:cs="Times New Roman"/>
                <w:sz w:val="24"/>
                <w:szCs w:val="24"/>
              </w:rPr>
              <w:t>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0E2236" w:rsidRPr="009E6A19" w14:paraId="49BB2863" w14:textId="77777777" w:rsidTr="009A45FD">
        <w:tc>
          <w:tcPr>
            <w:tcW w:w="1467" w:type="dxa"/>
          </w:tcPr>
          <w:p w14:paraId="7676A351" w14:textId="1DC52A68" w:rsidR="000E2236" w:rsidRPr="009E6A19" w:rsidRDefault="000E2236" w:rsidP="00EC3F14">
            <w:pPr>
              <w:widowControl w:val="0"/>
              <w:rPr>
                <w:rFonts w:ascii="Times New Roman" w:hAnsi="Times New Roman" w:cs="Times New Roman"/>
                <w:b/>
                <w:sz w:val="24"/>
                <w:szCs w:val="24"/>
              </w:rPr>
            </w:pPr>
            <w:r w:rsidRPr="009E6A19">
              <w:rPr>
                <w:rFonts w:ascii="Times New Roman" w:hAnsi="Times New Roman" w:cs="Times New Roman"/>
                <w:sz w:val="24"/>
                <w:szCs w:val="24"/>
              </w:rPr>
              <w:t xml:space="preserve">ОК </w:t>
            </w:r>
            <w:r w:rsidR="00046548" w:rsidRPr="009E6A19">
              <w:rPr>
                <w:rFonts w:ascii="Times New Roman" w:hAnsi="Times New Roman" w:cs="Times New Roman"/>
                <w:sz w:val="24"/>
                <w:szCs w:val="24"/>
              </w:rPr>
              <w:t>0</w:t>
            </w:r>
            <w:r w:rsidRPr="009E6A19">
              <w:rPr>
                <w:rFonts w:ascii="Times New Roman" w:hAnsi="Times New Roman" w:cs="Times New Roman"/>
                <w:sz w:val="24"/>
                <w:szCs w:val="24"/>
              </w:rPr>
              <w:t>3</w:t>
            </w:r>
            <w:r w:rsidRPr="009E6A19">
              <w:rPr>
                <w:rFonts w:ascii="Times New Roman" w:hAnsi="Times New Roman" w:cs="Times New Roman"/>
                <w:b/>
                <w:sz w:val="24"/>
                <w:szCs w:val="24"/>
              </w:rPr>
              <w:t>.</w:t>
            </w:r>
            <w:r w:rsidRPr="009E6A19">
              <w:rPr>
                <w:rFonts w:ascii="Times New Roman" w:hAnsi="Times New Roman" w:cs="Times New Roman"/>
                <w:sz w:val="24"/>
                <w:szCs w:val="24"/>
              </w:rPr>
              <w:t xml:space="preserve"> </w:t>
            </w:r>
          </w:p>
        </w:tc>
        <w:tc>
          <w:tcPr>
            <w:tcW w:w="4345" w:type="dxa"/>
          </w:tcPr>
          <w:p w14:paraId="406441AE" w14:textId="77777777" w:rsidR="000E2236" w:rsidRPr="009E6A19" w:rsidRDefault="000E2236" w:rsidP="005102C8">
            <w:pPr>
              <w:widowControl w:val="0"/>
              <w:jc w:val="both"/>
              <w:rPr>
                <w:rFonts w:ascii="Times New Roman" w:hAnsi="Times New Roman" w:cs="Times New Roman"/>
                <w:sz w:val="24"/>
                <w:szCs w:val="24"/>
              </w:rPr>
            </w:pPr>
            <w:r w:rsidRPr="009E6A19">
              <w:rPr>
                <w:rFonts w:ascii="Times New Roman" w:hAnsi="Times New Roman" w:cs="Times New Roman"/>
                <w:bCs/>
                <w:iCs/>
                <w:sz w:val="24"/>
                <w:szCs w:val="24"/>
              </w:rPr>
              <w:t xml:space="preserve">– </w:t>
            </w:r>
            <w:r w:rsidRPr="009E6A19">
              <w:rPr>
                <w:rFonts w:ascii="Times New Roman" w:hAnsi="Times New Roman" w:cs="Times New Roman"/>
                <w:sz w:val="24"/>
                <w:szCs w:val="24"/>
              </w:rPr>
              <w:t>демонстрация ответственности за принятые решения</w:t>
            </w:r>
          </w:p>
          <w:p w14:paraId="61387AC3" w14:textId="77777777" w:rsidR="000E2236" w:rsidRPr="009E6A19" w:rsidRDefault="000E2236"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 обоснованность самоанализа и коррекция результатов собственной работы</w:t>
            </w:r>
          </w:p>
        </w:tc>
        <w:tc>
          <w:tcPr>
            <w:tcW w:w="3685" w:type="dxa"/>
          </w:tcPr>
          <w:p w14:paraId="4ECA80C7" w14:textId="000535DE" w:rsidR="000E2236" w:rsidRPr="009E6A19" w:rsidRDefault="002E19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О</w:t>
            </w:r>
            <w:r w:rsidR="000E2236" w:rsidRPr="009E6A19">
              <w:rPr>
                <w:rFonts w:ascii="Times New Roman" w:hAnsi="Times New Roman" w:cs="Times New Roman"/>
                <w:sz w:val="24"/>
                <w:szCs w:val="24"/>
              </w:rPr>
              <w:t>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0E2236" w:rsidRPr="009E6A19" w14:paraId="09722473" w14:textId="77777777" w:rsidTr="009A45FD">
        <w:tc>
          <w:tcPr>
            <w:tcW w:w="1467" w:type="dxa"/>
          </w:tcPr>
          <w:p w14:paraId="2C092C7E" w14:textId="2FF89B4B" w:rsidR="000E2236" w:rsidRPr="009E6A19" w:rsidRDefault="000E2236" w:rsidP="00EC3F14">
            <w:pPr>
              <w:widowControl w:val="0"/>
              <w:rPr>
                <w:rFonts w:ascii="Times New Roman" w:hAnsi="Times New Roman" w:cs="Times New Roman"/>
                <w:sz w:val="24"/>
                <w:szCs w:val="24"/>
              </w:rPr>
            </w:pPr>
            <w:r w:rsidRPr="009E6A19">
              <w:rPr>
                <w:rFonts w:ascii="Times New Roman" w:hAnsi="Times New Roman" w:cs="Times New Roman"/>
                <w:sz w:val="24"/>
                <w:szCs w:val="24"/>
              </w:rPr>
              <w:t xml:space="preserve">ОК </w:t>
            </w:r>
            <w:r w:rsidR="00046548" w:rsidRPr="009E6A19">
              <w:rPr>
                <w:rFonts w:ascii="Times New Roman" w:hAnsi="Times New Roman" w:cs="Times New Roman"/>
                <w:sz w:val="24"/>
                <w:szCs w:val="24"/>
              </w:rPr>
              <w:t>0</w:t>
            </w:r>
            <w:r w:rsidRPr="009E6A19">
              <w:rPr>
                <w:rFonts w:ascii="Times New Roman" w:hAnsi="Times New Roman" w:cs="Times New Roman"/>
                <w:sz w:val="24"/>
                <w:szCs w:val="24"/>
              </w:rPr>
              <w:t xml:space="preserve">4. </w:t>
            </w:r>
          </w:p>
        </w:tc>
        <w:tc>
          <w:tcPr>
            <w:tcW w:w="4345" w:type="dxa"/>
          </w:tcPr>
          <w:p w14:paraId="76FC9F08" w14:textId="77777777" w:rsidR="000E2236" w:rsidRPr="009E6A19" w:rsidRDefault="000E2236"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14:paraId="546DFE20" w14:textId="77777777" w:rsidR="000E2236" w:rsidRPr="009E6A19" w:rsidRDefault="000E2236"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Четкое выполнение обязанностей при работе в команде и / или выполнении задания в группе</w:t>
            </w:r>
          </w:p>
          <w:p w14:paraId="1ABAF429" w14:textId="77777777" w:rsidR="000E2236" w:rsidRPr="009E6A19" w:rsidRDefault="000E2236" w:rsidP="005102C8">
            <w:pPr>
              <w:widowControl w:val="0"/>
              <w:jc w:val="both"/>
              <w:rPr>
                <w:rFonts w:ascii="Times New Roman" w:hAnsi="Times New Roman" w:cs="Times New Roman"/>
                <w:sz w:val="24"/>
                <w:szCs w:val="24"/>
              </w:rPr>
            </w:pPr>
            <w:r w:rsidRPr="009E6A19">
              <w:rPr>
                <w:rFonts w:ascii="Times New Roman" w:hAnsi="Times New Roman" w:cs="Times New Roman"/>
                <w:sz w:val="24"/>
                <w:szCs w:val="24"/>
              </w:rPr>
              <w:t>Соблюдение норм профессиональной этики при работе в команде.</w:t>
            </w:r>
          </w:p>
          <w:p w14:paraId="113576E7" w14:textId="77777777" w:rsidR="000E2236" w:rsidRPr="009E6A19" w:rsidRDefault="000E22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tc>
        <w:tc>
          <w:tcPr>
            <w:tcW w:w="3685" w:type="dxa"/>
          </w:tcPr>
          <w:p w14:paraId="4B1F43A0" w14:textId="3287AC6C" w:rsidR="000E2236" w:rsidRPr="009E6A19" w:rsidRDefault="002E19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О</w:t>
            </w:r>
            <w:r w:rsidR="000E2236" w:rsidRPr="009E6A19">
              <w:rPr>
                <w:rFonts w:ascii="Times New Roman" w:hAnsi="Times New Roman" w:cs="Times New Roman"/>
                <w:sz w:val="24"/>
                <w:szCs w:val="24"/>
              </w:rPr>
              <w:t>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tr w:rsidR="000E2236" w:rsidRPr="009E6A19" w14:paraId="204C1677" w14:textId="77777777" w:rsidTr="009A45FD">
        <w:tc>
          <w:tcPr>
            <w:tcW w:w="1467" w:type="dxa"/>
          </w:tcPr>
          <w:p w14:paraId="7AED02A6" w14:textId="6F6A58F8" w:rsidR="000E2236" w:rsidRPr="009E6A19" w:rsidRDefault="000E2236" w:rsidP="00EC3F14">
            <w:pPr>
              <w:widowControl w:val="0"/>
              <w:rPr>
                <w:rFonts w:ascii="Times New Roman" w:hAnsi="Times New Roman" w:cs="Times New Roman"/>
                <w:sz w:val="24"/>
                <w:szCs w:val="24"/>
              </w:rPr>
            </w:pPr>
            <w:r w:rsidRPr="009E6A19">
              <w:rPr>
                <w:rFonts w:ascii="Times New Roman" w:hAnsi="Times New Roman" w:cs="Times New Roman"/>
                <w:sz w:val="24"/>
                <w:szCs w:val="24"/>
              </w:rPr>
              <w:t xml:space="preserve">ОК </w:t>
            </w:r>
            <w:r w:rsidR="00046548" w:rsidRPr="009E6A19">
              <w:rPr>
                <w:rFonts w:ascii="Times New Roman" w:hAnsi="Times New Roman" w:cs="Times New Roman"/>
                <w:sz w:val="24"/>
                <w:szCs w:val="24"/>
              </w:rPr>
              <w:t>0</w:t>
            </w:r>
            <w:r w:rsidRPr="009E6A19">
              <w:rPr>
                <w:rFonts w:ascii="Times New Roman" w:hAnsi="Times New Roman" w:cs="Times New Roman"/>
                <w:sz w:val="24"/>
                <w:szCs w:val="24"/>
              </w:rPr>
              <w:t xml:space="preserve">7. </w:t>
            </w:r>
          </w:p>
        </w:tc>
        <w:tc>
          <w:tcPr>
            <w:tcW w:w="4345" w:type="dxa"/>
          </w:tcPr>
          <w:p w14:paraId="718BA751" w14:textId="77777777" w:rsidR="000E2236" w:rsidRPr="009E6A19" w:rsidRDefault="000E2236" w:rsidP="005102C8">
            <w:pPr>
              <w:widowControl w:val="0"/>
              <w:tabs>
                <w:tab w:val="left" w:pos="252"/>
              </w:tabs>
              <w:jc w:val="both"/>
              <w:rPr>
                <w:rFonts w:ascii="Times New Roman" w:hAnsi="Times New Roman" w:cs="Times New Roman"/>
                <w:sz w:val="24"/>
                <w:szCs w:val="24"/>
              </w:rPr>
            </w:pPr>
            <w:r w:rsidRPr="009E6A19">
              <w:rPr>
                <w:rFonts w:ascii="Times New Roman" w:hAnsi="Times New Roman" w:cs="Times New Roman"/>
                <w:sz w:val="24"/>
                <w:szCs w:val="24"/>
              </w:rPr>
              <w:t xml:space="preserve">– соблюдение нормы экологической безопасности; </w:t>
            </w:r>
          </w:p>
          <w:p w14:paraId="159EC8F0" w14:textId="77777777" w:rsidR="000E2236" w:rsidRPr="009E6A19" w:rsidRDefault="000E22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 применение направлений ресурсосбережения в рамках профессиональной деятельности по специальности</w:t>
            </w:r>
          </w:p>
        </w:tc>
        <w:tc>
          <w:tcPr>
            <w:tcW w:w="3685" w:type="dxa"/>
          </w:tcPr>
          <w:p w14:paraId="078F5211" w14:textId="6EBBD857" w:rsidR="000E2236" w:rsidRPr="009E6A19" w:rsidRDefault="002E1936" w:rsidP="005102C8">
            <w:pPr>
              <w:widowControl w:val="0"/>
              <w:jc w:val="both"/>
              <w:rPr>
                <w:rFonts w:ascii="Times New Roman" w:hAnsi="Times New Roman" w:cs="Times New Roman"/>
                <w:i/>
                <w:sz w:val="24"/>
                <w:szCs w:val="24"/>
              </w:rPr>
            </w:pPr>
            <w:r w:rsidRPr="009E6A19">
              <w:rPr>
                <w:rFonts w:ascii="Times New Roman" w:hAnsi="Times New Roman" w:cs="Times New Roman"/>
                <w:sz w:val="24"/>
                <w:szCs w:val="24"/>
              </w:rPr>
              <w:t>О</w:t>
            </w:r>
            <w:r w:rsidR="000E2236" w:rsidRPr="009E6A19">
              <w:rPr>
                <w:rFonts w:ascii="Times New Roman" w:hAnsi="Times New Roman" w:cs="Times New Roman"/>
                <w:sz w:val="24"/>
                <w:szCs w:val="24"/>
              </w:rPr>
              <w:t>ценка по результатам наблюдения за деятельностью студента в процессе освоения ПМ, в т.ч. при выполнении работ учебной и производственной практики</w:t>
            </w:r>
          </w:p>
        </w:tc>
      </w:tr>
      <w:bookmarkEnd w:id="46"/>
    </w:tbl>
    <w:p w14:paraId="53C7AE68" w14:textId="2EAC0A2C" w:rsidR="002C7507" w:rsidRDefault="002C7507">
      <w:pPr>
        <w:rPr>
          <w:rFonts w:ascii="Times New Roman" w:hAnsi="Times New Roman" w:cs="Times New Roman"/>
          <w:b/>
          <w:bCs/>
          <w:sz w:val="24"/>
          <w:szCs w:val="24"/>
        </w:rPr>
      </w:pPr>
    </w:p>
    <w:sectPr w:rsidR="002C7507"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0FE44" w14:textId="77777777" w:rsidR="00087176" w:rsidRDefault="00087176" w:rsidP="00A858FE">
      <w:r>
        <w:separator/>
      </w:r>
    </w:p>
  </w:endnote>
  <w:endnote w:type="continuationSeparator" w:id="0">
    <w:p w14:paraId="7B7A328B" w14:textId="77777777" w:rsidR="00087176" w:rsidRDefault="0008717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95D09" w14:textId="77777777" w:rsidR="00087176" w:rsidRDefault="00087176" w:rsidP="00A858FE">
      <w:r>
        <w:separator/>
      </w:r>
    </w:p>
  </w:footnote>
  <w:footnote w:type="continuationSeparator" w:id="0">
    <w:p w14:paraId="1FBBE7CA" w14:textId="77777777" w:rsidR="00087176" w:rsidRDefault="00087176"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BB79CB" w:rsidRDefault="00BB79CB">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BB79CB" w:rsidRDefault="00BB79C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62BE02B1" w:rsidR="00BB79CB" w:rsidRDefault="00BB79CB">
        <w:pPr>
          <w:pStyle w:val="ac"/>
          <w:jc w:val="center"/>
        </w:pPr>
        <w:r>
          <w:fldChar w:fldCharType="begin"/>
        </w:r>
        <w:r>
          <w:instrText>PAGE   \* MERGEFORMAT</w:instrText>
        </w:r>
        <w:r>
          <w:fldChar w:fldCharType="separate"/>
        </w:r>
        <w:r w:rsidR="00B6166B">
          <w:rPr>
            <w:noProof/>
          </w:rPr>
          <w:t>15</w:t>
        </w:r>
        <w:r>
          <w:fldChar w:fldCharType="end"/>
        </w:r>
      </w:p>
    </w:sdtContent>
  </w:sdt>
  <w:p w14:paraId="6596F87D" w14:textId="77777777" w:rsidR="00BB79CB" w:rsidRDefault="00BB79CB">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BB79CB" w:rsidRDefault="00BB79CB">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BB79CB" w:rsidRDefault="00BB79C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19D"/>
    <w:multiLevelType w:val="hybridMultilevel"/>
    <w:tmpl w:val="3A505E5A"/>
    <w:styleLink w:val="WWNum443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C9A188D"/>
    <w:multiLevelType w:val="hybridMultilevel"/>
    <w:tmpl w:val="784425B0"/>
    <w:lvl w:ilvl="0" w:tplc="52922EA0">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F42C3A"/>
    <w:multiLevelType w:val="hybridMultilevel"/>
    <w:tmpl w:val="AD3EAE66"/>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8183951"/>
    <w:multiLevelType w:val="hybridMultilevel"/>
    <w:tmpl w:val="32E4A77E"/>
    <w:lvl w:ilvl="0" w:tplc="71A8C7CA">
      <w:start w:val="1"/>
      <w:numFmt w:val="bullet"/>
      <w:lvlText w:val=""/>
      <w:lvlJc w:val="left"/>
      <w:pPr>
        <w:tabs>
          <w:tab w:val="num" w:pos="397"/>
        </w:tabs>
        <w:ind w:left="39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4E54FAB"/>
    <w:multiLevelType w:val="hybridMultilevel"/>
    <w:tmpl w:val="4432B81E"/>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4"/>
  </w:num>
  <w:num w:numId="6">
    <w:abstractNumId w:val="1"/>
  </w:num>
  <w:num w:numId="7">
    <w:abstractNumId w:val="11"/>
  </w:num>
  <w:num w:numId="8">
    <w:abstractNumId w:val="3"/>
  </w:num>
  <w:num w:numId="9">
    <w:abstractNumId w:val="7"/>
  </w:num>
  <w:num w:numId="10">
    <w:abstractNumId w:val="2"/>
  </w:num>
  <w:num w:numId="11">
    <w:abstractNumId w:val="10"/>
  </w:num>
  <w:num w:numId="12">
    <w:abstractNumId w:val="16"/>
  </w:num>
  <w:num w:numId="13">
    <w:abstractNumId w:val="15"/>
  </w:num>
  <w:num w:numId="14">
    <w:abstractNumId w:val="9"/>
  </w:num>
  <w:num w:numId="15">
    <w:abstractNumId w:val="14"/>
  </w:num>
  <w:num w:numId="16">
    <w:abstractNumId w:val="17"/>
  </w:num>
  <w:num w:numId="17">
    <w:abstractNumId w:val="0"/>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57AB"/>
    <w:rsid w:val="000079C3"/>
    <w:rsid w:val="00007F70"/>
    <w:rsid w:val="000112BC"/>
    <w:rsid w:val="00011EE3"/>
    <w:rsid w:val="00012459"/>
    <w:rsid w:val="000156CF"/>
    <w:rsid w:val="000179F8"/>
    <w:rsid w:val="00021F15"/>
    <w:rsid w:val="000274BC"/>
    <w:rsid w:val="000310CB"/>
    <w:rsid w:val="00042069"/>
    <w:rsid w:val="00046548"/>
    <w:rsid w:val="00064407"/>
    <w:rsid w:val="000654F4"/>
    <w:rsid w:val="0007128F"/>
    <w:rsid w:val="00083B9B"/>
    <w:rsid w:val="0008627A"/>
    <w:rsid w:val="0008639E"/>
    <w:rsid w:val="00087176"/>
    <w:rsid w:val="0008772C"/>
    <w:rsid w:val="00087B5D"/>
    <w:rsid w:val="00087CF5"/>
    <w:rsid w:val="000936BD"/>
    <w:rsid w:val="00094625"/>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47DA"/>
    <w:rsid w:val="000C4D2B"/>
    <w:rsid w:val="000C5DE0"/>
    <w:rsid w:val="000D4FB5"/>
    <w:rsid w:val="000D6D2B"/>
    <w:rsid w:val="000E2236"/>
    <w:rsid w:val="000E2D3D"/>
    <w:rsid w:val="000E2D5E"/>
    <w:rsid w:val="000E5DF0"/>
    <w:rsid w:val="000E6DD2"/>
    <w:rsid w:val="000E6DE9"/>
    <w:rsid w:val="000F19BA"/>
    <w:rsid w:val="000F33E9"/>
    <w:rsid w:val="000F419D"/>
    <w:rsid w:val="000F5587"/>
    <w:rsid w:val="00100F1D"/>
    <w:rsid w:val="0010264D"/>
    <w:rsid w:val="001029C2"/>
    <w:rsid w:val="001061C6"/>
    <w:rsid w:val="0011295E"/>
    <w:rsid w:val="00115C97"/>
    <w:rsid w:val="00117316"/>
    <w:rsid w:val="00117DB9"/>
    <w:rsid w:val="00123EB9"/>
    <w:rsid w:val="001244C3"/>
    <w:rsid w:val="0013186F"/>
    <w:rsid w:val="00132B46"/>
    <w:rsid w:val="00134183"/>
    <w:rsid w:val="00134858"/>
    <w:rsid w:val="00135CE3"/>
    <w:rsid w:val="00137F0D"/>
    <w:rsid w:val="00144EE1"/>
    <w:rsid w:val="00152D91"/>
    <w:rsid w:val="00155BB4"/>
    <w:rsid w:val="001604E7"/>
    <w:rsid w:val="001626C6"/>
    <w:rsid w:val="0016297B"/>
    <w:rsid w:val="00163473"/>
    <w:rsid w:val="0016381C"/>
    <w:rsid w:val="00164F90"/>
    <w:rsid w:val="00165700"/>
    <w:rsid w:val="001718B9"/>
    <w:rsid w:val="00171FB9"/>
    <w:rsid w:val="00172F2A"/>
    <w:rsid w:val="00173CD4"/>
    <w:rsid w:val="00173DEB"/>
    <w:rsid w:val="00174DA1"/>
    <w:rsid w:val="00175364"/>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D4468"/>
    <w:rsid w:val="001F3287"/>
    <w:rsid w:val="001F38D5"/>
    <w:rsid w:val="001F47BF"/>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3A77"/>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2ECE"/>
    <w:rsid w:val="002C3739"/>
    <w:rsid w:val="002C4B17"/>
    <w:rsid w:val="002C6893"/>
    <w:rsid w:val="002C7507"/>
    <w:rsid w:val="002C75C7"/>
    <w:rsid w:val="002D0503"/>
    <w:rsid w:val="002D0DAE"/>
    <w:rsid w:val="002D49B6"/>
    <w:rsid w:val="002E1936"/>
    <w:rsid w:val="002E5A9A"/>
    <w:rsid w:val="002E64F6"/>
    <w:rsid w:val="002E6F96"/>
    <w:rsid w:val="002E752C"/>
    <w:rsid w:val="002F03DF"/>
    <w:rsid w:val="002F1408"/>
    <w:rsid w:val="002F72AB"/>
    <w:rsid w:val="0030202C"/>
    <w:rsid w:val="00302C63"/>
    <w:rsid w:val="00303406"/>
    <w:rsid w:val="00304FE8"/>
    <w:rsid w:val="0030728C"/>
    <w:rsid w:val="0031061A"/>
    <w:rsid w:val="00310E7E"/>
    <w:rsid w:val="00312533"/>
    <w:rsid w:val="00314663"/>
    <w:rsid w:val="003172EE"/>
    <w:rsid w:val="0032315D"/>
    <w:rsid w:val="00324B82"/>
    <w:rsid w:val="00324CDC"/>
    <w:rsid w:val="00326B77"/>
    <w:rsid w:val="003271B8"/>
    <w:rsid w:val="00332233"/>
    <w:rsid w:val="003369AE"/>
    <w:rsid w:val="00340F33"/>
    <w:rsid w:val="00343F5D"/>
    <w:rsid w:val="00347551"/>
    <w:rsid w:val="00350D00"/>
    <w:rsid w:val="003520FD"/>
    <w:rsid w:val="00356292"/>
    <w:rsid w:val="0036387B"/>
    <w:rsid w:val="003649A3"/>
    <w:rsid w:val="003664B6"/>
    <w:rsid w:val="00372DD2"/>
    <w:rsid w:val="0037624A"/>
    <w:rsid w:val="003763E9"/>
    <w:rsid w:val="00376544"/>
    <w:rsid w:val="00376830"/>
    <w:rsid w:val="0038137D"/>
    <w:rsid w:val="00381F0B"/>
    <w:rsid w:val="00392EEE"/>
    <w:rsid w:val="0039382C"/>
    <w:rsid w:val="00395A9E"/>
    <w:rsid w:val="003A0480"/>
    <w:rsid w:val="003A4C71"/>
    <w:rsid w:val="003A61FF"/>
    <w:rsid w:val="003B060B"/>
    <w:rsid w:val="003B4577"/>
    <w:rsid w:val="003B46DB"/>
    <w:rsid w:val="003B4B9D"/>
    <w:rsid w:val="003B62BD"/>
    <w:rsid w:val="003B6459"/>
    <w:rsid w:val="003B7149"/>
    <w:rsid w:val="003B7C0D"/>
    <w:rsid w:val="003C50D0"/>
    <w:rsid w:val="003C7D11"/>
    <w:rsid w:val="003D36D4"/>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171F4"/>
    <w:rsid w:val="00420636"/>
    <w:rsid w:val="004211E4"/>
    <w:rsid w:val="00421B42"/>
    <w:rsid w:val="00421DCE"/>
    <w:rsid w:val="004229AC"/>
    <w:rsid w:val="004324E0"/>
    <w:rsid w:val="00433CDF"/>
    <w:rsid w:val="00434DA2"/>
    <w:rsid w:val="004378EE"/>
    <w:rsid w:val="00437EDC"/>
    <w:rsid w:val="0044361D"/>
    <w:rsid w:val="00443FB5"/>
    <w:rsid w:val="0044451D"/>
    <w:rsid w:val="00453ED1"/>
    <w:rsid w:val="00456D18"/>
    <w:rsid w:val="0045771E"/>
    <w:rsid w:val="00457DBB"/>
    <w:rsid w:val="004603A3"/>
    <w:rsid w:val="004626BE"/>
    <w:rsid w:val="004722A0"/>
    <w:rsid w:val="004806A0"/>
    <w:rsid w:val="004809D9"/>
    <w:rsid w:val="00494B4A"/>
    <w:rsid w:val="004A0046"/>
    <w:rsid w:val="004A1B5A"/>
    <w:rsid w:val="004A715C"/>
    <w:rsid w:val="004A7CA8"/>
    <w:rsid w:val="004B0152"/>
    <w:rsid w:val="004B0E9E"/>
    <w:rsid w:val="004B20D4"/>
    <w:rsid w:val="004B2C5C"/>
    <w:rsid w:val="004B2C7D"/>
    <w:rsid w:val="004B4175"/>
    <w:rsid w:val="004C2EC8"/>
    <w:rsid w:val="004C3CA8"/>
    <w:rsid w:val="004C44FF"/>
    <w:rsid w:val="004C66DC"/>
    <w:rsid w:val="004D0C83"/>
    <w:rsid w:val="004D41E5"/>
    <w:rsid w:val="004D6CDF"/>
    <w:rsid w:val="004E036F"/>
    <w:rsid w:val="004E1592"/>
    <w:rsid w:val="004E1EBF"/>
    <w:rsid w:val="004F030E"/>
    <w:rsid w:val="004F19D7"/>
    <w:rsid w:val="004F4197"/>
    <w:rsid w:val="004F5C5E"/>
    <w:rsid w:val="004F5E88"/>
    <w:rsid w:val="004F60DA"/>
    <w:rsid w:val="00500294"/>
    <w:rsid w:val="005026C2"/>
    <w:rsid w:val="00502E27"/>
    <w:rsid w:val="00502F97"/>
    <w:rsid w:val="005038E6"/>
    <w:rsid w:val="005052BF"/>
    <w:rsid w:val="00505834"/>
    <w:rsid w:val="005102C8"/>
    <w:rsid w:val="0051713F"/>
    <w:rsid w:val="0052322E"/>
    <w:rsid w:val="0052763B"/>
    <w:rsid w:val="00533319"/>
    <w:rsid w:val="00533582"/>
    <w:rsid w:val="005335FE"/>
    <w:rsid w:val="00537C30"/>
    <w:rsid w:val="005438AD"/>
    <w:rsid w:val="00543932"/>
    <w:rsid w:val="0054646F"/>
    <w:rsid w:val="00547122"/>
    <w:rsid w:val="00550283"/>
    <w:rsid w:val="005551BB"/>
    <w:rsid w:val="0055753C"/>
    <w:rsid w:val="00562CE2"/>
    <w:rsid w:val="005633C5"/>
    <w:rsid w:val="005643D7"/>
    <w:rsid w:val="0056478F"/>
    <w:rsid w:val="005648CA"/>
    <w:rsid w:val="00564D53"/>
    <w:rsid w:val="00574913"/>
    <w:rsid w:val="0058000F"/>
    <w:rsid w:val="00583426"/>
    <w:rsid w:val="005852C3"/>
    <w:rsid w:val="00585658"/>
    <w:rsid w:val="005857F1"/>
    <w:rsid w:val="00587FF5"/>
    <w:rsid w:val="005905EF"/>
    <w:rsid w:val="00594D59"/>
    <w:rsid w:val="005A07FC"/>
    <w:rsid w:val="005A2B38"/>
    <w:rsid w:val="005B0392"/>
    <w:rsid w:val="005B2AC8"/>
    <w:rsid w:val="005C0FA4"/>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5F64F2"/>
    <w:rsid w:val="00600817"/>
    <w:rsid w:val="0060207D"/>
    <w:rsid w:val="006034DE"/>
    <w:rsid w:val="0061235E"/>
    <w:rsid w:val="00615954"/>
    <w:rsid w:val="00620976"/>
    <w:rsid w:val="006229A4"/>
    <w:rsid w:val="00635015"/>
    <w:rsid w:val="00636315"/>
    <w:rsid w:val="00640C5A"/>
    <w:rsid w:val="00650455"/>
    <w:rsid w:val="00651472"/>
    <w:rsid w:val="00653659"/>
    <w:rsid w:val="00656A72"/>
    <w:rsid w:val="0066115D"/>
    <w:rsid w:val="00661BCB"/>
    <w:rsid w:val="00663DF9"/>
    <w:rsid w:val="00665678"/>
    <w:rsid w:val="006672FE"/>
    <w:rsid w:val="0067045C"/>
    <w:rsid w:val="00670FB4"/>
    <w:rsid w:val="0067255A"/>
    <w:rsid w:val="00673ADD"/>
    <w:rsid w:val="006758CE"/>
    <w:rsid w:val="00677DF5"/>
    <w:rsid w:val="0068051A"/>
    <w:rsid w:val="00680EE4"/>
    <w:rsid w:val="0068198B"/>
    <w:rsid w:val="0068248A"/>
    <w:rsid w:val="006841BF"/>
    <w:rsid w:val="00693608"/>
    <w:rsid w:val="00693846"/>
    <w:rsid w:val="00697D60"/>
    <w:rsid w:val="006A4AF7"/>
    <w:rsid w:val="006A5CE2"/>
    <w:rsid w:val="006A77F8"/>
    <w:rsid w:val="006B0501"/>
    <w:rsid w:val="006B1F6D"/>
    <w:rsid w:val="006B29DD"/>
    <w:rsid w:val="006C5629"/>
    <w:rsid w:val="006D036B"/>
    <w:rsid w:val="006D2A66"/>
    <w:rsid w:val="006D3A82"/>
    <w:rsid w:val="006D4C3D"/>
    <w:rsid w:val="006E29B8"/>
    <w:rsid w:val="006E319A"/>
    <w:rsid w:val="006E5130"/>
    <w:rsid w:val="006E7FF4"/>
    <w:rsid w:val="006F0E0C"/>
    <w:rsid w:val="006F239E"/>
    <w:rsid w:val="006F2C54"/>
    <w:rsid w:val="006F7C5D"/>
    <w:rsid w:val="00701D4A"/>
    <w:rsid w:val="0070724D"/>
    <w:rsid w:val="0071057A"/>
    <w:rsid w:val="007112DA"/>
    <w:rsid w:val="0071244E"/>
    <w:rsid w:val="007129CE"/>
    <w:rsid w:val="00713285"/>
    <w:rsid w:val="0072121D"/>
    <w:rsid w:val="007217B1"/>
    <w:rsid w:val="0072433D"/>
    <w:rsid w:val="007271F1"/>
    <w:rsid w:val="00731549"/>
    <w:rsid w:val="007340DE"/>
    <w:rsid w:val="00734895"/>
    <w:rsid w:val="0073701E"/>
    <w:rsid w:val="0074040E"/>
    <w:rsid w:val="007408DC"/>
    <w:rsid w:val="00741526"/>
    <w:rsid w:val="0074288A"/>
    <w:rsid w:val="00742C79"/>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872A7"/>
    <w:rsid w:val="007900D3"/>
    <w:rsid w:val="00791054"/>
    <w:rsid w:val="007A0937"/>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2FA1"/>
    <w:rsid w:val="007F57E4"/>
    <w:rsid w:val="00800426"/>
    <w:rsid w:val="008018C7"/>
    <w:rsid w:val="00802A37"/>
    <w:rsid w:val="00810B1B"/>
    <w:rsid w:val="00811910"/>
    <w:rsid w:val="00815CB5"/>
    <w:rsid w:val="0081775B"/>
    <w:rsid w:val="00820155"/>
    <w:rsid w:val="00820F31"/>
    <w:rsid w:val="0082217F"/>
    <w:rsid w:val="008221DB"/>
    <w:rsid w:val="00824A07"/>
    <w:rsid w:val="008276F3"/>
    <w:rsid w:val="0083014A"/>
    <w:rsid w:val="0083183C"/>
    <w:rsid w:val="008336C6"/>
    <w:rsid w:val="0083567F"/>
    <w:rsid w:val="00846484"/>
    <w:rsid w:val="00851896"/>
    <w:rsid w:val="00857232"/>
    <w:rsid w:val="0086178E"/>
    <w:rsid w:val="00866E9A"/>
    <w:rsid w:val="0086709B"/>
    <w:rsid w:val="00870AA2"/>
    <w:rsid w:val="008714EF"/>
    <w:rsid w:val="00871DEE"/>
    <w:rsid w:val="008722E5"/>
    <w:rsid w:val="008729B7"/>
    <w:rsid w:val="008739EF"/>
    <w:rsid w:val="00875FEB"/>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27C0"/>
    <w:rsid w:val="009166B7"/>
    <w:rsid w:val="00917222"/>
    <w:rsid w:val="0092062D"/>
    <w:rsid w:val="00924566"/>
    <w:rsid w:val="009250A7"/>
    <w:rsid w:val="00925C1B"/>
    <w:rsid w:val="00926E7B"/>
    <w:rsid w:val="00927A58"/>
    <w:rsid w:val="009314A7"/>
    <w:rsid w:val="00933A88"/>
    <w:rsid w:val="00933AC6"/>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2BA1"/>
    <w:rsid w:val="00985111"/>
    <w:rsid w:val="00985130"/>
    <w:rsid w:val="00986EEC"/>
    <w:rsid w:val="00987700"/>
    <w:rsid w:val="00987E61"/>
    <w:rsid w:val="00990BCD"/>
    <w:rsid w:val="00991E2A"/>
    <w:rsid w:val="009A1DFB"/>
    <w:rsid w:val="009A45FD"/>
    <w:rsid w:val="009A4D9F"/>
    <w:rsid w:val="009B6A77"/>
    <w:rsid w:val="009B7136"/>
    <w:rsid w:val="009C10F7"/>
    <w:rsid w:val="009C121E"/>
    <w:rsid w:val="009C2C4C"/>
    <w:rsid w:val="009C5AF6"/>
    <w:rsid w:val="009D116C"/>
    <w:rsid w:val="009D709B"/>
    <w:rsid w:val="009E44E8"/>
    <w:rsid w:val="009E57EA"/>
    <w:rsid w:val="009E6A19"/>
    <w:rsid w:val="009E71BE"/>
    <w:rsid w:val="009F516A"/>
    <w:rsid w:val="009F6FDA"/>
    <w:rsid w:val="00A000F3"/>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038C"/>
    <w:rsid w:val="00A71768"/>
    <w:rsid w:val="00A73A61"/>
    <w:rsid w:val="00A77FF8"/>
    <w:rsid w:val="00A858FE"/>
    <w:rsid w:val="00A92CA3"/>
    <w:rsid w:val="00A92DA2"/>
    <w:rsid w:val="00A936C2"/>
    <w:rsid w:val="00A94AF6"/>
    <w:rsid w:val="00A9500D"/>
    <w:rsid w:val="00AA0619"/>
    <w:rsid w:val="00AA1B7A"/>
    <w:rsid w:val="00AA2849"/>
    <w:rsid w:val="00AA30B8"/>
    <w:rsid w:val="00AA538C"/>
    <w:rsid w:val="00AA5BD1"/>
    <w:rsid w:val="00AA6DDA"/>
    <w:rsid w:val="00AA7F68"/>
    <w:rsid w:val="00AB1C3A"/>
    <w:rsid w:val="00AB3372"/>
    <w:rsid w:val="00AB6F52"/>
    <w:rsid w:val="00AC1243"/>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4086B"/>
    <w:rsid w:val="00B421C2"/>
    <w:rsid w:val="00B432BF"/>
    <w:rsid w:val="00B4535B"/>
    <w:rsid w:val="00B47A03"/>
    <w:rsid w:val="00B54813"/>
    <w:rsid w:val="00B5795F"/>
    <w:rsid w:val="00B6166B"/>
    <w:rsid w:val="00B663FB"/>
    <w:rsid w:val="00B66728"/>
    <w:rsid w:val="00B7348D"/>
    <w:rsid w:val="00B7450D"/>
    <w:rsid w:val="00B75A33"/>
    <w:rsid w:val="00B766E1"/>
    <w:rsid w:val="00B773DA"/>
    <w:rsid w:val="00B77C27"/>
    <w:rsid w:val="00B82FA8"/>
    <w:rsid w:val="00B83151"/>
    <w:rsid w:val="00B83E87"/>
    <w:rsid w:val="00B84D41"/>
    <w:rsid w:val="00B84FBE"/>
    <w:rsid w:val="00B908BE"/>
    <w:rsid w:val="00B908E8"/>
    <w:rsid w:val="00B97A66"/>
    <w:rsid w:val="00BA16FD"/>
    <w:rsid w:val="00BA3E55"/>
    <w:rsid w:val="00BB40E8"/>
    <w:rsid w:val="00BB65E2"/>
    <w:rsid w:val="00BB79CB"/>
    <w:rsid w:val="00BC02B0"/>
    <w:rsid w:val="00BC07BC"/>
    <w:rsid w:val="00BC1BE2"/>
    <w:rsid w:val="00BC3058"/>
    <w:rsid w:val="00BC51F6"/>
    <w:rsid w:val="00BC7A2E"/>
    <w:rsid w:val="00BD1C92"/>
    <w:rsid w:val="00BD567C"/>
    <w:rsid w:val="00BD744C"/>
    <w:rsid w:val="00BE320C"/>
    <w:rsid w:val="00BF07DC"/>
    <w:rsid w:val="00BF20DB"/>
    <w:rsid w:val="00BF2E82"/>
    <w:rsid w:val="00BF7FA9"/>
    <w:rsid w:val="00C02D01"/>
    <w:rsid w:val="00C03480"/>
    <w:rsid w:val="00C0458D"/>
    <w:rsid w:val="00C046F7"/>
    <w:rsid w:val="00C079B1"/>
    <w:rsid w:val="00C10568"/>
    <w:rsid w:val="00C11CA7"/>
    <w:rsid w:val="00C12101"/>
    <w:rsid w:val="00C13371"/>
    <w:rsid w:val="00C162D4"/>
    <w:rsid w:val="00C17D5E"/>
    <w:rsid w:val="00C22785"/>
    <w:rsid w:val="00C328C9"/>
    <w:rsid w:val="00C341D6"/>
    <w:rsid w:val="00C35B20"/>
    <w:rsid w:val="00C36BD4"/>
    <w:rsid w:val="00C40043"/>
    <w:rsid w:val="00C4494C"/>
    <w:rsid w:val="00C44C40"/>
    <w:rsid w:val="00C455CE"/>
    <w:rsid w:val="00C4573C"/>
    <w:rsid w:val="00C460EE"/>
    <w:rsid w:val="00C469D6"/>
    <w:rsid w:val="00C471C3"/>
    <w:rsid w:val="00C500FE"/>
    <w:rsid w:val="00C511D2"/>
    <w:rsid w:val="00C55112"/>
    <w:rsid w:val="00C617B0"/>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96FC5"/>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04B2"/>
    <w:rsid w:val="00CF71C2"/>
    <w:rsid w:val="00D005AA"/>
    <w:rsid w:val="00D03070"/>
    <w:rsid w:val="00D0680D"/>
    <w:rsid w:val="00D1002F"/>
    <w:rsid w:val="00D1179D"/>
    <w:rsid w:val="00D11E8E"/>
    <w:rsid w:val="00D127C2"/>
    <w:rsid w:val="00D132AD"/>
    <w:rsid w:val="00D16112"/>
    <w:rsid w:val="00D170EC"/>
    <w:rsid w:val="00D21459"/>
    <w:rsid w:val="00D234A7"/>
    <w:rsid w:val="00D26616"/>
    <w:rsid w:val="00D30EF0"/>
    <w:rsid w:val="00D3146B"/>
    <w:rsid w:val="00D32104"/>
    <w:rsid w:val="00D32F37"/>
    <w:rsid w:val="00D33D9D"/>
    <w:rsid w:val="00D34A9C"/>
    <w:rsid w:val="00D34AB2"/>
    <w:rsid w:val="00D34BAC"/>
    <w:rsid w:val="00D36405"/>
    <w:rsid w:val="00D3763E"/>
    <w:rsid w:val="00D37EAF"/>
    <w:rsid w:val="00D40AE9"/>
    <w:rsid w:val="00D42432"/>
    <w:rsid w:val="00D43D26"/>
    <w:rsid w:val="00D44722"/>
    <w:rsid w:val="00D54A74"/>
    <w:rsid w:val="00D61DC6"/>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5F1D"/>
    <w:rsid w:val="00DA6192"/>
    <w:rsid w:val="00DA65EE"/>
    <w:rsid w:val="00DA7D58"/>
    <w:rsid w:val="00DB7055"/>
    <w:rsid w:val="00DC04A7"/>
    <w:rsid w:val="00DC1794"/>
    <w:rsid w:val="00DC33AA"/>
    <w:rsid w:val="00DC428B"/>
    <w:rsid w:val="00DC6D32"/>
    <w:rsid w:val="00DD00E4"/>
    <w:rsid w:val="00DD047D"/>
    <w:rsid w:val="00DD0B43"/>
    <w:rsid w:val="00DD0E74"/>
    <w:rsid w:val="00DD4416"/>
    <w:rsid w:val="00DE01B2"/>
    <w:rsid w:val="00DE1FCA"/>
    <w:rsid w:val="00DE26D8"/>
    <w:rsid w:val="00DE3D24"/>
    <w:rsid w:val="00DE69B6"/>
    <w:rsid w:val="00DE7355"/>
    <w:rsid w:val="00DE7ABE"/>
    <w:rsid w:val="00DF064B"/>
    <w:rsid w:val="00DF0A07"/>
    <w:rsid w:val="00DF1EFC"/>
    <w:rsid w:val="00DF5A57"/>
    <w:rsid w:val="00DF61A8"/>
    <w:rsid w:val="00E04831"/>
    <w:rsid w:val="00E06E2E"/>
    <w:rsid w:val="00E10A30"/>
    <w:rsid w:val="00E10B85"/>
    <w:rsid w:val="00E11C84"/>
    <w:rsid w:val="00E129BC"/>
    <w:rsid w:val="00E16F4A"/>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704"/>
    <w:rsid w:val="00E53F23"/>
    <w:rsid w:val="00E5788D"/>
    <w:rsid w:val="00E57C3A"/>
    <w:rsid w:val="00E6032F"/>
    <w:rsid w:val="00E611A4"/>
    <w:rsid w:val="00E62D19"/>
    <w:rsid w:val="00E6379F"/>
    <w:rsid w:val="00E71284"/>
    <w:rsid w:val="00E738DD"/>
    <w:rsid w:val="00E7530E"/>
    <w:rsid w:val="00E759C8"/>
    <w:rsid w:val="00E765B1"/>
    <w:rsid w:val="00E810A5"/>
    <w:rsid w:val="00E81231"/>
    <w:rsid w:val="00E82BD5"/>
    <w:rsid w:val="00E865C5"/>
    <w:rsid w:val="00E87855"/>
    <w:rsid w:val="00E91799"/>
    <w:rsid w:val="00E957AE"/>
    <w:rsid w:val="00E969F8"/>
    <w:rsid w:val="00EA546B"/>
    <w:rsid w:val="00EA5B86"/>
    <w:rsid w:val="00EA6E1D"/>
    <w:rsid w:val="00EB0134"/>
    <w:rsid w:val="00EB2C2E"/>
    <w:rsid w:val="00EB4BFC"/>
    <w:rsid w:val="00EB4DFB"/>
    <w:rsid w:val="00EB5BB1"/>
    <w:rsid w:val="00EB7056"/>
    <w:rsid w:val="00EC1C3E"/>
    <w:rsid w:val="00EC3F14"/>
    <w:rsid w:val="00EC55B4"/>
    <w:rsid w:val="00EC5E35"/>
    <w:rsid w:val="00EC7722"/>
    <w:rsid w:val="00ED0B47"/>
    <w:rsid w:val="00ED2880"/>
    <w:rsid w:val="00ED6170"/>
    <w:rsid w:val="00EE0DFF"/>
    <w:rsid w:val="00EE625F"/>
    <w:rsid w:val="00EF00AF"/>
    <w:rsid w:val="00EF167F"/>
    <w:rsid w:val="00EF5E14"/>
    <w:rsid w:val="00F00D1F"/>
    <w:rsid w:val="00F01A94"/>
    <w:rsid w:val="00F0217B"/>
    <w:rsid w:val="00F06054"/>
    <w:rsid w:val="00F10B34"/>
    <w:rsid w:val="00F1150F"/>
    <w:rsid w:val="00F11957"/>
    <w:rsid w:val="00F1278D"/>
    <w:rsid w:val="00F12C70"/>
    <w:rsid w:val="00F12CC6"/>
    <w:rsid w:val="00F164A5"/>
    <w:rsid w:val="00F1687F"/>
    <w:rsid w:val="00F1799E"/>
    <w:rsid w:val="00F245D0"/>
    <w:rsid w:val="00F252F2"/>
    <w:rsid w:val="00F31A64"/>
    <w:rsid w:val="00F323B7"/>
    <w:rsid w:val="00F36E61"/>
    <w:rsid w:val="00F37C6F"/>
    <w:rsid w:val="00F40FD5"/>
    <w:rsid w:val="00F42B0D"/>
    <w:rsid w:val="00F43B81"/>
    <w:rsid w:val="00F44812"/>
    <w:rsid w:val="00F44ED6"/>
    <w:rsid w:val="00F46AF7"/>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68D0"/>
    <w:rsid w:val="00F876CD"/>
    <w:rsid w:val="00F87CCB"/>
    <w:rsid w:val="00F92178"/>
    <w:rsid w:val="00F94F60"/>
    <w:rsid w:val="00F9569D"/>
    <w:rsid w:val="00FA67F6"/>
    <w:rsid w:val="00FA77B1"/>
    <w:rsid w:val="00FB2082"/>
    <w:rsid w:val="00FB371B"/>
    <w:rsid w:val="00FB50A0"/>
    <w:rsid w:val="00FC1BE0"/>
    <w:rsid w:val="00FC3B58"/>
    <w:rsid w:val="00FC6123"/>
    <w:rsid w:val="00FD01E7"/>
    <w:rsid w:val="00FD04A6"/>
    <w:rsid w:val="00FD0E3A"/>
    <w:rsid w:val="00FD2187"/>
    <w:rsid w:val="00FD541B"/>
    <w:rsid w:val="00FE1961"/>
    <w:rsid w:val="00FE21B6"/>
    <w:rsid w:val="00FE3D9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B6B23"/>
  <w15:docId w15:val="{534D031F-9D46-42CA-BDEE-4EB0F37A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List Paragraph_0,Bullet List,FooterText,numbered,Paragraphe de liste1,lp1,Use Case List Paragraph,Маркер,ТЗ список,Абзац списка литеральный,Bulletr List Paragraph,1 Абзац списка,Обычный-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List Paragraph_0 Знак,Bullet List Знак,FooterText Знак,numbered Знак,Paragraphe de liste1 Знак,lp1 Знак,Use Case List Paragraph Знак,Маркер Знак,ТЗ список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991E2A"/>
    <w:pPr>
      <w:tabs>
        <w:tab w:val="right" w:leader="dot" w:pos="9639"/>
      </w:tabs>
      <w:spacing w:before="120" w:line="276" w:lineRule="auto"/>
    </w:pPr>
    <w:rPr>
      <w:rFonts w:ascii="Times New Roman" w:hAnsi="Times New Roman" w:cs="Times New Roman"/>
      <w:b/>
      <w:bCs/>
      <w:noProof/>
      <w:sz w:val="24"/>
      <w:szCs w:val="24"/>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44361D"/>
    <w:rPr>
      <w:color w:val="605E5C"/>
      <w:shd w:val="clear" w:color="auto" w:fill="E1DFDD"/>
    </w:rPr>
  </w:style>
  <w:style w:type="numbering" w:customStyle="1" w:styleId="WWNum4431">
    <w:name w:val="WWNum4431"/>
    <w:rsid w:val="00A000F3"/>
    <w:pPr>
      <w:numPr>
        <w:numId w:val="17"/>
      </w:numPr>
    </w:pPr>
  </w:style>
  <w:style w:type="paragraph" w:customStyle="1" w:styleId="1f1">
    <w:name w:val="1"/>
    <w:basedOn w:val="a"/>
    <w:next w:val="affffff1"/>
    <w:link w:val="affffff5"/>
    <w:uiPriority w:val="10"/>
    <w:qFormat/>
    <w:rsid w:val="000057AB"/>
    <w:pPr>
      <w:ind w:firstLine="709"/>
      <w:jc w:val="center"/>
    </w:pPr>
    <w:rPr>
      <w:rFonts w:ascii="Times New Roman" w:eastAsia="Times New Roman" w:hAnsi="Times New Roman" w:cs="Times New Roman"/>
      <w:sz w:val="28"/>
      <w:szCs w:val="20"/>
      <w:lang w:val="x-none" w:eastAsia="x-none"/>
    </w:rPr>
  </w:style>
  <w:style w:type="character" w:customStyle="1" w:styleId="affffff5">
    <w:name w:val="Название Знак"/>
    <w:link w:val="1f1"/>
    <w:uiPriority w:val="10"/>
    <w:rsid w:val="000057AB"/>
    <w:rPr>
      <w:rFonts w:ascii="Times New Roman" w:eastAsia="Times New Roman" w:hAnsi="Times New Roman" w:cs="Times New Roman"/>
      <w:sz w:val="28"/>
      <w:szCs w:val="20"/>
      <w:lang w:val="x-none" w:eastAsia="x-none"/>
    </w:rPr>
  </w:style>
  <w:style w:type="character" w:customStyle="1" w:styleId="object">
    <w:name w:val="object"/>
    <w:basedOn w:val="a0"/>
    <w:rsid w:val="0030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193/2302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3/2302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5186" TargetMode="External"/><Relationship Id="rId5" Type="http://schemas.openxmlformats.org/officeDocument/2006/relationships/webSettings" Target="webSettings.xml"/><Relationship Id="rId15" Type="http://schemas.openxmlformats.org/officeDocument/2006/relationships/hyperlink" Target="https://urait.ru/bcode/533675"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47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819C-F085-4FAB-8814-6A87116F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18</Pages>
  <Words>3983</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Зам. директора УМО</cp:lastModifiedBy>
  <cp:revision>12</cp:revision>
  <cp:lastPrinted>2025-04-23T02:41:00Z</cp:lastPrinted>
  <dcterms:created xsi:type="dcterms:W3CDTF">2025-12-03T11:21:00Z</dcterms:created>
  <dcterms:modified xsi:type="dcterms:W3CDTF">2026-03-13T08:55:00Z</dcterms:modified>
</cp:coreProperties>
</file>